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18BE" w:rsidRPr="00AA23F9" w:rsidRDefault="001C18BE" w:rsidP="001C18BE">
      <w:pPr>
        <w:jc w:val="right"/>
        <w:rPr>
          <w:rFonts w:ascii="Times New Roman" w:hAnsi="Times New Roman"/>
          <w:sz w:val="28"/>
          <w:szCs w:val="28"/>
          <w:lang w:val="kk-KZ"/>
        </w:rPr>
      </w:pPr>
      <w:r w:rsidRPr="00AA23F9">
        <w:rPr>
          <w:rFonts w:ascii="Times New Roman" w:hAnsi="Times New Roman"/>
          <w:sz w:val="28"/>
          <w:szCs w:val="28"/>
        </w:rPr>
        <w:t>Ф.7.</w:t>
      </w:r>
      <w:r w:rsidRPr="00AA23F9">
        <w:rPr>
          <w:rFonts w:ascii="Times New Roman" w:hAnsi="Times New Roman"/>
          <w:sz w:val="28"/>
          <w:szCs w:val="28"/>
          <w:lang w:val="kk-KZ"/>
        </w:rPr>
        <w:t>03</w:t>
      </w:r>
      <w:r w:rsidRPr="00AA23F9">
        <w:rPr>
          <w:rFonts w:ascii="Times New Roman" w:hAnsi="Times New Roman"/>
          <w:sz w:val="28"/>
          <w:szCs w:val="28"/>
        </w:rPr>
        <w:t>-</w:t>
      </w:r>
      <w:r w:rsidRPr="00AA23F9">
        <w:rPr>
          <w:rFonts w:ascii="Times New Roman" w:hAnsi="Times New Roman"/>
          <w:sz w:val="28"/>
          <w:szCs w:val="28"/>
          <w:lang w:val="kk-KZ"/>
        </w:rPr>
        <w:t>03</w:t>
      </w: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rPr>
      </w:pPr>
    </w:p>
    <w:p w:rsidR="0098349D" w:rsidRPr="009E48A4" w:rsidRDefault="0098349D" w:rsidP="004961FB">
      <w:pPr>
        <w:tabs>
          <w:tab w:val="left" w:pos="4088"/>
        </w:tabs>
        <w:spacing w:after="0" w:line="240" w:lineRule="auto"/>
        <w:ind w:firstLine="425"/>
        <w:jc w:val="center"/>
        <w:rPr>
          <w:rFonts w:ascii="Times New Roman" w:hAnsi="Times New Roman" w:cs="Times New Roman"/>
          <w:sz w:val="28"/>
          <w:szCs w:val="28"/>
          <w:lang w:val="kk-KZ"/>
        </w:rPr>
      </w:pPr>
      <w:r w:rsidRPr="009E48A4">
        <w:rPr>
          <w:rFonts w:ascii="Times New Roman" w:hAnsi="Times New Roman" w:cs="Times New Roman"/>
          <w:sz w:val="28"/>
          <w:szCs w:val="28"/>
          <w:lang w:val="kk-KZ"/>
        </w:rPr>
        <w:t>Рысбаева Г.С.</w:t>
      </w:r>
    </w:p>
    <w:p w:rsidR="0098349D" w:rsidRPr="001C18BE" w:rsidRDefault="0098349D" w:rsidP="004961FB">
      <w:pPr>
        <w:tabs>
          <w:tab w:val="left" w:pos="4088"/>
        </w:tabs>
        <w:spacing w:after="0" w:line="240" w:lineRule="auto"/>
        <w:ind w:firstLine="425"/>
        <w:jc w:val="center"/>
        <w:rPr>
          <w:rFonts w:ascii="Times New Roman" w:hAnsi="Times New Roman" w:cs="Times New Roman"/>
          <w:sz w:val="28"/>
          <w:szCs w:val="28"/>
        </w:rPr>
      </w:pPr>
      <w:r w:rsidRPr="009E48A4">
        <w:rPr>
          <w:rFonts w:ascii="Times New Roman" w:hAnsi="Times New Roman" w:cs="Times New Roman"/>
          <w:sz w:val="28"/>
          <w:szCs w:val="28"/>
          <w:lang w:val="kk-KZ"/>
        </w:rPr>
        <w:t>Айткулова Р.Э.</w:t>
      </w:r>
    </w:p>
    <w:p w:rsidR="00681EDC" w:rsidRDefault="009E48A4" w:rsidP="004961FB">
      <w:pPr>
        <w:tabs>
          <w:tab w:val="left" w:pos="4088"/>
        </w:tabs>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Абилдаева Р.А</w:t>
      </w:r>
    </w:p>
    <w:p w:rsidR="0098349D" w:rsidRPr="009E48A4" w:rsidRDefault="002A1B0E" w:rsidP="004961FB">
      <w:pPr>
        <w:tabs>
          <w:tab w:val="left" w:pos="4088"/>
        </w:tabs>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Ильясова А.А.</w:t>
      </w: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2A1B0E" w:rsidRPr="00AA23F9" w:rsidRDefault="002A1B0E" w:rsidP="002A1B0E">
      <w:pPr>
        <w:tabs>
          <w:tab w:val="left" w:pos="4088"/>
        </w:tabs>
        <w:spacing w:after="0" w:line="240" w:lineRule="auto"/>
        <w:jc w:val="center"/>
        <w:rPr>
          <w:rFonts w:ascii="Times New Roman" w:hAnsi="Times New Roman"/>
          <w:b/>
          <w:sz w:val="32"/>
          <w:szCs w:val="32"/>
          <w:lang w:val="kk-KZ"/>
        </w:rPr>
      </w:pPr>
      <w:r w:rsidRPr="00AA23F9">
        <w:rPr>
          <w:rFonts w:ascii="Times New Roman" w:hAnsi="Times New Roman"/>
          <w:b/>
          <w:sz w:val="32"/>
          <w:szCs w:val="32"/>
          <w:lang w:val="kk-KZ"/>
        </w:rPr>
        <w:t>«</w:t>
      </w:r>
      <w:r>
        <w:rPr>
          <w:rFonts w:ascii="Times New Roman" w:hAnsi="Times New Roman"/>
          <w:b/>
          <w:sz w:val="32"/>
          <w:szCs w:val="32"/>
          <w:lang w:val="kk-KZ"/>
        </w:rPr>
        <w:t>Микробиология және вирусология</w:t>
      </w:r>
      <w:r w:rsidRPr="00AA23F9">
        <w:rPr>
          <w:rFonts w:ascii="Times New Roman" w:hAnsi="Times New Roman"/>
          <w:b/>
          <w:sz w:val="32"/>
          <w:szCs w:val="32"/>
          <w:lang w:val="kk-KZ"/>
        </w:rPr>
        <w:t>» пәнінен</w:t>
      </w:r>
    </w:p>
    <w:p w:rsidR="0098349D" w:rsidRPr="009E48A4" w:rsidRDefault="0098349D" w:rsidP="002A1B0E">
      <w:pPr>
        <w:tabs>
          <w:tab w:val="left" w:pos="4088"/>
        </w:tabs>
        <w:spacing w:after="0" w:line="240" w:lineRule="auto"/>
        <w:ind w:firstLine="425"/>
        <w:jc w:val="both"/>
        <w:rPr>
          <w:rFonts w:ascii="Times New Roman" w:hAnsi="Times New Roman" w:cs="Times New Roman"/>
          <w:sz w:val="28"/>
          <w:szCs w:val="28"/>
          <w:lang w:val="kk-KZ"/>
        </w:rPr>
      </w:pPr>
    </w:p>
    <w:p w:rsidR="002A1B0E" w:rsidRDefault="002A1B0E" w:rsidP="009E48A4">
      <w:pPr>
        <w:tabs>
          <w:tab w:val="left" w:pos="4088"/>
        </w:tabs>
        <w:spacing w:after="0" w:line="240" w:lineRule="auto"/>
        <w:ind w:firstLine="425"/>
        <w:jc w:val="center"/>
        <w:rPr>
          <w:rFonts w:ascii="Times New Roman" w:hAnsi="Times New Roman" w:cs="Times New Roman"/>
          <w:b/>
          <w:sz w:val="32"/>
          <w:szCs w:val="32"/>
          <w:lang w:val="kk-KZ"/>
        </w:rPr>
      </w:pPr>
    </w:p>
    <w:p w:rsidR="002A1B0E" w:rsidRDefault="002A1B0E" w:rsidP="009E48A4">
      <w:pPr>
        <w:tabs>
          <w:tab w:val="left" w:pos="4088"/>
        </w:tabs>
        <w:spacing w:after="0" w:line="240" w:lineRule="auto"/>
        <w:ind w:firstLine="425"/>
        <w:jc w:val="center"/>
        <w:rPr>
          <w:rFonts w:ascii="Times New Roman" w:hAnsi="Times New Roman" w:cs="Times New Roman"/>
          <w:b/>
          <w:sz w:val="32"/>
          <w:szCs w:val="32"/>
          <w:lang w:val="kk-KZ"/>
        </w:rPr>
      </w:pPr>
    </w:p>
    <w:p w:rsidR="0098349D" w:rsidRPr="002A1B0E" w:rsidRDefault="002A1B0E" w:rsidP="009E48A4">
      <w:pPr>
        <w:tabs>
          <w:tab w:val="left" w:pos="4088"/>
        </w:tabs>
        <w:spacing w:after="0" w:line="240" w:lineRule="auto"/>
        <w:ind w:firstLine="425"/>
        <w:jc w:val="center"/>
        <w:rPr>
          <w:rFonts w:ascii="Times New Roman" w:hAnsi="Times New Roman" w:cs="Times New Roman"/>
          <w:b/>
          <w:sz w:val="32"/>
          <w:szCs w:val="32"/>
          <w:lang w:val="kk-KZ"/>
        </w:rPr>
      </w:pPr>
      <w:r w:rsidRPr="002A1B0E">
        <w:rPr>
          <w:rFonts w:ascii="Times New Roman" w:hAnsi="Times New Roman" w:cs="Times New Roman"/>
          <w:b/>
          <w:sz w:val="32"/>
          <w:szCs w:val="32"/>
          <w:lang w:val="kk-KZ"/>
        </w:rPr>
        <w:t>КЕЙСТЕР ЖИНАҒЫ</w:t>
      </w: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u w:val="single"/>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154216"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98349D" w:rsidP="009E48A4">
      <w:pPr>
        <w:tabs>
          <w:tab w:val="left" w:pos="4088"/>
        </w:tabs>
        <w:spacing w:after="0" w:line="240" w:lineRule="auto"/>
        <w:ind w:firstLine="425"/>
        <w:jc w:val="both"/>
        <w:rPr>
          <w:rFonts w:ascii="Times New Roman" w:hAnsi="Times New Roman" w:cs="Times New Roman"/>
          <w:sz w:val="28"/>
          <w:szCs w:val="28"/>
          <w:lang w:val="kk-KZ"/>
        </w:rPr>
      </w:pPr>
    </w:p>
    <w:p w:rsidR="0098349D" w:rsidRPr="009E48A4" w:rsidRDefault="0011503C" w:rsidP="009E48A4">
      <w:pPr>
        <w:tabs>
          <w:tab w:val="left" w:pos="4088"/>
        </w:tabs>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Text Box 7" o:spid="_x0000_s1026" type="#_x0000_t202" style="position:absolute;left:0;text-align:left;margin-left:342.75pt;margin-top:-23.65pt;width:115.55pt;height:30.1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" strokecolor="white [3212]">
            <v:path arrowok="t"/>
            <v:textbox>
              <w:txbxContent>
                <w:p w:rsidR="006C03F0" w:rsidRDefault="006C03F0" w:rsidP="0098349D"/>
              </w:txbxContent>
            </v:textbox>
          </v:shape>
        </w:pict>
      </w:r>
      <w:r w:rsidR="0098349D" w:rsidRPr="009E48A4">
        <w:rPr>
          <w:rFonts w:ascii="Times New Roman" w:hAnsi="Times New Roman" w:cs="Times New Roman"/>
          <w:sz w:val="28"/>
          <w:szCs w:val="28"/>
          <w:lang w:val="kk-KZ"/>
        </w:rPr>
        <w:t>Шымкент 2018ж</w:t>
      </w:r>
    </w:p>
    <w:p w:rsidR="009E48A4" w:rsidRDefault="009E48A4"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681EDC" w:rsidRPr="00B140A8" w:rsidRDefault="00681EDC" w:rsidP="009E48A4">
      <w:pPr>
        <w:spacing w:after="0" w:line="240" w:lineRule="auto"/>
        <w:ind w:firstLine="425"/>
        <w:jc w:val="both"/>
        <w:rPr>
          <w:rFonts w:ascii="Times New Roman" w:hAnsi="Times New Roman" w:cs="Times New Roman"/>
          <w:sz w:val="28"/>
          <w:szCs w:val="28"/>
        </w:rPr>
      </w:pPr>
    </w:p>
    <w:p w:rsidR="004961FB" w:rsidRPr="00B140A8" w:rsidRDefault="004961FB" w:rsidP="009E48A4">
      <w:pPr>
        <w:spacing w:after="0" w:line="240" w:lineRule="auto"/>
        <w:ind w:firstLine="425"/>
        <w:jc w:val="both"/>
        <w:rPr>
          <w:rFonts w:ascii="Times New Roman" w:hAnsi="Times New Roman" w:cs="Times New Roman"/>
          <w:sz w:val="28"/>
          <w:szCs w:val="28"/>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2A1B0E" w:rsidRDefault="002A1B0E" w:rsidP="009E48A4">
      <w:pPr>
        <w:spacing w:after="0" w:line="240" w:lineRule="auto"/>
        <w:ind w:firstLine="425"/>
        <w:jc w:val="both"/>
        <w:rPr>
          <w:rFonts w:ascii="Times New Roman" w:hAnsi="Times New Roman" w:cs="Times New Roman"/>
          <w:sz w:val="28"/>
          <w:szCs w:val="28"/>
          <w:lang w:val="kk-KZ"/>
        </w:rPr>
      </w:pPr>
    </w:p>
    <w:p w:rsidR="00B140A8" w:rsidRPr="00F72B28" w:rsidRDefault="00B140A8" w:rsidP="004961FB">
      <w:pPr>
        <w:jc w:val="right"/>
        <w:rPr>
          <w:rFonts w:ascii="Times New Roman" w:hAnsi="Times New Roman" w:cs="Times New Roman"/>
        </w:rPr>
      </w:pPr>
    </w:p>
    <w:p w:rsidR="004961FB" w:rsidRPr="004961FB" w:rsidRDefault="004961FB" w:rsidP="004961FB">
      <w:pPr>
        <w:jc w:val="right"/>
        <w:rPr>
          <w:rFonts w:ascii="Times New Roman" w:hAnsi="Times New Roman" w:cs="Times New Roman"/>
          <w:lang w:val="kk-KZ"/>
        </w:rPr>
      </w:pPr>
      <w:r w:rsidRPr="004961FB">
        <w:rPr>
          <w:rFonts w:ascii="Times New Roman" w:hAnsi="Times New Roman" w:cs="Times New Roman"/>
        </w:rPr>
        <w:lastRenderedPageBreak/>
        <w:t>Ф.7 .</w:t>
      </w:r>
      <w:r w:rsidRPr="004961FB">
        <w:rPr>
          <w:rFonts w:ascii="Times New Roman" w:hAnsi="Times New Roman" w:cs="Times New Roman"/>
          <w:lang w:val="kk-KZ"/>
        </w:rPr>
        <w:t>03-03</w:t>
      </w:r>
    </w:p>
    <w:p w:rsidR="004961FB" w:rsidRPr="004961FB" w:rsidRDefault="004961FB" w:rsidP="004961FB">
      <w:pPr>
        <w:pStyle w:val="af3"/>
        <w:tabs>
          <w:tab w:val="left" w:pos="119"/>
          <w:tab w:val="left" w:pos="1071"/>
        </w:tabs>
        <w:ind w:firstLine="595"/>
        <w:rPr>
          <w:szCs w:val="28"/>
        </w:rPr>
      </w:pPr>
      <w:r w:rsidRPr="004961FB">
        <w:rPr>
          <w:szCs w:val="28"/>
        </w:rPr>
        <w:t>ҚАЗАҚСТАН  РЕСПУБЛИКАСЫ  БІЛІМ ЖӘНЕ  ҒЫЛЫМ  МИНИСТРЛІГІ</w:t>
      </w:r>
    </w:p>
    <w:p w:rsidR="004961FB" w:rsidRPr="004961FB" w:rsidRDefault="004961FB" w:rsidP="004961FB">
      <w:pPr>
        <w:tabs>
          <w:tab w:val="left" w:pos="119"/>
          <w:tab w:val="left" w:pos="1071"/>
        </w:tabs>
        <w:ind w:left="-476" w:firstLine="595"/>
        <w:jc w:val="center"/>
        <w:rPr>
          <w:rFonts w:ascii="Times New Roman" w:hAnsi="Times New Roman" w:cs="Times New Roman"/>
          <w:sz w:val="28"/>
          <w:szCs w:val="28"/>
          <w:lang w:val="kk-KZ"/>
        </w:rPr>
      </w:pPr>
      <w:r w:rsidRPr="004961FB">
        <w:rPr>
          <w:rFonts w:ascii="Times New Roman" w:hAnsi="Times New Roman" w:cs="Times New Roman"/>
          <w:sz w:val="28"/>
          <w:szCs w:val="28"/>
          <w:lang w:val="kk-KZ"/>
        </w:rPr>
        <w:t>М. ӘУЕЗОВ АТЫНДАҒЫ ОҢТҮСТІК ҚАЗАҚСТАН  МЕМЛЕКЕТТІК  УНИВЕРСИТЕТІ</w:t>
      </w:r>
    </w:p>
    <w:p w:rsidR="004961FB" w:rsidRPr="004961FB" w:rsidRDefault="004961FB" w:rsidP="004961FB">
      <w:pPr>
        <w:pStyle w:val="af5"/>
        <w:jc w:val="center"/>
        <w:rPr>
          <w:rFonts w:ascii="Times New Roman" w:hAnsi="Times New Roman"/>
          <w:iCs/>
          <w:sz w:val="24"/>
          <w:szCs w:val="24"/>
        </w:rPr>
      </w:pPr>
      <w:r w:rsidRPr="004961FB">
        <w:rPr>
          <w:rFonts w:ascii="Times New Roman" w:hAnsi="Times New Roman"/>
          <w:b/>
          <w:iCs/>
          <w:sz w:val="28"/>
          <w:szCs w:val="28"/>
          <w:u w:val="single"/>
          <w:lang w:val="kk-KZ"/>
        </w:rPr>
        <w:t>Биотехнология</w:t>
      </w:r>
      <w:r w:rsidRPr="004961FB">
        <w:rPr>
          <w:rFonts w:ascii="Times New Roman" w:hAnsi="Times New Roman"/>
          <w:iCs/>
          <w:sz w:val="24"/>
          <w:szCs w:val="24"/>
        </w:rPr>
        <w:t>_кафедра</w:t>
      </w:r>
      <w:r w:rsidRPr="004961FB">
        <w:rPr>
          <w:rFonts w:ascii="Times New Roman" w:hAnsi="Times New Roman"/>
          <w:iCs/>
          <w:sz w:val="24"/>
          <w:szCs w:val="24"/>
          <w:lang w:val="kk-KZ"/>
        </w:rPr>
        <w:t>сы</w:t>
      </w:r>
    </w:p>
    <w:p w:rsidR="004961FB" w:rsidRPr="004961FB" w:rsidRDefault="004961FB" w:rsidP="004961FB">
      <w:pPr>
        <w:tabs>
          <w:tab w:val="left" w:pos="119"/>
          <w:tab w:val="left" w:pos="1071"/>
        </w:tabs>
        <w:ind w:left="-476" w:firstLine="595"/>
        <w:jc w:val="center"/>
        <w:rPr>
          <w:rFonts w:ascii="Times New Roman" w:hAnsi="Times New Roman" w:cs="Times New Roman"/>
          <w:sz w:val="28"/>
          <w:szCs w:val="28"/>
          <w:lang w:val="kk-KZ"/>
        </w:rPr>
      </w:pPr>
    </w:p>
    <w:p w:rsidR="004961FB" w:rsidRPr="004961FB" w:rsidRDefault="004961FB" w:rsidP="004961FB">
      <w:pPr>
        <w:tabs>
          <w:tab w:val="left" w:pos="119"/>
          <w:tab w:val="left" w:pos="1071"/>
        </w:tabs>
        <w:ind w:left="-476" w:firstLine="595"/>
        <w:jc w:val="center"/>
        <w:rPr>
          <w:rFonts w:ascii="Times New Roman" w:hAnsi="Times New Roman" w:cs="Times New Roman"/>
          <w:b/>
          <w:sz w:val="28"/>
          <w:szCs w:val="28"/>
          <w:lang w:val="kk-KZ"/>
        </w:rPr>
      </w:pPr>
      <w:r w:rsidRPr="004961FB">
        <w:rPr>
          <w:rFonts w:ascii="Times New Roman" w:hAnsi="Times New Roman" w:cs="Times New Roman"/>
          <w:noProof/>
          <w:sz w:val="28"/>
          <w:szCs w:val="28"/>
        </w:rPr>
        <w:drawing>
          <wp:inline distT="0" distB="0" distL="0" distR="0">
            <wp:extent cx="2265529" cy="2101756"/>
            <wp:effectExtent l="19050" t="0" r="1421" b="0"/>
            <wp:docPr id="8" name="Рисунок 1" descr="Logo UKG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 UKGU"/>
                    <pic:cNvPicPr>
                      <a:picLocks noChangeAspect="1" noChangeArrowheads="1"/>
                    </pic:cNvPicPr>
                  </pic:nvPicPr>
                  <pic:blipFill>
                    <a:blip r:embed="rId8"/>
                    <a:srcRect/>
                    <a:stretch>
                      <a:fillRect/>
                    </a:stretch>
                  </pic:blipFill>
                  <pic:spPr bwMode="auto">
                    <a:xfrm>
                      <a:off x="0" y="0"/>
                      <a:ext cx="2265680" cy="2101896"/>
                    </a:xfrm>
                    <a:prstGeom prst="rect">
                      <a:avLst/>
                    </a:prstGeom>
                    <a:noFill/>
                    <a:ln w="9525">
                      <a:noFill/>
                      <a:miter lim="800000"/>
                      <a:headEnd/>
                      <a:tailEnd/>
                    </a:ln>
                  </pic:spPr>
                </pic:pic>
              </a:graphicData>
            </a:graphic>
          </wp:inline>
        </w:drawing>
      </w:r>
    </w:p>
    <w:p w:rsidR="002A1B0E" w:rsidRPr="004961FB" w:rsidRDefault="002A1B0E" w:rsidP="002A1B0E">
      <w:pPr>
        <w:tabs>
          <w:tab w:val="left" w:pos="4088"/>
        </w:tabs>
        <w:spacing w:after="0" w:line="240" w:lineRule="auto"/>
        <w:jc w:val="center"/>
        <w:rPr>
          <w:rFonts w:ascii="Times New Roman" w:hAnsi="Times New Roman" w:cs="Times New Roman"/>
          <w:sz w:val="28"/>
          <w:szCs w:val="28"/>
          <w:lang w:val="kk-KZ"/>
        </w:rPr>
      </w:pPr>
      <w:r w:rsidRPr="004961FB">
        <w:rPr>
          <w:rFonts w:ascii="Times New Roman" w:hAnsi="Times New Roman" w:cs="Times New Roman"/>
          <w:sz w:val="28"/>
          <w:szCs w:val="28"/>
          <w:lang w:val="kk-KZ"/>
        </w:rPr>
        <w:t>«Биотехнология» кафедрасы</w:t>
      </w:r>
    </w:p>
    <w:p w:rsidR="00B51CFD" w:rsidRPr="004961FB" w:rsidRDefault="00B51CFD" w:rsidP="00B51CFD">
      <w:pPr>
        <w:tabs>
          <w:tab w:val="left" w:pos="4088"/>
        </w:tabs>
        <w:spacing w:after="0" w:line="240" w:lineRule="auto"/>
        <w:ind w:firstLine="425"/>
        <w:jc w:val="center"/>
        <w:rPr>
          <w:rFonts w:ascii="Times New Roman" w:hAnsi="Times New Roman" w:cs="Times New Roman"/>
          <w:sz w:val="28"/>
          <w:szCs w:val="28"/>
          <w:lang w:val="kk-KZ"/>
        </w:rPr>
      </w:pPr>
      <w:r w:rsidRPr="004961FB">
        <w:rPr>
          <w:rFonts w:ascii="Times New Roman" w:hAnsi="Times New Roman" w:cs="Times New Roman"/>
          <w:sz w:val="28"/>
          <w:szCs w:val="28"/>
          <w:lang w:val="kk-KZ"/>
        </w:rPr>
        <w:t>Рысбаева Г.С.</w:t>
      </w:r>
      <w:r w:rsidR="004961FB">
        <w:rPr>
          <w:rFonts w:ascii="Times New Roman" w:hAnsi="Times New Roman" w:cs="Times New Roman"/>
          <w:sz w:val="28"/>
          <w:szCs w:val="28"/>
          <w:lang w:val="kk-KZ"/>
        </w:rPr>
        <w:t xml:space="preserve">, </w:t>
      </w:r>
      <w:r w:rsidRPr="004961FB">
        <w:rPr>
          <w:rFonts w:ascii="Times New Roman" w:hAnsi="Times New Roman" w:cs="Times New Roman"/>
          <w:sz w:val="28"/>
          <w:szCs w:val="28"/>
          <w:lang w:val="kk-KZ"/>
        </w:rPr>
        <w:t>Айткулова Р.Э.</w:t>
      </w:r>
      <w:r w:rsidR="004961FB">
        <w:rPr>
          <w:rFonts w:ascii="Times New Roman" w:hAnsi="Times New Roman" w:cs="Times New Roman"/>
          <w:sz w:val="28"/>
          <w:szCs w:val="28"/>
          <w:lang w:val="kk-KZ"/>
        </w:rPr>
        <w:t xml:space="preserve">, </w:t>
      </w:r>
      <w:r w:rsidRPr="004961FB">
        <w:rPr>
          <w:rFonts w:ascii="Times New Roman" w:hAnsi="Times New Roman" w:cs="Times New Roman"/>
          <w:sz w:val="28"/>
          <w:szCs w:val="28"/>
          <w:lang w:val="kk-KZ"/>
        </w:rPr>
        <w:t>Абилдаева Р.А.</w:t>
      </w:r>
      <w:r w:rsidR="004961FB">
        <w:rPr>
          <w:rFonts w:ascii="Times New Roman" w:hAnsi="Times New Roman" w:cs="Times New Roman"/>
          <w:sz w:val="28"/>
          <w:szCs w:val="28"/>
          <w:lang w:val="kk-KZ"/>
        </w:rPr>
        <w:t xml:space="preserve">, </w:t>
      </w:r>
      <w:r w:rsidRPr="004961FB">
        <w:rPr>
          <w:rFonts w:ascii="Times New Roman" w:hAnsi="Times New Roman" w:cs="Times New Roman"/>
          <w:sz w:val="28"/>
          <w:szCs w:val="28"/>
          <w:lang w:val="kk-KZ"/>
        </w:rPr>
        <w:t>Ильясова А.А.</w:t>
      </w:r>
    </w:p>
    <w:p w:rsidR="00B51CFD" w:rsidRPr="004961FB" w:rsidRDefault="00B51CFD" w:rsidP="004961FB">
      <w:pPr>
        <w:tabs>
          <w:tab w:val="left" w:pos="4088"/>
        </w:tabs>
        <w:spacing w:after="0" w:line="240" w:lineRule="auto"/>
        <w:jc w:val="center"/>
        <w:rPr>
          <w:rFonts w:ascii="Times New Roman" w:hAnsi="Times New Roman" w:cs="Times New Roman"/>
          <w:sz w:val="32"/>
          <w:szCs w:val="32"/>
          <w:lang w:val="kk-KZ"/>
        </w:rPr>
      </w:pPr>
      <w:r w:rsidRPr="004961FB">
        <w:rPr>
          <w:rFonts w:ascii="Times New Roman" w:hAnsi="Times New Roman" w:cs="Times New Roman"/>
          <w:b/>
          <w:sz w:val="32"/>
          <w:szCs w:val="32"/>
          <w:lang w:val="kk-KZ"/>
        </w:rPr>
        <w:t>«Микробиология және вирусология»</w:t>
      </w:r>
      <w:r w:rsidRPr="004961FB">
        <w:rPr>
          <w:rFonts w:ascii="Times New Roman" w:hAnsi="Times New Roman" w:cs="Times New Roman"/>
          <w:sz w:val="32"/>
          <w:szCs w:val="32"/>
          <w:lang w:val="kk-KZ"/>
        </w:rPr>
        <w:t xml:space="preserve"> пәнінен</w:t>
      </w:r>
    </w:p>
    <w:p w:rsidR="0098349D" w:rsidRPr="004961FB" w:rsidRDefault="0098349D" w:rsidP="004961FB">
      <w:pPr>
        <w:spacing w:after="0" w:line="240" w:lineRule="auto"/>
        <w:ind w:firstLine="425"/>
        <w:jc w:val="center"/>
        <w:rPr>
          <w:rFonts w:ascii="Times New Roman" w:hAnsi="Times New Roman" w:cs="Times New Roman"/>
          <w:sz w:val="28"/>
          <w:szCs w:val="28"/>
          <w:lang w:val="kk-KZ"/>
        </w:rPr>
      </w:pPr>
      <w:r w:rsidRPr="004961FB">
        <w:rPr>
          <w:rFonts w:ascii="Times New Roman" w:hAnsi="Times New Roman" w:cs="Times New Roman"/>
          <w:sz w:val="28"/>
          <w:szCs w:val="28"/>
          <w:lang w:val="kk-KZ"/>
        </w:rPr>
        <w:t>5В070100 «Биотехнология» мамандығының студенттеріне арналған кейстер жинағы.</w:t>
      </w:r>
    </w:p>
    <w:p w:rsidR="00B51CFD" w:rsidRPr="004961FB" w:rsidRDefault="0011503C" w:rsidP="009E48A4">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30" type="#_x0000_t202" style="position:absolute;left:0;text-align:left;margin-left:427.55pt;margin-top:242.4pt;width:30.75pt;height:8.0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" strokecolor="white [3212]">
            <v:path arrowok="t"/>
            <v:textbox>
              <w:txbxContent>
                <w:p w:rsidR="006C03F0" w:rsidRDefault="006C03F0" w:rsidP="00B51CFD"/>
              </w:txbxContent>
            </v:textbox>
          </v:shape>
        </w:pict>
      </w:r>
      <w:r w:rsidR="004961FB" w:rsidRPr="004961FB">
        <w:rPr>
          <w:rFonts w:ascii="Times New Roman" w:hAnsi="Times New Roman" w:cs="Times New Roman"/>
          <w:noProof/>
        </w:rPr>
        <w:drawing>
          <wp:inline distT="0" distB="0" distL="0" distR="0">
            <wp:extent cx="5380384" cy="3466531"/>
            <wp:effectExtent l="19050" t="0" r="0" b="0"/>
            <wp:docPr id="10" name="Рисунок 1" descr="C:\Documents and Settings\Admin\Мои документы\Файлы Mail.Ru Агента\barno-007@mail.ru\nargiza999888@mail.ru\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Мои документы\Файлы Mail.Ru Агента\barno-007@mail.ru\nargiza999888@mail.ru\57.jpg"/>
                    <pic:cNvPicPr>
                      <a:picLocks noChangeAspect="1" noChangeArrowheads="1"/>
                    </pic:cNvPicPr>
                  </pic:nvPicPr>
                  <pic:blipFill>
                    <a:blip r:embed="rId9">
                      <a:lum contrast="-20000"/>
                    </a:blip>
                    <a:srcRect/>
                    <a:stretch>
                      <a:fillRect/>
                    </a:stretch>
                  </pic:blipFill>
                  <pic:spPr bwMode="auto">
                    <a:xfrm>
                      <a:off x="0" y="0"/>
                      <a:ext cx="5385466" cy="3469805"/>
                    </a:xfrm>
                    <a:prstGeom prst="rect">
                      <a:avLst/>
                    </a:prstGeom>
                    <a:noFill/>
                    <a:ln w="9525">
                      <a:noFill/>
                      <a:miter lim="800000"/>
                      <a:headEnd/>
                      <a:tailEnd/>
                    </a:ln>
                  </pic:spPr>
                </pic:pic>
              </a:graphicData>
            </a:graphic>
          </wp:inline>
        </w:drawing>
      </w:r>
    </w:p>
    <w:p w:rsidR="004961FB" w:rsidRDefault="004961FB" w:rsidP="00B51CFD">
      <w:pPr>
        <w:tabs>
          <w:tab w:val="left" w:pos="4088"/>
        </w:tabs>
        <w:spacing w:after="0" w:line="240" w:lineRule="auto"/>
        <w:ind w:firstLine="425"/>
        <w:jc w:val="center"/>
        <w:rPr>
          <w:rFonts w:ascii="Times New Roman" w:hAnsi="Times New Roman" w:cs="Times New Roman"/>
          <w:sz w:val="28"/>
          <w:szCs w:val="28"/>
          <w:lang w:val="kk-KZ"/>
        </w:rPr>
      </w:pPr>
    </w:p>
    <w:p w:rsidR="00B51CFD" w:rsidRPr="004961FB" w:rsidRDefault="00B51CFD" w:rsidP="00B51CFD">
      <w:pPr>
        <w:tabs>
          <w:tab w:val="left" w:pos="4088"/>
        </w:tabs>
        <w:spacing w:after="0" w:line="240" w:lineRule="auto"/>
        <w:ind w:firstLine="425"/>
        <w:jc w:val="center"/>
        <w:rPr>
          <w:rFonts w:ascii="Times New Roman" w:hAnsi="Times New Roman" w:cs="Times New Roman"/>
          <w:sz w:val="28"/>
          <w:szCs w:val="28"/>
          <w:lang w:val="kk-KZ"/>
        </w:rPr>
      </w:pPr>
      <w:r w:rsidRPr="004961FB">
        <w:rPr>
          <w:rFonts w:ascii="Times New Roman" w:hAnsi="Times New Roman" w:cs="Times New Roman"/>
          <w:sz w:val="28"/>
          <w:szCs w:val="28"/>
          <w:lang w:val="kk-KZ"/>
        </w:rPr>
        <w:t>Шымкент 2018ж</w:t>
      </w:r>
    </w:p>
    <w:p w:rsidR="00B51CFD" w:rsidRDefault="00B51CFD" w:rsidP="00B51CFD">
      <w:pPr>
        <w:spacing w:after="0" w:line="240" w:lineRule="auto"/>
        <w:ind w:firstLine="425"/>
        <w:jc w:val="both"/>
        <w:rPr>
          <w:rFonts w:ascii="Times New Roman" w:hAnsi="Times New Roman"/>
          <w:sz w:val="28"/>
          <w:szCs w:val="28"/>
          <w:lang w:val="kk-KZ"/>
        </w:rPr>
      </w:pPr>
      <w:r w:rsidRPr="00A109E8">
        <w:rPr>
          <w:rFonts w:ascii="Times New Roman" w:hAnsi="Times New Roman"/>
          <w:sz w:val="28"/>
          <w:szCs w:val="28"/>
          <w:lang w:val="kk-KZ"/>
        </w:rPr>
        <w:lastRenderedPageBreak/>
        <w:t>ƏОЖ 663.6</w:t>
      </w:r>
    </w:p>
    <w:p w:rsidR="00B51CFD" w:rsidRDefault="00B51CFD" w:rsidP="00B51CFD">
      <w:pPr>
        <w:spacing w:after="0" w:line="240" w:lineRule="auto"/>
        <w:ind w:firstLine="425"/>
        <w:jc w:val="both"/>
        <w:rPr>
          <w:rFonts w:ascii="Times New Roman" w:hAnsi="Times New Roman"/>
          <w:sz w:val="28"/>
          <w:szCs w:val="28"/>
          <w:lang w:val="kk-KZ"/>
        </w:rPr>
      </w:pPr>
    </w:p>
    <w:p w:rsidR="00681EDC" w:rsidRPr="005A2269" w:rsidRDefault="00B51CFD" w:rsidP="00681EDC">
      <w:pPr>
        <w:tabs>
          <w:tab w:val="left" w:pos="4088"/>
        </w:tabs>
        <w:spacing w:after="0" w:line="240" w:lineRule="auto"/>
        <w:ind w:firstLine="425"/>
        <w:rPr>
          <w:rFonts w:ascii="Times New Roman" w:hAnsi="Times New Roman" w:cs="Times New Roman"/>
          <w:sz w:val="28"/>
          <w:szCs w:val="28"/>
          <w:lang w:val="kk-KZ"/>
        </w:rPr>
      </w:pPr>
      <w:r w:rsidRPr="005A2269">
        <w:rPr>
          <w:rFonts w:ascii="Times New Roman" w:hAnsi="Times New Roman"/>
          <w:sz w:val="28"/>
          <w:szCs w:val="28"/>
          <w:lang w:val="kk-KZ"/>
        </w:rPr>
        <w:t xml:space="preserve">Құрастырғандар: </w:t>
      </w:r>
      <w:r w:rsidR="00681EDC" w:rsidRPr="005A2269">
        <w:rPr>
          <w:rFonts w:ascii="Times New Roman" w:hAnsi="Times New Roman" w:cs="Times New Roman"/>
          <w:sz w:val="28"/>
          <w:szCs w:val="28"/>
          <w:lang w:val="kk-KZ"/>
        </w:rPr>
        <w:t>Рысбаева Г.С.Айткулова Р.Э.Абилдаева Р.АСайдуллаева Л.А.Ильясова А.А.</w:t>
      </w:r>
    </w:p>
    <w:p w:rsidR="00B51CFD" w:rsidRPr="005A2269" w:rsidRDefault="004961FB" w:rsidP="00681EDC">
      <w:pPr>
        <w:tabs>
          <w:tab w:val="left" w:pos="4088"/>
        </w:tabs>
        <w:spacing w:after="0" w:line="240" w:lineRule="auto"/>
        <w:jc w:val="both"/>
        <w:rPr>
          <w:rFonts w:ascii="Times New Roman" w:hAnsi="Times New Roman"/>
          <w:sz w:val="28"/>
          <w:szCs w:val="28"/>
          <w:lang w:val="kk-KZ"/>
        </w:rPr>
      </w:pPr>
      <w:r w:rsidRPr="005A2269">
        <w:rPr>
          <w:rFonts w:ascii="Times New Roman" w:hAnsi="Times New Roman" w:cs="Times New Roman"/>
          <w:sz w:val="28"/>
          <w:szCs w:val="28"/>
          <w:lang w:val="kk-KZ"/>
        </w:rPr>
        <w:t>«Микробиология және вирусология</w:t>
      </w:r>
      <w:r w:rsidRPr="005A2269">
        <w:rPr>
          <w:rFonts w:ascii="Times New Roman" w:hAnsi="Times New Roman" w:cs="Times New Roman"/>
          <w:bCs/>
          <w:sz w:val="28"/>
          <w:szCs w:val="28"/>
          <w:lang w:val="kk-KZ"/>
        </w:rPr>
        <w:t>»</w:t>
      </w:r>
      <w:r w:rsidRPr="005A2269">
        <w:rPr>
          <w:sz w:val="28"/>
          <w:szCs w:val="28"/>
          <w:lang w:val="kk-KZ"/>
        </w:rPr>
        <w:t xml:space="preserve"> </w:t>
      </w:r>
      <w:r w:rsidR="00B51CFD" w:rsidRPr="005A2269">
        <w:rPr>
          <w:rFonts w:ascii="Times New Roman" w:hAnsi="Times New Roman"/>
          <w:sz w:val="28"/>
          <w:szCs w:val="28"/>
          <w:lang w:val="kk-KZ"/>
        </w:rPr>
        <w:t>Кейстер жинағы – Шымкент, М.Əуезов атындағы ОҚМУ. – 201</w:t>
      </w:r>
      <w:r w:rsidR="00681EDC" w:rsidRPr="005A2269">
        <w:rPr>
          <w:rFonts w:ascii="Times New Roman" w:hAnsi="Times New Roman"/>
          <w:sz w:val="28"/>
          <w:szCs w:val="28"/>
          <w:lang w:val="kk-KZ"/>
        </w:rPr>
        <w:t>8</w:t>
      </w:r>
      <w:r w:rsidR="00B51CFD" w:rsidRPr="005A2269">
        <w:rPr>
          <w:rFonts w:ascii="Times New Roman" w:hAnsi="Times New Roman"/>
          <w:sz w:val="28"/>
          <w:szCs w:val="28"/>
          <w:lang w:val="kk-KZ"/>
        </w:rPr>
        <w:t>. -</w:t>
      </w:r>
      <w:r w:rsidR="005A2269" w:rsidRPr="005A2269">
        <w:rPr>
          <w:rFonts w:ascii="Times New Roman" w:hAnsi="Times New Roman"/>
          <w:sz w:val="28"/>
          <w:szCs w:val="28"/>
          <w:lang w:val="kk-KZ"/>
        </w:rPr>
        <w:t>50</w:t>
      </w:r>
      <w:r w:rsidR="00B51CFD" w:rsidRPr="005A2269">
        <w:rPr>
          <w:rFonts w:ascii="Times New Roman" w:hAnsi="Times New Roman"/>
          <w:sz w:val="28"/>
          <w:szCs w:val="28"/>
          <w:lang w:val="kk-KZ"/>
        </w:rPr>
        <w:t xml:space="preserve">б. </w:t>
      </w:r>
    </w:p>
    <w:p w:rsidR="00B51CFD" w:rsidRPr="005A2269" w:rsidRDefault="00B51CFD" w:rsidP="00B51CFD">
      <w:pPr>
        <w:spacing w:after="0" w:line="240" w:lineRule="auto"/>
        <w:jc w:val="both"/>
        <w:rPr>
          <w:rFonts w:ascii="Times New Roman" w:hAnsi="Times New Roman"/>
          <w:sz w:val="28"/>
          <w:szCs w:val="28"/>
          <w:lang w:val="kk-KZ"/>
        </w:rPr>
      </w:pPr>
    </w:p>
    <w:p w:rsidR="00B51CFD" w:rsidRPr="005A2269" w:rsidRDefault="00B51CFD" w:rsidP="00B51CFD">
      <w:pPr>
        <w:spacing w:after="0" w:line="240" w:lineRule="auto"/>
        <w:ind w:firstLine="425"/>
        <w:jc w:val="both"/>
        <w:rPr>
          <w:rFonts w:ascii="Times New Roman" w:hAnsi="Times New Roman" w:cs="Times New Roman"/>
          <w:sz w:val="28"/>
          <w:szCs w:val="28"/>
          <w:lang w:val="kk-KZ"/>
        </w:rPr>
      </w:pPr>
    </w:p>
    <w:p w:rsidR="00B51CFD" w:rsidRPr="005A2269" w:rsidRDefault="00B51CFD" w:rsidP="009E48A4">
      <w:pPr>
        <w:spacing w:after="0" w:line="240" w:lineRule="auto"/>
        <w:ind w:firstLine="425"/>
        <w:jc w:val="both"/>
        <w:rPr>
          <w:rFonts w:ascii="Times New Roman" w:hAnsi="Times New Roman" w:cs="Times New Roman"/>
          <w:sz w:val="28"/>
          <w:szCs w:val="28"/>
          <w:lang w:val="kk-KZ"/>
        </w:rPr>
      </w:pPr>
    </w:p>
    <w:p w:rsidR="00B51CFD" w:rsidRPr="005A2269" w:rsidRDefault="00B51CFD" w:rsidP="00B51CFD">
      <w:pPr>
        <w:spacing w:after="0" w:line="240" w:lineRule="auto"/>
        <w:jc w:val="both"/>
        <w:rPr>
          <w:rFonts w:ascii="Times New Roman" w:hAnsi="Times New Roman"/>
          <w:sz w:val="28"/>
          <w:szCs w:val="28"/>
          <w:lang w:val="kk-KZ"/>
        </w:rPr>
      </w:pPr>
      <w:r w:rsidRPr="005A2269">
        <w:rPr>
          <w:rFonts w:ascii="Times New Roman" w:hAnsi="Times New Roman"/>
          <w:sz w:val="28"/>
          <w:szCs w:val="28"/>
          <w:lang w:val="kk-KZ"/>
        </w:rPr>
        <w:t>5В070100 «Биотехнология» мамандығының студенттеріне арналған кейстер жинағы.</w:t>
      </w:r>
    </w:p>
    <w:p w:rsidR="00B51CFD" w:rsidRPr="005A2269" w:rsidRDefault="00B51CFD" w:rsidP="009E48A4">
      <w:pPr>
        <w:spacing w:after="0" w:line="240" w:lineRule="auto"/>
        <w:ind w:firstLine="425"/>
        <w:jc w:val="both"/>
        <w:rPr>
          <w:rFonts w:ascii="Times New Roman" w:hAnsi="Times New Roman" w:cs="Times New Roman"/>
          <w:sz w:val="28"/>
          <w:szCs w:val="28"/>
          <w:lang w:val="kk-KZ"/>
        </w:rPr>
      </w:pPr>
    </w:p>
    <w:p w:rsidR="00B51CFD" w:rsidRPr="005A2269" w:rsidRDefault="00B51CFD" w:rsidP="009E48A4">
      <w:pPr>
        <w:spacing w:after="0" w:line="240" w:lineRule="auto"/>
        <w:ind w:firstLine="425"/>
        <w:jc w:val="both"/>
        <w:rPr>
          <w:rFonts w:ascii="Times New Roman" w:hAnsi="Times New Roman" w:cs="Times New Roman"/>
          <w:sz w:val="28"/>
          <w:szCs w:val="28"/>
          <w:lang w:val="kk-KZ"/>
        </w:rPr>
      </w:pPr>
    </w:p>
    <w:p w:rsidR="00B51CFD" w:rsidRPr="005A2269" w:rsidRDefault="00B51CFD" w:rsidP="009E48A4">
      <w:pPr>
        <w:spacing w:after="0" w:line="240" w:lineRule="auto"/>
        <w:ind w:firstLine="425"/>
        <w:jc w:val="both"/>
        <w:rPr>
          <w:rFonts w:ascii="Times New Roman" w:hAnsi="Times New Roman" w:cs="Times New Roman"/>
          <w:sz w:val="28"/>
          <w:szCs w:val="28"/>
          <w:lang w:val="kk-KZ"/>
        </w:rPr>
      </w:pPr>
    </w:p>
    <w:p w:rsidR="00B51CFD" w:rsidRPr="005A2269" w:rsidRDefault="00B51CFD" w:rsidP="00B51CFD">
      <w:pPr>
        <w:spacing w:after="0" w:line="240" w:lineRule="auto"/>
        <w:jc w:val="both"/>
        <w:rPr>
          <w:rFonts w:ascii="Times New Roman" w:hAnsi="Times New Roman"/>
          <w:sz w:val="28"/>
          <w:szCs w:val="28"/>
          <w:lang w:val="kk-KZ"/>
        </w:rPr>
      </w:pPr>
      <w:r w:rsidRPr="005A2269">
        <w:rPr>
          <w:rFonts w:ascii="Times New Roman" w:hAnsi="Times New Roman"/>
          <w:sz w:val="28"/>
          <w:szCs w:val="28"/>
          <w:lang w:val="kk-KZ"/>
        </w:rPr>
        <w:t xml:space="preserve">Пікір жазғандар: Нарымбаева З.К. –  х.ғ.к,  Биотехнология кафедраның доценті  </w:t>
      </w:r>
    </w:p>
    <w:p w:rsidR="00681EDC" w:rsidRPr="005A2269" w:rsidRDefault="00681EDC" w:rsidP="00B51CFD">
      <w:pPr>
        <w:spacing w:after="0" w:line="240" w:lineRule="auto"/>
        <w:jc w:val="both"/>
        <w:rPr>
          <w:rFonts w:ascii="Times New Roman" w:hAnsi="Times New Roman"/>
          <w:sz w:val="28"/>
          <w:szCs w:val="28"/>
          <w:lang w:val="kk-KZ"/>
        </w:rPr>
      </w:pPr>
    </w:p>
    <w:p w:rsidR="005A2269" w:rsidRDefault="00681EDC" w:rsidP="005A2269">
      <w:pPr>
        <w:spacing w:after="0" w:line="240" w:lineRule="auto"/>
        <w:jc w:val="both"/>
        <w:rPr>
          <w:rFonts w:ascii="Times New Roman" w:hAnsi="Times New Roman"/>
          <w:sz w:val="28"/>
          <w:szCs w:val="28"/>
          <w:lang w:val="kk-KZ"/>
        </w:rPr>
      </w:pPr>
      <w:r w:rsidRPr="005A2269">
        <w:rPr>
          <w:rFonts w:ascii="Times New Roman" w:hAnsi="Times New Roman" w:cs="Times New Roman"/>
          <w:sz w:val="28"/>
          <w:szCs w:val="28"/>
          <w:lang w:val="kk-KZ"/>
        </w:rPr>
        <w:t xml:space="preserve">              </w:t>
      </w:r>
      <w:r w:rsidR="005A2269" w:rsidRPr="005A2269">
        <w:rPr>
          <w:rFonts w:ascii="Times New Roman" w:hAnsi="Times New Roman" w:cs="Times New Roman"/>
          <w:sz w:val="28"/>
          <w:szCs w:val="28"/>
          <w:lang w:val="kk-KZ"/>
        </w:rPr>
        <w:t xml:space="preserve">                </w:t>
      </w:r>
      <w:r w:rsidRPr="005A2269">
        <w:rPr>
          <w:rFonts w:ascii="Times New Roman" w:hAnsi="Times New Roman" w:cs="Times New Roman"/>
          <w:sz w:val="28"/>
          <w:szCs w:val="28"/>
          <w:lang w:val="kk-KZ"/>
        </w:rPr>
        <w:t xml:space="preserve"> </w:t>
      </w:r>
      <w:r w:rsidR="005A2269" w:rsidRPr="005A2269">
        <w:rPr>
          <w:rFonts w:ascii="Times New Roman" w:hAnsi="Times New Roman" w:cs="Times New Roman"/>
          <w:sz w:val="28"/>
          <w:szCs w:val="28"/>
          <w:lang w:val="kk-KZ"/>
        </w:rPr>
        <w:t>Есимова А</w:t>
      </w:r>
      <w:r w:rsidRPr="005A2269">
        <w:rPr>
          <w:rFonts w:ascii="Times New Roman" w:hAnsi="Times New Roman" w:cs="Times New Roman"/>
          <w:sz w:val="28"/>
          <w:szCs w:val="28"/>
          <w:lang w:val="kk-KZ"/>
        </w:rPr>
        <w:t>.</w:t>
      </w:r>
      <w:r w:rsidR="005A2269" w:rsidRPr="005A2269">
        <w:rPr>
          <w:rFonts w:ascii="Times New Roman" w:hAnsi="Times New Roman" w:cs="Times New Roman"/>
          <w:sz w:val="28"/>
          <w:szCs w:val="28"/>
          <w:lang w:val="kk-KZ"/>
        </w:rPr>
        <w:t>М.</w:t>
      </w:r>
      <w:r w:rsidRPr="005A2269">
        <w:rPr>
          <w:rFonts w:ascii="Times New Roman" w:hAnsi="Times New Roman" w:cs="Times New Roman"/>
          <w:sz w:val="28"/>
          <w:szCs w:val="28"/>
          <w:lang w:val="kk-KZ"/>
        </w:rPr>
        <w:t xml:space="preserve"> – </w:t>
      </w:r>
      <w:r w:rsidR="005A2269" w:rsidRPr="005A2269">
        <w:rPr>
          <w:rFonts w:ascii="Times New Roman" w:hAnsi="Times New Roman"/>
          <w:sz w:val="28"/>
          <w:szCs w:val="28"/>
          <w:lang w:val="kk-KZ"/>
        </w:rPr>
        <w:t>х.ғ.к,  Биотехнология кафедраның доценті</w:t>
      </w:r>
      <w:r w:rsidR="005A2269" w:rsidRPr="00A109E8">
        <w:rPr>
          <w:rFonts w:ascii="Times New Roman" w:hAnsi="Times New Roman"/>
          <w:sz w:val="28"/>
          <w:szCs w:val="28"/>
          <w:lang w:val="kk-KZ"/>
        </w:rPr>
        <w:t xml:space="preserve">  </w:t>
      </w:r>
    </w:p>
    <w:p w:rsidR="005A2269" w:rsidRPr="00A109E8" w:rsidRDefault="005A2269" w:rsidP="005A2269">
      <w:pPr>
        <w:spacing w:after="0" w:line="240" w:lineRule="auto"/>
        <w:jc w:val="both"/>
        <w:rPr>
          <w:rFonts w:ascii="Times New Roman" w:hAnsi="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681EDC" w:rsidRDefault="00681EDC"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«Биотехнология» кафедрасы (хаттама «_»__2018 ж.) жəне «Химиялық инженерия жəне биотехнология» жоғары мектебінің əдістемелік комиссиясы отырысында қаралған жəне баспаға ұсынылған (хаттама «_»__2018 ж.)</w:t>
      </w: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М.Əуезов атындағы ОҚМУ Оқу- əдістемелік кеңесінде баспаға  ұсынылды,  хаттама   </w:t>
      </w: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«_» ____ 2018 ж.</w:t>
      </w: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B51CFD" w:rsidRDefault="00B51CF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Баспаға жауапты:Рысбаева Г.С.</w:t>
      </w:r>
    </w:p>
    <w:p w:rsidR="0098349D" w:rsidRPr="009E48A4" w:rsidRDefault="0098349D" w:rsidP="00B51CFD">
      <w:pPr>
        <w:tabs>
          <w:tab w:val="left" w:pos="4088"/>
        </w:tabs>
        <w:spacing w:after="0" w:line="240" w:lineRule="auto"/>
        <w:ind w:firstLine="425"/>
        <w:jc w:val="center"/>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Мазмұны</w:t>
      </w:r>
    </w:p>
    <w:p w:rsidR="00A864CE" w:rsidRDefault="00A864CE" w:rsidP="00B51CFD">
      <w:pPr>
        <w:spacing w:after="0" w:line="240" w:lineRule="auto"/>
        <w:ind w:firstLine="425"/>
        <w:jc w:val="center"/>
        <w:rPr>
          <w:rFonts w:ascii="Times New Roman" w:hAnsi="Times New Roman" w:cs="Times New Roman"/>
          <w:sz w:val="28"/>
          <w:szCs w:val="28"/>
          <w:lang w:val="kk-KZ"/>
        </w:rPr>
      </w:pPr>
    </w:p>
    <w:p w:rsidR="00B51CFD" w:rsidRDefault="00B51CFD" w:rsidP="00B51CFD">
      <w:pPr>
        <w:spacing w:after="0" w:line="240" w:lineRule="auto"/>
        <w:ind w:firstLine="425"/>
        <w:jc w:val="center"/>
        <w:rPr>
          <w:rFonts w:ascii="Times New Roman" w:hAnsi="Times New Roman" w:cs="Times New Roman"/>
          <w:sz w:val="28"/>
          <w:szCs w:val="28"/>
          <w:lang w:val="kk-KZ"/>
        </w:rPr>
      </w:pPr>
    </w:p>
    <w:p w:rsidR="00B51CFD" w:rsidRDefault="00B51CFD" w:rsidP="00B51CFD">
      <w:pPr>
        <w:spacing w:after="0" w:line="240" w:lineRule="auto"/>
        <w:ind w:firstLine="425"/>
        <w:jc w:val="center"/>
        <w:rPr>
          <w:rFonts w:ascii="Times New Roman" w:hAnsi="Times New Roman" w:cs="Times New Roman"/>
          <w:sz w:val="28"/>
          <w:szCs w:val="28"/>
          <w:lang w:val="kk-KZ"/>
        </w:rPr>
      </w:pPr>
    </w:p>
    <w:p w:rsidR="00B51CFD" w:rsidRPr="00B51CFD" w:rsidRDefault="00B51CFD" w:rsidP="00B51CFD">
      <w:pPr>
        <w:shd w:val="clear" w:color="auto" w:fill="FFFFFF"/>
        <w:spacing w:after="0" w:line="240" w:lineRule="auto"/>
        <w:ind w:firstLine="425"/>
        <w:jc w:val="both"/>
        <w:outlineLvl w:val="1"/>
        <w:rPr>
          <w:rFonts w:ascii="Times New Roman" w:eastAsia="Times New Roman" w:hAnsi="Times New Roman" w:cs="Times New Roman"/>
          <w:bCs/>
          <w:iCs/>
          <w:sz w:val="28"/>
          <w:szCs w:val="28"/>
          <w:lang w:val="kk-KZ"/>
        </w:rPr>
      </w:pPr>
      <w:r>
        <w:rPr>
          <w:rFonts w:ascii="Times New Roman" w:hAnsi="Times New Roman" w:cs="Times New Roman"/>
          <w:sz w:val="28"/>
          <w:szCs w:val="28"/>
          <w:lang w:val="kk-KZ"/>
        </w:rPr>
        <w:t>1.</w:t>
      </w:r>
      <w:r w:rsidRPr="00B51CFD">
        <w:rPr>
          <w:rFonts w:ascii="Times New Roman" w:eastAsia="Times New Roman" w:hAnsi="Times New Roman" w:cs="Times New Roman"/>
          <w:bCs/>
          <w:iCs/>
          <w:sz w:val="28"/>
          <w:szCs w:val="28"/>
          <w:lang w:val="kk-KZ"/>
        </w:rPr>
        <w:t xml:space="preserve"> Микробиологиялық зертхананы жұмыс жасауға даярлау</w:t>
      </w:r>
    </w:p>
    <w:p w:rsidR="00B51CFD" w:rsidRPr="00B51CFD" w:rsidRDefault="00B51CFD" w:rsidP="00B51CFD">
      <w:pPr>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2</w:t>
      </w:r>
      <w:r>
        <w:rPr>
          <w:rFonts w:ascii="Times New Roman" w:hAnsi="Times New Roman" w:cs="Times New Roman"/>
          <w:sz w:val="28"/>
          <w:szCs w:val="28"/>
          <w:lang w:val="kk-KZ"/>
        </w:rPr>
        <w:t>.</w:t>
      </w:r>
      <w:r w:rsidRPr="00B51CFD">
        <w:rPr>
          <w:rFonts w:ascii="Times New Roman" w:hAnsi="Times New Roman" w:cs="Times New Roman"/>
          <w:sz w:val="28"/>
          <w:szCs w:val="28"/>
          <w:lang w:val="kk-KZ"/>
        </w:rPr>
        <w:t>Микроорганизмдерді культивирлеуге қоректік орта дайындау және</w:t>
      </w:r>
      <w:r w:rsidR="00154216">
        <w:rPr>
          <w:rFonts w:ascii="Times New Roman" w:hAnsi="Times New Roman" w:cs="Times New Roman"/>
          <w:sz w:val="28"/>
          <w:szCs w:val="28"/>
          <w:lang w:val="kk-KZ"/>
        </w:rPr>
        <w:t xml:space="preserve"> </w:t>
      </w:r>
      <w:r w:rsidRPr="00B51CFD">
        <w:rPr>
          <w:rFonts w:ascii="Times New Roman" w:hAnsi="Times New Roman" w:cs="Times New Roman"/>
          <w:sz w:val="28"/>
          <w:szCs w:val="28"/>
          <w:lang w:val="kk-KZ"/>
        </w:rPr>
        <w:t>залалсыздандыру әдістері.</w:t>
      </w:r>
    </w:p>
    <w:p w:rsidR="00B51CFD" w:rsidRPr="00B51CFD" w:rsidRDefault="00B51CFD" w:rsidP="00B51CFD">
      <w:pPr>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3</w:t>
      </w:r>
      <w:r>
        <w:rPr>
          <w:rFonts w:ascii="Times New Roman" w:hAnsi="Times New Roman" w:cs="Times New Roman"/>
          <w:sz w:val="28"/>
          <w:szCs w:val="28"/>
          <w:lang w:val="kk-KZ"/>
        </w:rPr>
        <w:t>.</w:t>
      </w:r>
      <w:r w:rsidRPr="00B51CFD">
        <w:rPr>
          <w:rFonts w:ascii="Times New Roman" w:hAnsi="Times New Roman" w:cs="Times New Roman"/>
          <w:sz w:val="28"/>
          <w:szCs w:val="28"/>
          <w:lang w:val="kk-KZ"/>
        </w:rPr>
        <w:t xml:space="preserve"> Микроскопиялау үшін препарат даярлау. Грамм әдісі бойынша бояу.</w:t>
      </w:r>
    </w:p>
    <w:p w:rsidR="00B51CFD" w:rsidRPr="00B51CFD" w:rsidRDefault="00B51CFD" w:rsidP="00B51CFD">
      <w:pPr>
        <w:shd w:val="clear" w:color="auto" w:fill="FFFFFF"/>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4</w:t>
      </w:r>
      <w:r>
        <w:rPr>
          <w:rFonts w:ascii="Times New Roman" w:hAnsi="Times New Roman" w:cs="Times New Roman"/>
          <w:sz w:val="28"/>
          <w:szCs w:val="28"/>
          <w:lang w:val="kk-KZ"/>
        </w:rPr>
        <w:t>.</w:t>
      </w:r>
      <w:r w:rsidRPr="00B51CFD">
        <w:rPr>
          <w:rFonts w:ascii="Times New Roman" w:hAnsi="Times New Roman" w:cs="Times New Roman"/>
          <w:sz w:val="28"/>
          <w:szCs w:val="28"/>
          <w:lang w:val="kk-KZ"/>
        </w:rPr>
        <w:t>Бактериялардың, актиномицеттердің және ашытқылардың морфологиясын зерттеу».</w:t>
      </w:r>
    </w:p>
    <w:p w:rsidR="00B51CFD" w:rsidRPr="00B51CFD" w:rsidRDefault="00B51CFD" w:rsidP="00B51CFD">
      <w:pPr>
        <w:shd w:val="clear" w:color="auto" w:fill="FFFFFF"/>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5</w:t>
      </w:r>
      <w:r>
        <w:rPr>
          <w:rFonts w:ascii="Times New Roman" w:hAnsi="Times New Roman" w:cs="Times New Roman"/>
          <w:sz w:val="28"/>
          <w:szCs w:val="28"/>
          <w:lang w:val="kk-KZ"/>
        </w:rPr>
        <w:t>.</w:t>
      </w:r>
      <w:r w:rsidRPr="00B51CFD">
        <w:rPr>
          <w:rFonts w:ascii="Times New Roman" w:hAnsi="Times New Roman" w:cs="Times New Roman"/>
          <w:sz w:val="28"/>
          <w:szCs w:val="28"/>
          <w:lang w:val="kk-KZ"/>
        </w:rPr>
        <w:t xml:space="preserve"> Микроорганизмдердің культурасын егудің және қайта егудің техникасы. Таза культураларын бөліп алу.</w:t>
      </w:r>
    </w:p>
    <w:p w:rsidR="0098349D" w:rsidRDefault="0098349D" w:rsidP="00B51CFD">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Default="009E48A4" w:rsidP="009E48A4">
      <w:pPr>
        <w:spacing w:after="0" w:line="240" w:lineRule="auto"/>
        <w:ind w:firstLine="425"/>
        <w:jc w:val="both"/>
        <w:rPr>
          <w:rFonts w:ascii="Times New Roman" w:hAnsi="Times New Roman" w:cs="Times New Roman"/>
          <w:sz w:val="28"/>
          <w:szCs w:val="28"/>
          <w:lang w:val="kk-KZ"/>
        </w:rPr>
      </w:pPr>
    </w:p>
    <w:p w:rsidR="009E48A4" w:rsidRPr="009E48A4" w:rsidRDefault="009E48A4"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681EDC" w:rsidRDefault="00681EDC" w:rsidP="00B51CFD">
      <w:pPr>
        <w:shd w:val="clear" w:color="auto" w:fill="FFFFFF"/>
        <w:spacing w:after="0" w:line="240" w:lineRule="auto"/>
        <w:ind w:left="142"/>
        <w:jc w:val="both"/>
        <w:outlineLvl w:val="1"/>
        <w:rPr>
          <w:rFonts w:ascii="Times New Roman" w:hAnsi="Times New Roman" w:cs="Times New Roman"/>
          <w:b/>
          <w:sz w:val="28"/>
          <w:szCs w:val="28"/>
          <w:lang w:val="kk-KZ"/>
        </w:rPr>
      </w:pPr>
    </w:p>
    <w:p w:rsidR="00B51CFD" w:rsidRPr="00B51CFD" w:rsidRDefault="00B51CFD" w:rsidP="00B51CFD">
      <w:pPr>
        <w:shd w:val="clear" w:color="auto" w:fill="FFFFFF"/>
        <w:spacing w:after="0" w:line="240" w:lineRule="auto"/>
        <w:ind w:left="142"/>
        <w:jc w:val="both"/>
        <w:outlineLvl w:val="1"/>
        <w:rPr>
          <w:rFonts w:ascii="Times New Roman" w:eastAsia="Times New Roman" w:hAnsi="Times New Roman" w:cs="Times New Roman"/>
          <w:bCs/>
          <w:iCs/>
          <w:sz w:val="28"/>
          <w:szCs w:val="28"/>
          <w:lang w:val="kk-KZ"/>
        </w:rPr>
      </w:pPr>
      <w:r>
        <w:rPr>
          <w:rFonts w:ascii="Times New Roman" w:hAnsi="Times New Roman" w:cs="Times New Roman"/>
          <w:b/>
          <w:sz w:val="28"/>
          <w:szCs w:val="28"/>
          <w:lang w:val="kk-KZ"/>
        </w:rPr>
        <w:lastRenderedPageBreak/>
        <w:t xml:space="preserve">  </w:t>
      </w:r>
      <w:r w:rsidR="0098349D" w:rsidRPr="00B51CFD">
        <w:rPr>
          <w:rFonts w:ascii="Times New Roman" w:hAnsi="Times New Roman" w:cs="Times New Roman"/>
          <w:b/>
          <w:sz w:val="28"/>
          <w:szCs w:val="28"/>
          <w:lang w:val="kk-KZ"/>
        </w:rPr>
        <w:t xml:space="preserve">1тақырып. </w:t>
      </w:r>
      <w:r w:rsidRPr="00B51CFD">
        <w:rPr>
          <w:rFonts w:ascii="Times New Roman" w:eastAsia="Times New Roman" w:hAnsi="Times New Roman" w:cs="Times New Roman"/>
          <w:bCs/>
          <w:iCs/>
          <w:sz w:val="28"/>
          <w:szCs w:val="28"/>
          <w:lang w:val="kk-KZ"/>
        </w:rPr>
        <w:t>Микробиологиялық зертхананы жұмыс жасауға даярлау</w:t>
      </w:r>
    </w:p>
    <w:p w:rsidR="0098349D" w:rsidRPr="009E48A4" w:rsidRDefault="0098349D" w:rsidP="009E48A4">
      <w:pPr>
        <w:tabs>
          <w:tab w:val="left" w:pos="4088"/>
        </w:tabs>
        <w:spacing w:after="0" w:line="240" w:lineRule="auto"/>
        <w:ind w:firstLine="425"/>
        <w:jc w:val="both"/>
        <w:rPr>
          <w:rFonts w:ascii="Times New Roman" w:hAnsi="Times New Roman" w:cs="Times New Roman"/>
          <w:b/>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Жоспар</w:t>
      </w: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pStyle w:val="ab"/>
        <w:numPr>
          <w:ilvl w:val="0"/>
          <w:numId w:val="26"/>
        </w:numPr>
        <w:shd w:val="clear" w:color="auto" w:fill="FFFFFF"/>
        <w:spacing w:after="0" w:line="240" w:lineRule="auto"/>
        <w:ind w:left="0" w:firstLine="425"/>
        <w:jc w:val="both"/>
        <w:outlineLvl w:val="1"/>
        <w:rPr>
          <w:rFonts w:ascii="Times New Roman" w:eastAsia="Times New Roman" w:hAnsi="Times New Roman" w:cs="Times New Roman"/>
          <w:bCs/>
          <w:iCs/>
          <w:sz w:val="28"/>
          <w:szCs w:val="28"/>
          <w:lang w:val="kk-KZ"/>
        </w:rPr>
      </w:pPr>
      <w:r w:rsidRPr="009E48A4">
        <w:rPr>
          <w:rFonts w:ascii="Times New Roman" w:eastAsia="Times New Roman" w:hAnsi="Times New Roman" w:cs="Times New Roman"/>
          <w:bCs/>
          <w:iCs/>
          <w:sz w:val="28"/>
          <w:szCs w:val="28"/>
          <w:lang w:val="kk-KZ"/>
        </w:rPr>
        <w:t>Микробиологиялық зертхананы жұмыс жасауға даярлау</w:t>
      </w:r>
    </w:p>
    <w:p w:rsidR="00194403" w:rsidRPr="00B51CFD" w:rsidRDefault="00194403" w:rsidP="009E48A4">
      <w:pPr>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2.Биотехнологиялық  зертханаларды  ұйымдастыру</w:t>
      </w:r>
    </w:p>
    <w:p w:rsidR="009E48A4" w:rsidRPr="00B51CFD" w:rsidRDefault="009E48A4" w:rsidP="009E48A4">
      <w:pPr>
        <w:shd w:val="clear" w:color="auto" w:fill="FFFFFF"/>
        <w:spacing w:after="0" w:line="240" w:lineRule="auto"/>
        <w:ind w:firstLine="425"/>
        <w:jc w:val="both"/>
        <w:rPr>
          <w:rFonts w:ascii="Times New Roman" w:hAnsi="Times New Roman" w:cs="Times New Roman"/>
          <w:sz w:val="28"/>
          <w:szCs w:val="28"/>
          <w:lang w:val="kk-KZ"/>
        </w:rPr>
      </w:pPr>
      <w:r w:rsidRPr="00B51CFD">
        <w:rPr>
          <w:rFonts w:ascii="Times New Roman" w:hAnsi="Times New Roman" w:cs="Times New Roman"/>
          <w:sz w:val="28"/>
          <w:szCs w:val="28"/>
          <w:lang w:val="kk-KZ"/>
        </w:rPr>
        <w:t>3. Зертханалық  құралдар  мен ыдыстарды залалсыздандыру  әдістері</w:t>
      </w:r>
    </w:p>
    <w:p w:rsidR="0098349D" w:rsidRPr="00B51CFD" w:rsidRDefault="00B51CFD" w:rsidP="00B51CFD">
      <w:pPr>
        <w:shd w:val="clear" w:color="auto" w:fill="FFFFFF"/>
        <w:spacing w:after="0" w:line="240" w:lineRule="auto"/>
        <w:ind w:left="142"/>
        <w:jc w:val="both"/>
        <w:outlineLvl w:val="1"/>
        <w:rPr>
          <w:rFonts w:ascii="Times New Roman" w:eastAsia="Times New Roman" w:hAnsi="Times New Roman" w:cs="Times New Roman"/>
          <w:bCs/>
          <w:iCs/>
          <w:sz w:val="28"/>
          <w:szCs w:val="28"/>
          <w:lang w:val="kk-KZ"/>
        </w:rPr>
      </w:pPr>
      <w:r>
        <w:rPr>
          <w:rFonts w:ascii="Times New Roman" w:eastAsia="Times New Roman" w:hAnsi="Times New Roman" w:cs="Times New Roman"/>
          <w:bCs/>
          <w:iCs/>
          <w:sz w:val="28"/>
          <w:szCs w:val="28"/>
          <w:lang w:val="kk-KZ"/>
        </w:rPr>
        <w:t xml:space="preserve">    4. </w:t>
      </w:r>
      <w:r w:rsidR="0098349D" w:rsidRPr="00B51CFD">
        <w:rPr>
          <w:rFonts w:ascii="Times New Roman" w:eastAsia="Times New Roman" w:hAnsi="Times New Roman" w:cs="Times New Roman"/>
          <w:bCs/>
          <w:iCs/>
          <w:sz w:val="28"/>
          <w:szCs w:val="28"/>
          <w:lang w:val="kk-KZ"/>
        </w:rPr>
        <w:t>Проблемалық ситуация</w:t>
      </w:r>
    </w:p>
    <w:p w:rsidR="0098349D" w:rsidRPr="009E48A4" w:rsidRDefault="0098349D" w:rsidP="009E48A4">
      <w:pPr>
        <w:pStyle w:val="ab"/>
        <w:tabs>
          <w:tab w:val="left" w:pos="229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Әдебиеттер</w:t>
      </w: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8349D" w:rsidRPr="009E48A4" w:rsidRDefault="0098349D" w:rsidP="009E48A4">
      <w:pPr>
        <w:spacing w:after="0" w:line="240" w:lineRule="auto"/>
        <w:ind w:firstLine="425"/>
        <w:jc w:val="both"/>
        <w:rPr>
          <w:rFonts w:ascii="Times New Roman" w:hAnsi="Times New Roman" w:cs="Times New Roman"/>
          <w:sz w:val="28"/>
          <w:szCs w:val="28"/>
          <w:lang w:val="kk-KZ"/>
        </w:rPr>
      </w:pPr>
    </w:p>
    <w:p w:rsidR="009E48A4" w:rsidRPr="009E48A4" w:rsidRDefault="009E48A4" w:rsidP="009E48A4">
      <w:pPr>
        <w:shd w:val="clear" w:color="auto" w:fill="FFFFFF"/>
        <w:spacing w:after="0" w:line="240" w:lineRule="auto"/>
        <w:ind w:left="142"/>
        <w:jc w:val="both"/>
        <w:outlineLvl w:val="1"/>
        <w:rPr>
          <w:rFonts w:ascii="Times New Roman" w:eastAsia="Times New Roman" w:hAnsi="Times New Roman" w:cs="Times New Roman"/>
          <w:b/>
          <w:bCs/>
          <w:iCs/>
          <w:sz w:val="28"/>
          <w:szCs w:val="28"/>
          <w:lang w:val="kk-KZ"/>
        </w:rPr>
      </w:pPr>
      <w:r>
        <w:rPr>
          <w:rFonts w:ascii="Times New Roman" w:eastAsia="Times New Roman" w:hAnsi="Times New Roman" w:cs="Times New Roman"/>
          <w:bCs/>
          <w:iCs/>
          <w:sz w:val="28"/>
          <w:szCs w:val="28"/>
          <w:lang w:val="kk-KZ"/>
        </w:rPr>
        <w:t xml:space="preserve">     </w:t>
      </w:r>
      <w:r w:rsidRPr="009E48A4">
        <w:rPr>
          <w:rFonts w:ascii="Times New Roman" w:eastAsia="Times New Roman" w:hAnsi="Times New Roman" w:cs="Times New Roman"/>
          <w:b/>
          <w:bCs/>
          <w:iCs/>
          <w:sz w:val="28"/>
          <w:szCs w:val="28"/>
          <w:lang w:val="kk-KZ"/>
        </w:rPr>
        <w:t>1. Микробиологиялық зертхананы жұмыс жасауға даярлау</w:t>
      </w:r>
    </w:p>
    <w:p w:rsidR="0098349D" w:rsidRPr="009E48A4" w:rsidRDefault="0098349D" w:rsidP="009E48A4">
      <w:pPr>
        <w:tabs>
          <w:tab w:val="left" w:pos="990"/>
        </w:tabs>
        <w:spacing w:after="0" w:line="240" w:lineRule="auto"/>
        <w:ind w:firstLine="425"/>
        <w:jc w:val="both"/>
        <w:rPr>
          <w:rFonts w:ascii="Times New Roman" w:hAnsi="Times New Roman" w:cs="Times New Roman"/>
          <w:noProof/>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Микроорганизмдермен жұмыс жасаудың өзіндік ерекшеліктері бар екені бізге мәлім. Олардың ішіндегі ең маңыздысы — тазалық сақтау.</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Зертханада жарық мол түсуі керек. Оның терезелері солтүстік-батыс, солтүстік-шығыс немесе солтүстік жақта орналасуы керек. Егерде терезелер оңтүстік жаққа қараған болса, күн ашық күндері оны материалмен жауып, көлеңкелеген дұрыс. Қабырғалары тегіс боялған немесе пластиктермен жабылған болуы тиіс. Зертханадан шығатын есікте қол жуғыш, дезинфекциялаушы ерітіндісі бар бутил, сабын және сүлгі болуы керек. Еденді пластикамен жабу қажет, өйткені қарағай еденнің тақтайларының аралығында лас жиналады да тазалыққа нұқсан келтіреді.</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sz w:val="28"/>
          <w:szCs w:val="28"/>
          <w:lang w:val="kk-KZ"/>
        </w:rPr>
      </w:pPr>
      <w:r w:rsidRPr="009E48A4">
        <w:rPr>
          <w:rFonts w:ascii="Times New Roman" w:hAnsi="Times New Roman" w:cs="Times New Roman"/>
          <w:noProof/>
          <w:sz w:val="28"/>
          <w:szCs w:val="28"/>
          <w:lang w:val="kk-KZ"/>
        </w:rPr>
        <w:t xml:space="preserve">   Жұмыс үстелдері де терезе алдына орналасуы керек, оған жарық мол түскені жөн. Үстел беті пластикамен қапталған болуы тиіс.Үстелдің ортасына пробиркаларға арналған штативтер, флакондар немесе бояулар құйылған ыдыстар, спирт шам немесе газ жанарғысы орналасады. Студенттерге үстел айналасынан жеке орын бекітіліп беріледі. Жұмыс үстелінің үстінде сабаққа қатысы жоқ бөтен заттар болмауы тиіс. Сабаққа қажетті заттардың барлығы өнебойы стол үстінде болғаны жөн. Құрал-жабдықтардың жұмысқа сай, дайын болуына лаборанттар жауапты болады. </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Зертханада халатпен, ақ қалпақпен немесе ақ жаулықпен жұмыс істелетінін естен шығармау керек.</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Жұмысқа пайдаланылған заттарды ішінде дезинфекциялаушы сұйықтары (хлораминнің 1%, фенолдың 3%) бар ыдысқа салып қою керек. Металдан жасалған заттарды (инелерді, ілмешектерді, пинцетті) жұмыс жасап болғаннан соң спиртовка жалынына жақсылап қарып алады. Киімге немесе тұтынатын заттарға зерттелетін материалдар кездейсоқ тамып кетсе, ол жерді дезинфекциялаушы сұйықпен жақсылап өңдейді. Жұмыс біткеннен кейін қолды дезинфекциялаушы сұйықпен, артынан сабынмен жуып тастайды.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Бөлмені белгілі бір уақыт өткен соң дезинфекциялаушы ерітіндімен, ал боксты (микробтармен жұмыс істейтін бөлме) жұмыс жасап біткеннен кейін бактерицидтік шаммен 30 минуттай өңдеп алады.</w:t>
      </w:r>
    </w:p>
    <w:p w:rsidR="009E48A4" w:rsidRPr="009E48A4" w:rsidRDefault="00A864CE" w:rsidP="009E48A4">
      <w:pPr>
        <w:pStyle w:val="ab"/>
        <w:numPr>
          <w:ilvl w:val="0"/>
          <w:numId w:val="26"/>
        </w:numPr>
        <w:shd w:val="clear" w:color="auto" w:fill="FFFFFF"/>
        <w:spacing w:after="0" w:line="240" w:lineRule="auto"/>
        <w:ind w:left="0" w:firstLine="425"/>
        <w:jc w:val="both"/>
        <w:outlineLvl w:val="1"/>
        <w:rPr>
          <w:rFonts w:ascii="Times New Roman" w:eastAsia="Times New Roman" w:hAnsi="Times New Roman" w:cs="Times New Roman"/>
          <w:bCs/>
          <w:iCs/>
          <w:sz w:val="28"/>
          <w:szCs w:val="28"/>
          <w:lang w:val="kk-KZ"/>
        </w:rPr>
      </w:pPr>
      <w:r w:rsidRPr="009E48A4">
        <w:rPr>
          <w:rFonts w:ascii="Times New Roman" w:hAnsi="Times New Roman" w:cs="Times New Roman"/>
          <w:noProof/>
          <w:sz w:val="28"/>
          <w:szCs w:val="28"/>
          <w:lang w:val="kk-KZ"/>
        </w:rPr>
        <w:t xml:space="preserve"> </w:t>
      </w:r>
      <w:r w:rsidR="009E48A4" w:rsidRPr="009E48A4">
        <w:rPr>
          <w:rFonts w:ascii="Times New Roman" w:eastAsia="Times New Roman" w:hAnsi="Times New Roman" w:cs="Times New Roman"/>
          <w:bCs/>
          <w:iCs/>
          <w:sz w:val="28"/>
          <w:szCs w:val="28"/>
          <w:lang w:val="kk-KZ"/>
        </w:rPr>
        <w:t>Микробиологиялық зертхананы жұмыс жасауға даярлау</w:t>
      </w:r>
    </w:p>
    <w:p w:rsidR="009E48A4" w:rsidRPr="009E48A4" w:rsidRDefault="009E48A4" w:rsidP="009E48A4">
      <w:pPr>
        <w:shd w:val="clear" w:color="auto" w:fill="FFFFFF"/>
        <w:spacing w:after="0" w:line="240" w:lineRule="auto"/>
        <w:ind w:left="142"/>
        <w:jc w:val="both"/>
        <w:outlineLvl w:val="1"/>
        <w:rPr>
          <w:rFonts w:ascii="Times New Roman" w:eastAsia="Times New Roman" w:hAnsi="Times New Roman" w:cs="Times New Roman"/>
          <w:bCs/>
          <w:iCs/>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lastRenderedPageBreak/>
        <w:t xml:space="preserve">  Жалпы  зертхананың зат жуғыш, автоклав, қоректік орта даярлайтын, термостаттар орналасқан, препараторлық, бокс-бөлме, виварий бөлмелері болуы керек. </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Химиялық реактивтер және кейбір биологиялық препараттарды үй асты төлесінде немесе қабырғаға ойып жасалған қараңғы шкафқа орналастырады. Жыл маусымында ол бөлмелер құрғақ, температуралары бір-келкі тұрақты болғаны жөн.</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sz w:val="28"/>
          <w:szCs w:val="28"/>
          <w:lang w:val="kk-KZ"/>
        </w:rPr>
      </w:pPr>
      <w:r w:rsidRPr="009E48A4">
        <w:rPr>
          <w:rFonts w:ascii="Times New Roman" w:hAnsi="Times New Roman" w:cs="Times New Roman"/>
          <w:noProof/>
          <w:sz w:val="28"/>
          <w:szCs w:val="28"/>
          <w:lang w:val="kk-KZ"/>
        </w:rPr>
        <w:t xml:space="preserve">   Сабаққа  зертхананы лаборант даярлайды, студент тапсырмаларды орындайды, олар келесі ережелерді сақтаулары  тиіс:  </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FF6600"/>
          <w:sz w:val="28"/>
          <w:szCs w:val="28"/>
          <w:lang w:val="kk-KZ"/>
        </w:rPr>
      </w:pPr>
      <w:r w:rsidRPr="009E48A4">
        <w:rPr>
          <w:rFonts w:ascii="Times New Roman" w:hAnsi="Times New Roman" w:cs="Times New Roman"/>
          <w:sz w:val="28"/>
          <w:szCs w:val="28"/>
          <w:lang w:val="kk-KZ"/>
        </w:rPr>
        <w:t>1.Зертханаға сырт киіммен, бас киіммен, кіруге және басқа да бөтен заттар алып кіруге болмайды..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 Оқу жұмыстарына тек халат киіп кірісу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 Химиялық реактивтермен және бояғыштармен жұмыс істегенде, олардың қолдану тәртібін қатал сақтау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 Спирт пен эфир қосындысымен өте абай болу керек. Оларды  оттық тұрған столға апармау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5. Микроорганизмдер, әсіресе саңырауқұлақ споралары, өте аллергия туғызғыш болғаны үшін, олар тұрған Петри табақшалардың, колбалардың, пробиркалардың  беті әрқашан жабық болуы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6. Микроорганизм суспензиясын немесе реактивтерді пипетканың көмегімен алу кезінде, оның үшкір емес ұшы мақтамен тығындалғанына көз жеткізу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7. Зертханада ұқыптылық пен тазалықты сақтау керек. Оқу жұмыстары аяқталған соң микроскоптың иммерсионды жерін жұмсақ матамен сүртіп, микроскопты полиэтиленді қапшықпен жауып, жұмыс орнын тазалап, қолды жуу керек.</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8. Студенттер, өздері қолданған микроскопқа, құрал –жабдықтарға және жұмыс орнының тазалығына жауапты.</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sz w:val="28"/>
          <w:szCs w:val="28"/>
          <w:lang w:val="kk-KZ"/>
        </w:rPr>
        <w:t>9. Оқу жұмыстары аяқталған уақытта, кезекші құралдардың тоқ көзінен ажыратылғанын, газдың, судың өшірілуін тексеру керек.</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Биотехнологиялық  зертханаларды  ұйымдастыру</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A864CE" w:rsidRPr="009E48A4" w:rsidRDefault="00A864CE" w:rsidP="00681EDC">
      <w:pPr>
        <w:tabs>
          <w:tab w:val="left" w:pos="284"/>
        </w:tabs>
        <w:spacing w:after="0" w:line="240" w:lineRule="auto"/>
        <w:ind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Микробиологиялық зертханадағы жұмыстың негізгі ережесі</w:t>
      </w:r>
      <w:r w:rsidRPr="009E48A4">
        <w:rPr>
          <w:rFonts w:ascii="Times New Roman" w:hAnsi="Times New Roman" w:cs="Times New Roman"/>
          <w:b/>
          <w:sz w:val="28"/>
          <w:szCs w:val="28"/>
          <w:lang w:val="kk-KZ"/>
        </w:rPr>
        <w:t xml:space="preserve"> –</w:t>
      </w:r>
      <w:r w:rsidRPr="009E48A4">
        <w:rPr>
          <w:rFonts w:ascii="Times New Roman" w:hAnsi="Times New Roman" w:cs="Times New Roman"/>
          <w:sz w:val="28"/>
          <w:szCs w:val="28"/>
          <w:lang w:val="kk-KZ"/>
        </w:rPr>
        <w:t xml:space="preserve"> жұмысты дұрыс ұйымдастырумен келесілерді есте ұстау керек:</w:t>
      </w:r>
    </w:p>
    <w:p w:rsidR="00A864CE" w:rsidRPr="009E48A4" w:rsidRDefault="00A864CE" w:rsidP="00681EDC">
      <w:pPr>
        <w:numPr>
          <w:ilvl w:val="0"/>
          <w:numId w:val="2"/>
        </w:numPr>
        <w:tabs>
          <w:tab w:val="clear" w:pos="1815"/>
          <w:tab w:val="left" w:pos="284"/>
          <w:tab w:val="num" w:pos="851"/>
        </w:tabs>
        <w:spacing w:after="0" w:line="240" w:lineRule="auto"/>
        <w:ind w:left="0"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Зертханаға адамды техника қауіпсіздігі бойынша инструктаждан өткен соң жібереді.</w:t>
      </w:r>
    </w:p>
    <w:p w:rsidR="00A864CE" w:rsidRPr="009E48A4" w:rsidRDefault="00A864CE" w:rsidP="00681EDC">
      <w:pPr>
        <w:numPr>
          <w:ilvl w:val="0"/>
          <w:numId w:val="2"/>
        </w:numPr>
        <w:tabs>
          <w:tab w:val="clear" w:pos="1815"/>
          <w:tab w:val="num" w:pos="0"/>
          <w:tab w:val="left" w:pos="284"/>
        </w:tabs>
        <w:spacing w:after="0" w:line="240" w:lineRule="auto"/>
        <w:ind w:left="0"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Барлығы медициналық халатта жұмыс істеуі керек. Халатсыз кіруге тиым салынған.</w:t>
      </w:r>
    </w:p>
    <w:p w:rsidR="00A864CE" w:rsidRPr="009E48A4" w:rsidRDefault="00A864CE" w:rsidP="00681EDC">
      <w:pPr>
        <w:numPr>
          <w:ilvl w:val="0"/>
          <w:numId w:val="2"/>
        </w:numPr>
        <w:tabs>
          <w:tab w:val="clear" w:pos="1815"/>
          <w:tab w:val="num" w:pos="0"/>
          <w:tab w:val="left" w:pos="284"/>
          <w:tab w:val="num" w:pos="709"/>
        </w:tabs>
        <w:spacing w:after="0" w:line="240" w:lineRule="auto"/>
        <w:ind w:left="0"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Зертханада темекі шегуге және тамақ жеуге болмайды.</w:t>
      </w:r>
    </w:p>
    <w:p w:rsidR="00A864CE" w:rsidRPr="009E48A4" w:rsidRDefault="00A864CE" w:rsidP="00681EDC">
      <w:pPr>
        <w:numPr>
          <w:ilvl w:val="0"/>
          <w:numId w:val="2"/>
        </w:numPr>
        <w:tabs>
          <w:tab w:val="clear" w:pos="1815"/>
          <w:tab w:val="num" w:pos="0"/>
          <w:tab w:val="left" w:pos="284"/>
          <w:tab w:val="num" w:pos="709"/>
        </w:tabs>
        <w:spacing w:after="0" w:line="240" w:lineRule="auto"/>
        <w:ind w:left="0"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Жұмыс орны үлгідегідей реттілікте болуы керек, ал артық заттар арнайы орындарда тұрады. Столға өзге затты қоюға болмайды. </w:t>
      </w:r>
    </w:p>
    <w:p w:rsidR="00A864CE" w:rsidRPr="009E48A4" w:rsidRDefault="00A864CE" w:rsidP="00681EDC">
      <w:pPr>
        <w:numPr>
          <w:ilvl w:val="0"/>
          <w:numId w:val="2"/>
        </w:numPr>
        <w:tabs>
          <w:tab w:val="clear" w:pos="1815"/>
          <w:tab w:val="num" w:pos="0"/>
          <w:tab w:val="left" w:pos="284"/>
          <w:tab w:val="num" w:pos="709"/>
        </w:tabs>
        <w:spacing w:after="0" w:line="240" w:lineRule="auto"/>
        <w:ind w:left="0" w:firstLine="425"/>
        <w:rPr>
          <w:rFonts w:ascii="Times New Roman" w:hAnsi="Times New Roman" w:cs="Times New Roman"/>
          <w:sz w:val="28"/>
          <w:szCs w:val="28"/>
          <w:lang w:val="kk-KZ"/>
        </w:rPr>
      </w:pPr>
      <w:r w:rsidRPr="009E48A4">
        <w:rPr>
          <w:rFonts w:ascii="Times New Roman" w:hAnsi="Times New Roman" w:cs="Times New Roman"/>
          <w:sz w:val="28"/>
          <w:szCs w:val="28"/>
          <w:lang w:val="kk-KZ"/>
        </w:rPr>
        <w:t>Күтпеген жерден биологиялық материал столға түскенде және т.б. бұл орынды дизинфицирлейтін ерітіндімен мұқият сүртеді.</w:t>
      </w:r>
    </w:p>
    <w:p w:rsidR="00A864CE" w:rsidRPr="009E48A4" w:rsidRDefault="00A864CE" w:rsidP="00681EDC">
      <w:pPr>
        <w:numPr>
          <w:ilvl w:val="0"/>
          <w:numId w:val="2"/>
        </w:numPr>
        <w:tabs>
          <w:tab w:val="clear" w:pos="1815"/>
          <w:tab w:val="num" w:pos="0"/>
          <w:tab w:val="left" w:pos="284"/>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Жұмыс нәтижесін жұмыс журналына жазу керек.</w:t>
      </w:r>
    </w:p>
    <w:p w:rsidR="00A864CE" w:rsidRPr="009E48A4" w:rsidRDefault="00A864CE" w:rsidP="00681EDC">
      <w:pPr>
        <w:numPr>
          <w:ilvl w:val="0"/>
          <w:numId w:val="2"/>
        </w:numPr>
        <w:tabs>
          <w:tab w:val="num" w:pos="0"/>
          <w:tab w:val="left"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lastRenderedPageBreak/>
        <w:t>Жұмыс алдында және соңында қолды мұқият жуу керек.</w:t>
      </w:r>
    </w:p>
    <w:p w:rsidR="00A864CE" w:rsidRPr="009E48A4" w:rsidRDefault="00A864CE" w:rsidP="00681EDC">
      <w:pPr>
        <w:numPr>
          <w:ilvl w:val="0"/>
          <w:numId w:val="2"/>
        </w:numPr>
        <w:tabs>
          <w:tab w:val="num" w:pos="0"/>
          <w:tab w:val="left"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Жуылмаған қолмен бетті сипауға болмайды.</w:t>
      </w:r>
    </w:p>
    <w:p w:rsidR="00A864CE" w:rsidRPr="009E48A4" w:rsidRDefault="00A864CE" w:rsidP="00681EDC">
      <w:pPr>
        <w:numPr>
          <w:ilvl w:val="0"/>
          <w:numId w:val="2"/>
        </w:numPr>
        <w:tabs>
          <w:tab w:val="num" w:pos="0"/>
          <w:tab w:val="left"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Зерттелген материалға ауадан және ауыз қуысынан микрофлора түсетін болғандықтан артық қозғалып, сөйлемеу керек.</w:t>
      </w:r>
    </w:p>
    <w:p w:rsidR="00A864CE" w:rsidRPr="009E48A4" w:rsidRDefault="00A864CE" w:rsidP="009E48A4">
      <w:pPr>
        <w:tabs>
          <w:tab w:val="left" w:pos="99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Жұмыс кезіндегі студенттер мен кезекшінің міндеті:                  </w:t>
      </w:r>
    </w:p>
    <w:p w:rsidR="00A864CE" w:rsidRPr="009E48A4" w:rsidRDefault="00A864CE" w:rsidP="00681EDC">
      <w:pPr>
        <w:numPr>
          <w:ilvl w:val="0"/>
          <w:numId w:val="4"/>
        </w:numPr>
        <w:tabs>
          <w:tab w:val="clear" w:pos="2535"/>
          <w:tab w:val="num" w:pos="0"/>
          <w:tab w:val="num" w:pos="851"/>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Кезекші оқу материалын қабылдап оны студенттерге таратады.</w:t>
      </w:r>
    </w:p>
    <w:p w:rsidR="00A864CE" w:rsidRPr="009E48A4" w:rsidRDefault="00A864CE" w:rsidP="00681EDC">
      <w:pPr>
        <w:numPr>
          <w:ilvl w:val="0"/>
          <w:numId w:val="4"/>
        </w:numPr>
        <w:tabs>
          <w:tab w:val="clear" w:pos="253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Жұмыс кезінде жұмыс орнын таза және жинақы ұстап, микроскопқа және өзге жабдықтарға мұқият қарау, жұмыстың кез келген этапында мұқият болуы керек, сөйлеспеу, жөтелмеу, қышынуға болмайды.</w:t>
      </w:r>
    </w:p>
    <w:p w:rsidR="00A864CE" w:rsidRPr="009E48A4" w:rsidRDefault="00A864CE" w:rsidP="00681EDC">
      <w:pPr>
        <w:numPr>
          <w:ilvl w:val="0"/>
          <w:numId w:val="4"/>
        </w:numPr>
        <w:tabs>
          <w:tab w:val="clear" w:pos="253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Барлық егіске (пробиркадағы, чашкадағы, колбадағы) жазу жазады, фамилияны, курс, егіс егілетін күн, стерилизациялануы.</w:t>
      </w:r>
    </w:p>
    <w:p w:rsidR="00A864CE" w:rsidRPr="009E48A4" w:rsidRDefault="00A864CE" w:rsidP="00681EDC">
      <w:pPr>
        <w:numPr>
          <w:ilvl w:val="0"/>
          <w:numId w:val="4"/>
        </w:numPr>
        <w:tabs>
          <w:tab w:val="clear" w:pos="253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Барлық қолданылған пипетка, жұғынды жасалған зат шынысы дезинфицирленетін ерітіндіге салынады.</w:t>
      </w:r>
    </w:p>
    <w:p w:rsidR="00A864CE" w:rsidRPr="009E48A4" w:rsidRDefault="00A864CE" w:rsidP="00681EDC">
      <w:pPr>
        <w:numPr>
          <w:ilvl w:val="0"/>
          <w:numId w:val="4"/>
        </w:numPr>
        <w:tabs>
          <w:tab w:val="clear" w:pos="253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Столда түсті карандаштар болуы тиіс. Дәптерге қажеттілерін жазамыз.</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681EDC">
        <w:rPr>
          <w:rFonts w:ascii="Times New Roman" w:hAnsi="Times New Roman" w:cs="Times New Roman"/>
          <w:i/>
          <w:sz w:val="28"/>
          <w:szCs w:val="28"/>
          <w:lang w:val="kk-KZ"/>
        </w:rPr>
        <w:t xml:space="preserve"> Студенттер мен кезекшілердің жұмысты аяқтағаннан кейінгі міндеттері</w:t>
      </w:r>
      <w:r w:rsidRPr="009E48A4">
        <w:rPr>
          <w:rFonts w:ascii="Times New Roman" w:hAnsi="Times New Roman" w:cs="Times New Roman"/>
          <w:sz w:val="28"/>
          <w:szCs w:val="28"/>
          <w:lang w:val="kk-KZ"/>
        </w:rPr>
        <w:t>.</w:t>
      </w:r>
    </w:p>
    <w:p w:rsidR="00A864CE" w:rsidRPr="009E48A4" w:rsidRDefault="00A864CE" w:rsidP="00681EDC">
      <w:pPr>
        <w:numPr>
          <w:ilvl w:val="0"/>
          <w:numId w:val="6"/>
        </w:numPr>
        <w:tabs>
          <w:tab w:val="clear" w:pos="322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Жұмыс орнын ретке келтіру.</w:t>
      </w:r>
    </w:p>
    <w:p w:rsidR="00A864CE" w:rsidRPr="009E48A4" w:rsidRDefault="00A864CE" w:rsidP="00681EDC">
      <w:pPr>
        <w:numPr>
          <w:ilvl w:val="0"/>
          <w:numId w:val="6"/>
        </w:numPr>
        <w:tabs>
          <w:tab w:val="clear" w:pos="322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Барлық пробирка, табақшадағы жасалған егісті кезекшіге тапсыру (Кезекші термостатқа қояды). </w:t>
      </w:r>
    </w:p>
    <w:p w:rsidR="00A864CE" w:rsidRPr="009E48A4" w:rsidRDefault="00A864CE" w:rsidP="00681EDC">
      <w:pPr>
        <w:numPr>
          <w:ilvl w:val="0"/>
          <w:numId w:val="6"/>
        </w:numPr>
        <w:tabs>
          <w:tab w:val="clear" w:pos="322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Қолданылған материалдарды кезекшіге залалсыздандыру үшін тапсыру.</w:t>
      </w:r>
    </w:p>
    <w:p w:rsidR="00A864CE" w:rsidRPr="009E48A4" w:rsidRDefault="00A864CE" w:rsidP="00681EDC">
      <w:pPr>
        <w:numPr>
          <w:ilvl w:val="0"/>
          <w:numId w:val="6"/>
        </w:numPr>
        <w:tabs>
          <w:tab w:val="clear" w:pos="3225"/>
          <w:tab w:val="num" w:pos="0"/>
          <w:tab w:val="num" w:pos="709"/>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Микроскопты ретке келтіру: салфеткамен иммерсиялық объективті майдан мұқият тазарту; объективті 8</w:t>
      </w:r>
      <w:r w:rsidRPr="009E48A4">
        <w:rPr>
          <w:rFonts w:ascii="Times New Roman" w:hAnsi="Times New Roman" w:cs="Times New Roman"/>
          <w:sz w:val="28"/>
          <w:szCs w:val="28"/>
          <w:vertAlign w:val="superscript"/>
          <w:lang w:val="kk-KZ"/>
        </w:rPr>
        <w:t>х</w:t>
      </w:r>
      <w:r w:rsidRPr="009E48A4">
        <w:rPr>
          <w:rFonts w:ascii="Times New Roman" w:hAnsi="Times New Roman" w:cs="Times New Roman"/>
          <w:sz w:val="28"/>
          <w:szCs w:val="28"/>
          <w:lang w:val="kk-KZ"/>
        </w:rPr>
        <w:t>-ға келтіріп, оның астына салфетка қойып, объективті жай қысып, заттық үстелшеге дейін сүрту және егер қажет болса, микроскопты шыны қалпақ астына шкафқа қою.</w:t>
      </w:r>
    </w:p>
    <w:p w:rsidR="00A864CE" w:rsidRPr="009E48A4" w:rsidRDefault="00A864CE" w:rsidP="00681EDC">
      <w:pPr>
        <w:numPr>
          <w:ilvl w:val="0"/>
          <w:numId w:val="6"/>
        </w:numPr>
        <w:tabs>
          <w:tab w:val="clear" w:pos="3225"/>
          <w:tab w:val="num" w:pos="0"/>
          <w:tab w:val="num" w:pos="709"/>
        </w:tabs>
        <w:spacing w:after="0" w:line="240" w:lineRule="auto"/>
        <w:ind w:left="0" w:firstLine="425"/>
        <w:jc w:val="both"/>
        <w:rPr>
          <w:rFonts w:ascii="Times New Roman" w:hAnsi="Times New Roman" w:cs="Times New Roman"/>
          <w:b/>
          <w:sz w:val="28"/>
          <w:szCs w:val="28"/>
          <w:lang w:val="kk-KZ"/>
        </w:rPr>
      </w:pPr>
      <w:r w:rsidRPr="009E48A4">
        <w:rPr>
          <w:rFonts w:ascii="Times New Roman" w:hAnsi="Times New Roman" w:cs="Times New Roman"/>
          <w:sz w:val="28"/>
          <w:szCs w:val="28"/>
          <w:lang w:val="kk-KZ"/>
        </w:rPr>
        <w:t>Қолды дезинфицирленген ерітіндімен сүртеді және сабындап мұқият жуады, материалдарды сақтау, залалсыздандыру мұғалімнің және лаборанттың келісімімен жасалады.</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98349D" w:rsidRPr="009E48A4" w:rsidRDefault="0098349D"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Зертханалық  құралдар  мен ыдыстарды залалсыздандыру  әдістері</w:t>
      </w: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hd w:val="clear" w:color="auto" w:fill="FFFFFF"/>
        <w:tabs>
          <w:tab w:val="left" w:pos="7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Зертханалық  жұмыстарда қолданылатын ыдыстар химиялық тұрғыдан аса таза, ал кейбір ыдыстар сонымен бірге залалсыздандырылған болуы тиіс. Ластанған ыдыстарды хром қоспасымен (қосалқы анықтамада келтірілген) өңдейді. Ол негізінен өте тотықтырғыш зат және шыныларды органикалық қалдықтардан өте жақсы тазартады. Хром қоспасында 30—40 минут ұстағаннан соң ыдыстарды құбыр ағын суында жақсылап жуады.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Жаңадан алынған ыдыстарды 15 минуттай сабынды сумен жуып, содан кейін салқын сумен шаяды. Бұдан кейін ыдыс тазаланбаса, оны 10% тұз қышқылы ерітіндісінде 10—15 минуттай тағы да қайнатып, артынан сумен шаяды.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lang w:val="kk-KZ"/>
        </w:rPr>
        <w:t xml:space="preserve">   Өлшеуіш пипеткалар майдан ұқыпты түрде тазартылуы тиіс. Майлы пипеткалар қабырғасында су тамшылары тұрып қалып, сұйықты өлшегенде оның мөлшерін қате көрсетеді. Пипетканы өңдегенде хром қоспасын пипетка </w:t>
      </w:r>
      <w:r w:rsidRPr="009E48A4">
        <w:rPr>
          <w:rFonts w:ascii="Times New Roman" w:hAnsi="Times New Roman" w:cs="Times New Roman"/>
          <w:noProof/>
          <w:sz w:val="28"/>
          <w:szCs w:val="28"/>
          <w:lang w:val="kk-KZ"/>
        </w:rPr>
        <w:lastRenderedPageBreak/>
        <w:t>ұшымен сорып тартуға мүлде болмайды. Бұл жұмысты пипетка ұшына резина груша кигізіп оңай атқаруға болады.</w:t>
      </w:r>
    </w:p>
    <w:p w:rsidR="00BC3F86" w:rsidRPr="009E48A4" w:rsidRDefault="00A864CE" w:rsidP="009E48A4">
      <w:pPr>
        <w:shd w:val="clear" w:color="auto" w:fill="FFFFFF"/>
        <w:spacing w:after="0" w:line="240" w:lineRule="auto"/>
        <w:ind w:firstLine="425"/>
        <w:jc w:val="both"/>
        <w:rPr>
          <w:rFonts w:ascii="Times New Roman" w:hAnsi="Times New Roman" w:cs="Times New Roman"/>
          <w:noProof/>
          <w:sz w:val="28"/>
          <w:szCs w:val="28"/>
          <w:lang w:val="kk-KZ"/>
        </w:rPr>
      </w:pPr>
      <w:r w:rsidRPr="009E48A4">
        <w:rPr>
          <w:rFonts w:ascii="Times New Roman" w:hAnsi="Times New Roman" w:cs="Times New Roman"/>
          <w:noProof/>
          <w:sz w:val="28"/>
          <w:szCs w:val="28"/>
          <w:lang w:val="kk-KZ"/>
        </w:rPr>
        <w:t xml:space="preserve">   Заттық әйнектерді де майдан жақсылап тазалау керек. Дұрыс жуылмаған заттық әйнектерде микробтардың жұғынды препаратын даярлауға болмайды. Сондықтан бұндай шыныларды хром қоспасына бір тәуліктей салып қояды. Содан соң оларды 5% сода ерітіндісінде 30 минуттай қайнатады да, артынан жақсылап жуады. Таза шыныларды пинцетпен Никифоров қоспасына салып сақтайды (қосалқы анықтамада келтірілген). Жуылған ыдыстарды сүртпейді, бөлме температурасында немесе құрғатқыш шкафтарда 100— 105° С температурада құрғатады. Таза ыдыстарды шаң-тозаң түспейтін, тығыз жабылатын ыдыстарда немесе шкафтарда сақтайды.</w:t>
      </w:r>
    </w:p>
    <w:p w:rsidR="00A67573" w:rsidRPr="009E48A4" w:rsidRDefault="00A67573" w:rsidP="00A67573">
      <w:pPr>
        <w:pStyle w:val="11"/>
        <w:shd w:val="clear" w:color="auto" w:fill="FFFFFF"/>
        <w:ind w:firstLine="425"/>
        <w:jc w:val="both"/>
        <w:rPr>
          <w:rFonts w:ascii="Times New Roman" w:hAnsi="Times New Roman"/>
          <w:sz w:val="28"/>
          <w:szCs w:val="28"/>
          <w:lang w:val="kk-KZ"/>
        </w:rPr>
      </w:pPr>
      <w:r w:rsidRPr="009E48A4">
        <w:rPr>
          <w:rFonts w:ascii="Times New Roman" w:hAnsi="Times New Roman"/>
          <w:b/>
          <w:noProof/>
          <w:color w:val="000000"/>
          <w:spacing w:val="-7"/>
          <w:sz w:val="28"/>
          <w:szCs w:val="28"/>
          <w:lang w:val="kk-KZ"/>
        </w:rPr>
        <w:t>Залалсыздандыру</w:t>
      </w:r>
      <w:r w:rsidRPr="009E48A4">
        <w:rPr>
          <w:rFonts w:ascii="Times New Roman" w:hAnsi="Times New Roman"/>
          <w:noProof/>
          <w:color w:val="000000"/>
          <w:spacing w:val="-7"/>
          <w:sz w:val="28"/>
          <w:szCs w:val="28"/>
          <w:lang w:val="kk-KZ"/>
        </w:rPr>
        <w:t xml:space="preserve"> дегеніміз қоректік орталарда, субстратты </w:t>
      </w:r>
      <w:r w:rsidRPr="009E48A4">
        <w:rPr>
          <w:rFonts w:ascii="Times New Roman" w:hAnsi="Times New Roman"/>
          <w:noProof/>
          <w:color w:val="000000"/>
          <w:spacing w:val="-5"/>
          <w:sz w:val="28"/>
          <w:szCs w:val="28"/>
          <w:lang w:val="kk-KZ"/>
        </w:rPr>
        <w:t xml:space="preserve">материалдарда, ыдыстарда, аспаптарда және лабороториядағы баска </w:t>
      </w:r>
      <w:r w:rsidRPr="009E48A4">
        <w:rPr>
          <w:rFonts w:ascii="Times New Roman" w:hAnsi="Times New Roman"/>
          <w:noProof/>
          <w:color w:val="000000"/>
          <w:spacing w:val="-6"/>
          <w:sz w:val="28"/>
          <w:szCs w:val="28"/>
          <w:lang w:val="kk-KZ"/>
        </w:rPr>
        <w:t>да заттардағы микроорганизмдерді толык, жою.</w:t>
      </w:r>
    </w:p>
    <w:p w:rsidR="00A67573" w:rsidRPr="009E48A4" w:rsidRDefault="00A67573" w:rsidP="00A67573">
      <w:pPr>
        <w:pStyle w:val="11"/>
        <w:shd w:val="clear" w:color="auto" w:fill="FFFFFF"/>
        <w:ind w:firstLine="425"/>
        <w:jc w:val="both"/>
        <w:rPr>
          <w:rFonts w:ascii="Times New Roman" w:hAnsi="Times New Roman"/>
          <w:noProof/>
          <w:color w:val="000000"/>
          <w:spacing w:val="-3"/>
          <w:sz w:val="28"/>
          <w:szCs w:val="28"/>
          <w:lang w:val="kk-KZ"/>
        </w:rPr>
      </w:pPr>
      <w:r w:rsidRPr="009E48A4">
        <w:rPr>
          <w:rFonts w:ascii="Times New Roman" w:hAnsi="Times New Roman"/>
          <w:noProof/>
          <w:color w:val="000000"/>
          <w:spacing w:val="7"/>
          <w:sz w:val="28"/>
          <w:szCs w:val="28"/>
          <w:lang w:val="kk-KZ"/>
        </w:rPr>
        <w:t xml:space="preserve">     Химиялык, зарарсыздандыру — химиялык заттардың </w:t>
      </w:r>
      <w:r w:rsidRPr="009E48A4">
        <w:rPr>
          <w:rFonts w:ascii="Times New Roman" w:hAnsi="Times New Roman"/>
          <w:noProof/>
          <w:color w:val="000000"/>
          <w:spacing w:val="-2"/>
          <w:sz w:val="28"/>
          <w:szCs w:val="28"/>
          <w:lang w:val="kk-KZ"/>
        </w:rPr>
        <w:t xml:space="preserve">микроорганизмдерге тигізетін жойқын әсерінен негізделген. Оны </w:t>
      </w:r>
      <w:r w:rsidRPr="009E48A4">
        <w:rPr>
          <w:rFonts w:ascii="Times New Roman" w:hAnsi="Times New Roman"/>
          <w:noProof/>
          <w:color w:val="000000"/>
          <w:spacing w:val="-1"/>
          <w:sz w:val="28"/>
          <w:szCs w:val="28"/>
          <w:lang w:val="kk-KZ"/>
        </w:rPr>
        <w:t xml:space="preserve">вакциналарды, сары суларды және басқа да биопрепараттарды әр </w:t>
      </w:r>
      <w:r w:rsidRPr="009E48A4">
        <w:rPr>
          <w:rFonts w:ascii="Times New Roman" w:hAnsi="Times New Roman"/>
          <w:noProof/>
          <w:color w:val="000000"/>
          <w:spacing w:val="1"/>
          <w:sz w:val="28"/>
          <w:szCs w:val="28"/>
          <w:lang w:val="kk-KZ"/>
        </w:rPr>
        <w:t xml:space="preserve">түрлі антисептиктермен консервілегенде (хлороформ, хинозол, </w:t>
      </w:r>
      <w:r w:rsidRPr="009E48A4">
        <w:rPr>
          <w:rFonts w:ascii="Times New Roman" w:hAnsi="Times New Roman"/>
          <w:noProof/>
          <w:color w:val="000000"/>
          <w:spacing w:val="3"/>
          <w:sz w:val="28"/>
          <w:szCs w:val="28"/>
          <w:lang w:val="kk-KZ"/>
        </w:rPr>
        <w:t xml:space="preserve">мертиолат және т. б.) колданады. Химиялық заттарды сыртқы </w:t>
      </w:r>
      <w:r w:rsidRPr="009E48A4">
        <w:rPr>
          <w:rFonts w:ascii="Times New Roman" w:hAnsi="Times New Roman"/>
          <w:noProof/>
          <w:color w:val="000000"/>
          <w:spacing w:val="-3"/>
          <w:sz w:val="28"/>
          <w:szCs w:val="28"/>
          <w:lang w:val="kk-KZ"/>
        </w:rPr>
        <w:t xml:space="preserve">ортаны:    жүмыс   орнын,    бөлмелерді,    жүмыс   киімдерін,    қолдағы тіршілік ететін ауру қоздырғыш микробтарды құрту мақсатында қолданады . Бұны дезинфекциялау деп атайды.      Зарарсыздандырудың физикалық әдісіне : жоғарғы температурамен ультракүлгін сәулемен , ультрадыбыспен зарарсыздандыру, арнаулы бактериялық сүзгілерден өткізіп , салқын тәсілмен зарарсыздандыру жатады. </w:t>
      </w:r>
    </w:p>
    <w:p w:rsidR="00A67573" w:rsidRPr="009E48A4" w:rsidRDefault="00A67573" w:rsidP="00A67573">
      <w:pPr>
        <w:pStyle w:val="11"/>
        <w:shd w:val="clear" w:color="auto" w:fill="FFFFFF"/>
        <w:ind w:firstLine="425"/>
        <w:jc w:val="both"/>
        <w:rPr>
          <w:rFonts w:ascii="Times New Roman" w:hAnsi="Times New Roman"/>
          <w:noProof/>
          <w:color w:val="000000"/>
          <w:spacing w:val="-3"/>
          <w:sz w:val="28"/>
          <w:szCs w:val="28"/>
          <w:lang w:val="kk-KZ"/>
        </w:rPr>
      </w:pPr>
      <w:r w:rsidRPr="009E48A4">
        <w:rPr>
          <w:rFonts w:ascii="Times New Roman" w:hAnsi="Times New Roman"/>
          <w:b/>
          <w:noProof/>
          <w:color w:val="000000"/>
          <w:spacing w:val="-3"/>
          <w:sz w:val="28"/>
          <w:szCs w:val="28"/>
          <w:lang w:val="kk-KZ"/>
        </w:rPr>
        <w:t>Жоғарғы температурамен зарарсыздандыру -</w:t>
      </w:r>
      <w:r w:rsidRPr="009E48A4">
        <w:rPr>
          <w:rFonts w:ascii="Times New Roman" w:hAnsi="Times New Roman"/>
          <w:noProof/>
          <w:color w:val="000000"/>
          <w:spacing w:val="-3"/>
          <w:sz w:val="28"/>
          <w:szCs w:val="28"/>
          <w:lang w:val="kk-KZ"/>
        </w:rPr>
        <w:t xml:space="preserve"> ең көп тараған зарарсыздандыру. Ең қөп тараған физикалық әдіс . Бұл микробиологиялық аспаптарды қайнату, құрғақ ыстық ауамен, шамадан тыс температурасы бар буды қысымммен ұштастырумен және бу ағынында ұстаумен жүзеге асады. </w:t>
      </w:r>
    </w:p>
    <w:p w:rsidR="00A67573" w:rsidRPr="009E48A4" w:rsidRDefault="00A67573" w:rsidP="00A67573">
      <w:pPr>
        <w:pStyle w:val="11"/>
        <w:shd w:val="clear" w:color="auto" w:fill="FFFFFF"/>
        <w:ind w:firstLine="425"/>
        <w:jc w:val="both"/>
        <w:rPr>
          <w:rFonts w:ascii="Times New Roman" w:hAnsi="Times New Roman"/>
          <w:noProof/>
          <w:color w:val="000000"/>
          <w:spacing w:val="-3"/>
          <w:sz w:val="28"/>
          <w:szCs w:val="28"/>
          <w:lang w:val="kk-KZ"/>
        </w:rPr>
      </w:pPr>
      <w:r w:rsidRPr="009E48A4">
        <w:rPr>
          <w:rFonts w:ascii="Times New Roman" w:hAnsi="Times New Roman"/>
          <w:noProof/>
          <w:color w:val="000000"/>
          <w:spacing w:val="-3"/>
          <w:sz w:val="28"/>
          <w:szCs w:val="28"/>
          <w:lang w:val="kk-KZ"/>
        </w:rPr>
        <w:t xml:space="preserve">    Жалынды қару зарасыздандырудың ең шапшаң және сенімді әдісі. Бұл  әдіспен бактериологиялық ілмешектерді инелерді, пинцетттерді, затттық айнектерді, пастер пипеткаларды зарарсыздандырады . Бұл үшін зарарсыздандырылатын заттарды спиртовка жалынында бірнеше рет қарып алады. Қыздырған кезде микробтармен олардың споралары өртеніп өледі. Бірақ ескертетін жай: аспаптарды өне-бойы жалынға қарағанда олар бүлінеді. Ал шыны заттар жарылып сынады немесе балқып өз пішін жоғалтады. Бұның өзі осы әдісті үнемі қолдана беруге шектейді.</w:t>
      </w:r>
    </w:p>
    <w:p w:rsidR="00A67573" w:rsidRPr="009E48A4" w:rsidRDefault="00A67573" w:rsidP="00A67573">
      <w:pPr>
        <w:pStyle w:val="11"/>
        <w:shd w:val="clear" w:color="auto" w:fill="FFFFFF"/>
        <w:ind w:firstLine="425"/>
        <w:jc w:val="both"/>
        <w:rPr>
          <w:rFonts w:ascii="Times New Roman" w:hAnsi="Times New Roman"/>
          <w:noProof/>
          <w:color w:val="000000"/>
          <w:spacing w:val="-3"/>
          <w:sz w:val="28"/>
          <w:szCs w:val="28"/>
          <w:lang w:val="kk-KZ"/>
        </w:rPr>
      </w:pPr>
      <w:r w:rsidRPr="009E48A4">
        <w:rPr>
          <w:rFonts w:ascii="Times New Roman" w:hAnsi="Times New Roman"/>
          <w:noProof/>
          <w:color w:val="000000"/>
          <w:spacing w:val="-3"/>
          <w:sz w:val="28"/>
          <w:szCs w:val="28"/>
          <w:lang w:val="kk-KZ"/>
        </w:rPr>
        <w:t xml:space="preserve">    Қайнату- инелерді, шприцтерді, хирургиялық аспаптарды зарарсыздандырудың жай тәсілі; оны арнаулы зарарсыздандырғыш аспапта 10-15 минуттай мезгіл шамасында жүзеге асырады. Суға 1-2 </w:t>
      </w:r>
      <w:r w:rsidRPr="009E48A4">
        <w:rPr>
          <w:rFonts w:ascii="Times New Roman" w:hAnsi="Times New Roman"/>
          <w:noProof/>
          <w:color w:val="000000"/>
          <w:spacing w:val="8"/>
          <w:sz w:val="28"/>
          <w:szCs w:val="28"/>
          <w:lang w:val="kk-KZ"/>
        </w:rPr>
        <w:t>%</w:t>
      </w:r>
      <w:r w:rsidRPr="009E48A4">
        <w:rPr>
          <w:rFonts w:ascii="Times New Roman" w:hAnsi="Times New Roman"/>
          <w:noProof/>
          <w:color w:val="000000"/>
          <w:spacing w:val="-3"/>
          <w:sz w:val="28"/>
          <w:szCs w:val="28"/>
          <w:lang w:val="kk-KZ"/>
        </w:rPr>
        <w:t xml:space="preserve"> сода қосып қайнатудың зарарсыздандыру әсерін арттырып, судың кермектілігін жояды. Бұның өзі металдан жасалған аспаптарды таттанудан сақтайды. Бұл әдіс заттарды толық зарарсыздандыра алмайды . Өйткені қайнатуға төзімді келеді .</w:t>
      </w:r>
    </w:p>
    <w:p w:rsidR="00A67573" w:rsidRPr="009E48A4" w:rsidRDefault="00A67573" w:rsidP="00A67573">
      <w:pPr>
        <w:pStyle w:val="11"/>
        <w:shd w:val="clear" w:color="auto" w:fill="FFFFFF"/>
        <w:ind w:firstLine="425"/>
        <w:jc w:val="both"/>
        <w:rPr>
          <w:rFonts w:ascii="Times New Roman" w:hAnsi="Times New Roman"/>
          <w:b/>
          <w:noProof/>
          <w:color w:val="000000"/>
          <w:spacing w:val="-3"/>
          <w:sz w:val="28"/>
          <w:szCs w:val="28"/>
          <w:lang w:val="kk-KZ"/>
        </w:rPr>
      </w:pPr>
      <w:r w:rsidRPr="009E48A4">
        <w:rPr>
          <w:rFonts w:ascii="Times New Roman" w:hAnsi="Times New Roman"/>
          <w:b/>
          <w:noProof/>
          <w:color w:val="000000"/>
          <w:spacing w:val="-3"/>
          <w:sz w:val="28"/>
          <w:szCs w:val="28"/>
          <w:lang w:val="kk-KZ"/>
        </w:rPr>
        <w:t>Қысым арқылы қанныққан бумен залалсыздандыру:</w:t>
      </w:r>
    </w:p>
    <w:p w:rsidR="00A67573" w:rsidRPr="009E48A4" w:rsidRDefault="00A67573" w:rsidP="00A67573">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ab/>
        <w:t xml:space="preserve">Мұндай залалсыздандыру жұмыстарын автоклавтарда жүргізеді. Автоклав – екі қабырғалы, металды, цилиндр тәрізді ыдыс. Қабырғалардың </w:t>
      </w:r>
      <w:r w:rsidRPr="009E48A4">
        <w:rPr>
          <w:rFonts w:ascii="Times New Roman" w:hAnsi="Times New Roman" w:cs="Times New Roman"/>
          <w:sz w:val="28"/>
          <w:szCs w:val="28"/>
          <w:lang w:val="kk-KZ"/>
        </w:rPr>
        <w:lastRenderedPageBreak/>
        <w:t xml:space="preserve">арасында су болады. Залалсыздандыратын объектіні автоклав түбіне қояды. Автоклавта будың қысымын көрсететін манометр және ауаның немесе будың шығуы үшін ағынды краны болады /сурет/. </w:t>
      </w:r>
    </w:p>
    <w:p w:rsidR="00A67573" w:rsidRPr="009E48A4" w:rsidRDefault="00A67573" w:rsidP="00A67573">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Автоклав газбен немесе электр тоғымен қыздырылады. Қайнау барысында түзілген бу саңылаулар арқылы автоклавтың ішіне өтеді және ағынды кран арқылы сыртқа шығарылады. Автоклав ішіндегі ауа толығымен ығысылып шыққанан соң, ағынды кранды жабады және автоклав ішінде қысым жоғарлайды. Қысымның көрсеткіші 1 атм жеткенде, қысымның деңгейін бір қалыпты сақтау үшін қыздыруды реттеп отырады. Мұндай қысым кезінде буының температурасы 120</w:t>
      </w:r>
      <w:r w:rsidRPr="009E48A4">
        <w:rPr>
          <w:rFonts w:ascii="Times New Roman" w:hAnsi="Times New Roman" w:cs="Times New Roman"/>
          <w:sz w:val="28"/>
          <w:szCs w:val="28"/>
          <w:vertAlign w:val="superscript"/>
          <w:lang w:val="kk-KZ"/>
        </w:rPr>
        <w:t>о</w:t>
      </w:r>
      <w:r w:rsidRPr="009E48A4">
        <w:rPr>
          <w:rFonts w:ascii="Times New Roman" w:hAnsi="Times New Roman" w:cs="Times New Roman"/>
          <w:sz w:val="28"/>
          <w:szCs w:val="28"/>
          <w:lang w:val="kk-KZ"/>
        </w:rPr>
        <w:t xml:space="preserve">С – қа тең болады. </w:t>
      </w:r>
    </w:p>
    <w:p w:rsidR="00A67573" w:rsidRPr="009E48A4" w:rsidRDefault="00A67573" w:rsidP="00A67573">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ab/>
        <w:t xml:space="preserve">Мұндай температурада қоректік орталарды 20-30 мин зылылсыздандырады. Залалсыздандыру кезінде текмикроорганизмдердің тек вегетативті клеткалары ғана емес, сонымен қатар бактериялардың споралары өледі. Залалсыздандыру жұмыстары аяқталғаннан кейін автоклавты өшіреді, манометр стрелкасы нолге келгенде, ағынды кранды ашып, автоклавтағы буды шығарады. </w:t>
      </w:r>
    </w:p>
    <w:p w:rsidR="00A67573" w:rsidRPr="009E48A4" w:rsidRDefault="00A67573" w:rsidP="00A67573">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Автоклавта суды, ет-пептонды бульонды, ашытқы автолизатын, агарды және басқа да орталарды залалсыздандырады. </w:t>
      </w:r>
    </w:p>
    <w:p w:rsidR="00A67573" w:rsidRPr="009E48A4" w:rsidRDefault="00A67573" w:rsidP="00A67573">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sz w:val="28"/>
          <w:szCs w:val="28"/>
          <w:lang w:val="kk-KZ"/>
        </w:rPr>
        <w:t>Аппарат ішіндегі су электр тогы арқылы 100</w:t>
      </w:r>
      <w:r w:rsidRPr="009E48A4">
        <w:rPr>
          <w:rFonts w:ascii="Times New Roman" w:hAnsi="Times New Roman" w:cs="Times New Roman"/>
          <w:sz w:val="28"/>
          <w:szCs w:val="28"/>
          <w:vertAlign w:val="superscript"/>
          <w:lang w:val="kk-KZ"/>
        </w:rPr>
        <w:t>о</w:t>
      </w:r>
      <w:r w:rsidRPr="009E48A4">
        <w:rPr>
          <w:rFonts w:ascii="Times New Roman" w:hAnsi="Times New Roman" w:cs="Times New Roman"/>
          <w:sz w:val="28"/>
          <w:szCs w:val="28"/>
          <w:lang w:val="kk-KZ"/>
        </w:rPr>
        <w:t>С-қа дейін қыздырылады. Пайда болған бу пластинка  саңылаулары арқылы өтіп, материалды залалсыздандырады.</w:t>
      </w:r>
    </w:p>
    <w:p w:rsidR="00A67573" w:rsidRPr="009E48A4" w:rsidRDefault="00A67573" w:rsidP="00A67573">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Суықпен залалсыздандыру:</w:t>
      </w:r>
    </w:p>
    <w:p w:rsidR="00A67573" w:rsidRPr="009E48A4" w:rsidRDefault="00A67573" w:rsidP="00A67573">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Бұл әдіс сұйық орталарды залалсыздандыру үшін қолданылады. Бұл әдістің негізіне микроорганизмдерді ұстап қалатын, ұсақ поралары бар бактериологиялық фильтрлер пайдаланылады. Мұндай фильтрлер әртүрлі материалдардан дайындалады: фарфор сазынан, асбасттен, нитроклетчаткадан және т.б. </w:t>
      </w:r>
    </w:p>
    <w:p w:rsidR="00A67573" w:rsidRPr="009E48A4" w:rsidRDefault="00A67573" w:rsidP="00A67573">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sz w:val="28"/>
          <w:szCs w:val="28"/>
          <w:lang w:val="kk-KZ"/>
        </w:rPr>
        <w:t>Бұл әдіс арқылы барлық шыны ыдыстар, мақта және басқа да объектілер Т 160</w:t>
      </w:r>
      <w:r w:rsidRPr="009E48A4">
        <w:rPr>
          <w:rFonts w:ascii="Times New Roman" w:hAnsi="Times New Roman" w:cs="Times New Roman"/>
          <w:sz w:val="28"/>
          <w:szCs w:val="28"/>
          <w:vertAlign w:val="superscript"/>
          <w:lang w:val="kk-KZ"/>
        </w:rPr>
        <w:t>о</w:t>
      </w:r>
      <w:r w:rsidRPr="009E48A4">
        <w:rPr>
          <w:rFonts w:ascii="Times New Roman" w:hAnsi="Times New Roman" w:cs="Times New Roman"/>
          <w:sz w:val="28"/>
          <w:szCs w:val="28"/>
          <w:lang w:val="kk-KZ"/>
        </w:rPr>
        <w:t xml:space="preserve"> – 170</w:t>
      </w:r>
      <w:r w:rsidRPr="009E48A4">
        <w:rPr>
          <w:rFonts w:ascii="Times New Roman" w:hAnsi="Times New Roman" w:cs="Times New Roman"/>
          <w:sz w:val="28"/>
          <w:szCs w:val="28"/>
          <w:vertAlign w:val="superscript"/>
          <w:lang w:val="kk-KZ"/>
        </w:rPr>
        <w:t>о</w:t>
      </w:r>
      <w:r w:rsidRPr="009E48A4">
        <w:rPr>
          <w:rFonts w:ascii="Times New Roman" w:hAnsi="Times New Roman" w:cs="Times New Roman"/>
          <w:sz w:val="28"/>
          <w:szCs w:val="28"/>
          <w:lang w:val="kk-KZ"/>
        </w:rPr>
        <w:t xml:space="preserve"> С-та 1,5 және 2 сағат аралығында кептіргіш шкафтарында залалсыздандырады. Ыдыстар алдын-ала таза жуулы, кептірілген және арнаулы қағаздарға (фольга немесе калька) ораулы керек.</w:t>
      </w:r>
    </w:p>
    <w:p w:rsidR="00A67573" w:rsidRPr="009E48A4" w:rsidRDefault="00A67573" w:rsidP="00A67573">
      <w:pPr>
        <w:spacing w:after="0" w:line="240" w:lineRule="auto"/>
        <w:ind w:firstLine="425"/>
        <w:jc w:val="both"/>
        <w:rPr>
          <w:rFonts w:ascii="Times New Roman" w:hAnsi="Times New Roman" w:cs="Times New Roman"/>
          <w:b/>
          <w:sz w:val="28"/>
          <w:szCs w:val="28"/>
          <w:lang w:val="kk-KZ"/>
        </w:rPr>
      </w:pPr>
    </w:p>
    <w:p w:rsidR="00A67573" w:rsidRPr="009E48A4" w:rsidRDefault="00A67573" w:rsidP="00A67573">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Қыздыру және өртеу:</w:t>
      </w:r>
    </w:p>
    <w:p w:rsidR="00A67573" w:rsidRPr="009E48A4" w:rsidRDefault="00F72B28" w:rsidP="00A67573">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noProof/>
          <w:sz w:val="28"/>
          <w:szCs w:val="28"/>
        </w:rPr>
        <w:drawing>
          <wp:anchor distT="0" distB="0" distL="25400" distR="25400" simplePos="0" relativeHeight="251677696" behindDoc="1" locked="0" layoutInCell="1" allowOverlap="0">
            <wp:simplePos x="0" y="0"/>
            <wp:positionH relativeFrom="margin">
              <wp:posOffset>-229235</wp:posOffset>
            </wp:positionH>
            <wp:positionV relativeFrom="paragraph">
              <wp:posOffset>70485</wp:posOffset>
            </wp:positionV>
            <wp:extent cx="1771015" cy="2895600"/>
            <wp:effectExtent l="19050" t="0" r="635" b="0"/>
            <wp:wrapSquare wrapText="bothSides"/>
            <wp:docPr id="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1771015" cy="2895600"/>
                    </a:xfrm>
                    <a:prstGeom prst="rect">
                      <a:avLst/>
                    </a:prstGeom>
                    <a:noFill/>
                  </pic:spPr>
                </pic:pic>
              </a:graphicData>
            </a:graphic>
          </wp:anchor>
        </w:drawing>
      </w:r>
      <w:r w:rsidR="00A67573" w:rsidRPr="009E48A4">
        <w:rPr>
          <w:rFonts w:ascii="Times New Roman" w:hAnsi="Times New Roman" w:cs="Times New Roman"/>
          <w:sz w:val="28"/>
          <w:szCs w:val="28"/>
          <w:lang w:val="kk-KZ"/>
        </w:rPr>
        <w:t xml:space="preserve">Ол спиртовка жалынында – скальпельді, инелерді, заттық шыныларды залалсыздандырады. Залалсыздандырудың мұндай түрінде құралдардағы барлық микробтар өледі. </w:t>
      </w:r>
    </w:p>
    <w:p w:rsidR="00A67573" w:rsidRPr="009E48A4" w:rsidRDefault="00A67573" w:rsidP="00A67573">
      <w:pPr>
        <w:pStyle w:val="11"/>
        <w:shd w:val="clear" w:color="auto" w:fill="FFFFFF"/>
        <w:ind w:firstLine="425"/>
        <w:jc w:val="both"/>
        <w:rPr>
          <w:rFonts w:ascii="Times New Roman" w:hAnsi="Times New Roman"/>
          <w:noProof/>
          <w:color w:val="000000"/>
          <w:w w:val="105"/>
          <w:sz w:val="28"/>
          <w:szCs w:val="28"/>
          <w:lang w:val="kk-KZ"/>
        </w:rPr>
      </w:pPr>
      <w:r w:rsidRPr="009E48A4">
        <w:rPr>
          <w:rFonts w:ascii="Times New Roman" w:hAnsi="Times New Roman"/>
          <w:b/>
          <w:noProof/>
          <w:color w:val="000000"/>
          <w:spacing w:val="-3"/>
          <w:w w:val="105"/>
          <w:sz w:val="28"/>
          <w:szCs w:val="28"/>
          <w:lang w:val="kk-KZ"/>
        </w:rPr>
        <w:t>Кох аппараты</w:t>
      </w:r>
      <w:r w:rsidRPr="009E48A4">
        <w:rPr>
          <w:rFonts w:ascii="Times New Roman" w:hAnsi="Times New Roman"/>
          <w:noProof/>
          <w:color w:val="000000"/>
          <w:spacing w:val="-3"/>
          <w:w w:val="105"/>
          <w:sz w:val="28"/>
          <w:szCs w:val="28"/>
          <w:lang w:val="kk-KZ"/>
        </w:rPr>
        <w:t xml:space="preserve"> — сырткы изоляцияланған, темір </w:t>
      </w:r>
      <w:r w:rsidRPr="009E48A4">
        <w:rPr>
          <w:rFonts w:ascii="Times New Roman" w:hAnsi="Times New Roman"/>
          <w:noProof/>
          <w:color w:val="000000"/>
          <w:spacing w:val="9"/>
          <w:w w:val="105"/>
          <w:sz w:val="28"/>
          <w:szCs w:val="28"/>
          <w:lang w:val="kk-KZ"/>
        </w:rPr>
        <w:t xml:space="preserve">цилиндрден тұрады. Цилиндр түбі 2 қабат. Түбіне </w:t>
      </w:r>
      <w:r w:rsidRPr="009E48A4">
        <w:rPr>
          <w:rFonts w:ascii="Times New Roman" w:hAnsi="Times New Roman"/>
          <w:noProof/>
          <w:color w:val="000000"/>
          <w:spacing w:val="5"/>
          <w:w w:val="105"/>
          <w:sz w:val="28"/>
          <w:szCs w:val="28"/>
          <w:lang w:val="kk-KZ"/>
        </w:rPr>
        <w:t xml:space="preserve">су кұйылады. Су бетінде бу өтетін саңылаулар </w:t>
      </w:r>
      <w:r w:rsidRPr="009E48A4">
        <w:rPr>
          <w:rFonts w:ascii="Times New Roman" w:hAnsi="Times New Roman"/>
          <w:noProof/>
          <w:color w:val="000000"/>
          <w:spacing w:val="-1"/>
          <w:w w:val="105"/>
          <w:sz w:val="28"/>
          <w:szCs w:val="28"/>
          <w:lang w:val="kk-KZ"/>
        </w:rPr>
        <w:t xml:space="preserve">болатын металл пластинка бар. </w:t>
      </w:r>
      <w:r w:rsidRPr="009E48A4">
        <w:rPr>
          <w:rFonts w:ascii="Times New Roman" w:hAnsi="Times New Roman"/>
          <w:noProof/>
          <w:color w:val="000000"/>
          <w:spacing w:val="-1"/>
          <w:w w:val="105"/>
          <w:sz w:val="28"/>
          <w:szCs w:val="28"/>
        </w:rPr>
        <w:t>Сол пласт</w:t>
      </w:r>
      <w:r w:rsidRPr="009E48A4">
        <w:rPr>
          <w:rFonts w:ascii="Times New Roman" w:hAnsi="Times New Roman"/>
          <w:noProof/>
          <w:color w:val="000000"/>
          <w:spacing w:val="-1"/>
          <w:w w:val="105"/>
          <w:sz w:val="28"/>
          <w:szCs w:val="28"/>
          <w:lang w:val="kk-KZ"/>
        </w:rPr>
        <w:t>и</w:t>
      </w:r>
      <w:r w:rsidRPr="009E48A4">
        <w:rPr>
          <w:rFonts w:ascii="Times New Roman" w:hAnsi="Times New Roman"/>
          <w:noProof/>
          <w:color w:val="000000"/>
          <w:spacing w:val="-1"/>
          <w:w w:val="105"/>
          <w:sz w:val="28"/>
          <w:szCs w:val="28"/>
        </w:rPr>
        <w:t>нка</w:t>
      </w:r>
      <w:r w:rsidRPr="009E48A4">
        <w:rPr>
          <w:rFonts w:ascii="Times New Roman" w:hAnsi="Times New Roman"/>
          <w:noProof/>
          <w:color w:val="000000"/>
          <w:spacing w:val="-1"/>
          <w:w w:val="105"/>
          <w:sz w:val="28"/>
          <w:szCs w:val="28"/>
          <w:lang w:val="kk-KZ"/>
        </w:rPr>
        <w:t xml:space="preserve">ға </w:t>
      </w:r>
      <w:r w:rsidRPr="009E48A4">
        <w:rPr>
          <w:rFonts w:ascii="Times New Roman" w:hAnsi="Times New Roman"/>
          <w:noProof/>
          <w:color w:val="000000"/>
          <w:spacing w:val="-3"/>
          <w:w w:val="105"/>
          <w:sz w:val="28"/>
          <w:szCs w:val="28"/>
        </w:rPr>
        <w:t>к</w:t>
      </w:r>
      <w:r w:rsidRPr="009E48A4">
        <w:rPr>
          <w:rFonts w:ascii="Times New Roman" w:hAnsi="Times New Roman"/>
          <w:noProof/>
          <w:color w:val="000000"/>
          <w:spacing w:val="-3"/>
          <w:w w:val="105"/>
          <w:sz w:val="28"/>
          <w:szCs w:val="28"/>
          <w:lang w:val="kk-KZ"/>
        </w:rPr>
        <w:t>о</w:t>
      </w:r>
      <w:r w:rsidRPr="009E48A4">
        <w:rPr>
          <w:rFonts w:ascii="Times New Roman" w:hAnsi="Times New Roman"/>
          <w:noProof/>
          <w:color w:val="000000"/>
          <w:spacing w:val="-3"/>
          <w:w w:val="105"/>
          <w:sz w:val="28"/>
          <w:szCs w:val="28"/>
        </w:rPr>
        <w:t>р</w:t>
      </w:r>
      <w:r w:rsidRPr="009E48A4">
        <w:rPr>
          <w:rFonts w:ascii="Times New Roman" w:hAnsi="Times New Roman"/>
          <w:noProof/>
          <w:color w:val="000000"/>
          <w:spacing w:val="-3"/>
          <w:w w:val="105"/>
          <w:sz w:val="28"/>
          <w:szCs w:val="28"/>
          <w:lang w:val="kk-KZ"/>
        </w:rPr>
        <w:t>р</w:t>
      </w:r>
      <w:r w:rsidRPr="009E48A4">
        <w:rPr>
          <w:rFonts w:ascii="Times New Roman" w:hAnsi="Times New Roman"/>
          <w:noProof/>
          <w:color w:val="000000"/>
          <w:spacing w:val="-3"/>
          <w:w w:val="105"/>
          <w:sz w:val="28"/>
          <w:szCs w:val="28"/>
        </w:rPr>
        <w:t xml:space="preserve">ектік ортаны орнатады. 100 С температурада </w:t>
      </w:r>
      <w:r w:rsidRPr="009E48A4">
        <w:rPr>
          <w:rFonts w:ascii="Times New Roman" w:hAnsi="Times New Roman"/>
          <w:noProof/>
          <w:color w:val="000000"/>
          <w:w w:val="105"/>
          <w:sz w:val="28"/>
          <w:szCs w:val="28"/>
        </w:rPr>
        <w:t>қыздырылады. Кох апп</w:t>
      </w:r>
      <w:r w:rsidRPr="009E48A4">
        <w:rPr>
          <w:rFonts w:ascii="Times New Roman" w:hAnsi="Times New Roman"/>
          <w:noProof/>
          <w:color w:val="000000"/>
          <w:w w:val="105"/>
          <w:sz w:val="28"/>
          <w:szCs w:val="28"/>
          <w:lang w:val="kk-KZ"/>
        </w:rPr>
        <w:t>а</w:t>
      </w:r>
      <w:r w:rsidRPr="009E48A4">
        <w:rPr>
          <w:rFonts w:ascii="Times New Roman" w:hAnsi="Times New Roman"/>
          <w:noProof/>
          <w:color w:val="000000"/>
          <w:w w:val="105"/>
          <w:sz w:val="28"/>
          <w:szCs w:val="28"/>
        </w:rPr>
        <w:t>ратындағы су газбен емес электр тогымен кайнатылады.</w:t>
      </w:r>
    </w:p>
    <w:p w:rsidR="00A67573" w:rsidRDefault="00A67573" w:rsidP="00F72B28">
      <w:pPr>
        <w:spacing w:after="0" w:line="240" w:lineRule="auto"/>
        <w:ind w:firstLine="425"/>
        <w:jc w:val="both"/>
        <w:rPr>
          <w:rFonts w:ascii="Times New Roman" w:hAnsi="Times New Roman"/>
          <w:noProof/>
          <w:color w:val="000000"/>
          <w:spacing w:val="-1"/>
          <w:w w:val="105"/>
          <w:sz w:val="28"/>
          <w:szCs w:val="28"/>
          <w:lang w:val="kk-KZ"/>
        </w:rPr>
      </w:pPr>
      <w:r w:rsidRPr="009E48A4">
        <w:rPr>
          <w:rFonts w:ascii="Times New Roman" w:hAnsi="Times New Roman" w:cs="Times New Roman"/>
          <w:noProof/>
          <w:sz w:val="28"/>
          <w:szCs w:val="28"/>
        </w:rPr>
        <w:lastRenderedPageBreak/>
        <w:drawing>
          <wp:anchor distT="0" distB="0" distL="25400" distR="25400" simplePos="0" relativeHeight="251683840" behindDoc="1" locked="0" layoutInCell="1" allowOverlap="0">
            <wp:simplePos x="0" y="0"/>
            <wp:positionH relativeFrom="margin">
              <wp:posOffset>-70485</wp:posOffset>
            </wp:positionH>
            <wp:positionV relativeFrom="paragraph">
              <wp:posOffset>170815</wp:posOffset>
            </wp:positionV>
            <wp:extent cx="1434465" cy="2391410"/>
            <wp:effectExtent l="19050" t="0" r="0" b="0"/>
            <wp:wrapTight wrapText="bothSides">
              <wp:wrapPolygon edited="0">
                <wp:start x="-287" y="0"/>
                <wp:lineTo x="-287" y="21508"/>
                <wp:lineTo x="21514" y="21508"/>
                <wp:lineTo x="21514" y="0"/>
                <wp:lineTo x="-287" y="0"/>
              </wp:wrapPolygon>
            </wp:wrapTight>
            <wp:docPr id="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lum bright="6000" contrast="-6000"/>
                    </a:blip>
                    <a:srcRect/>
                    <a:stretch>
                      <a:fillRect/>
                    </a:stretch>
                  </pic:blipFill>
                  <pic:spPr bwMode="auto">
                    <a:xfrm>
                      <a:off x="0" y="0"/>
                      <a:ext cx="1434465" cy="2391410"/>
                    </a:xfrm>
                    <a:prstGeom prst="rect">
                      <a:avLst/>
                    </a:prstGeom>
                    <a:noFill/>
                  </pic:spPr>
                </pic:pic>
              </a:graphicData>
            </a:graphic>
          </wp:anchor>
        </w:drawing>
      </w:r>
      <w:r w:rsidRPr="00F72B28">
        <w:rPr>
          <w:rFonts w:ascii="Times New Roman" w:hAnsi="Times New Roman"/>
          <w:b/>
          <w:noProof/>
          <w:color w:val="000000"/>
          <w:spacing w:val="-2"/>
          <w:w w:val="105"/>
          <w:sz w:val="28"/>
          <w:szCs w:val="28"/>
          <w:lang w:val="kk-KZ"/>
        </w:rPr>
        <w:t>Ке</w:t>
      </w:r>
      <w:r w:rsidRPr="009E48A4">
        <w:rPr>
          <w:rFonts w:ascii="Times New Roman" w:hAnsi="Times New Roman"/>
          <w:b/>
          <w:noProof/>
          <w:color w:val="000000"/>
          <w:spacing w:val="-2"/>
          <w:w w:val="105"/>
          <w:sz w:val="28"/>
          <w:szCs w:val="28"/>
          <w:lang w:val="kk-KZ"/>
        </w:rPr>
        <w:t>п</w:t>
      </w:r>
      <w:r w:rsidRPr="00F72B28">
        <w:rPr>
          <w:rFonts w:ascii="Times New Roman" w:hAnsi="Times New Roman"/>
          <w:b/>
          <w:noProof/>
          <w:color w:val="000000"/>
          <w:spacing w:val="-2"/>
          <w:w w:val="105"/>
          <w:sz w:val="28"/>
          <w:szCs w:val="28"/>
          <w:lang w:val="kk-KZ"/>
        </w:rPr>
        <w:t>тіргіш    шкаф</w:t>
      </w:r>
      <w:r w:rsidRPr="00F72B28">
        <w:rPr>
          <w:rFonts w:ascii="Times New Roman" w:hAnsi="Times New Roman"/>
          <w:noProof/>
          <w:color w:val="000000"/>
          <w:spacing w:val="-2"/>
          <w:w w:val="105"/>
          <w:sz w:val="28"/>
          <w:szCs w:val="28"/>
          <w:lang w:val="kk-KZ"/>
        </w:rPr>
        <w:t xml:space="preserve">    —   микробиологиялык </w:t>
      </w:r>
      <w:r w:rsidRPr="00F72B28">
        <w:rPr>
          <w:rFonts w:ascii="Times New Roman" w:hAnsi="Times New Roman"/>
          <w:noProof/>
          <w:color w:val="000000"/>
          <w:spacing w:val="-13"/>
          <w:w w:val="105"/>
          <w:sz w:val="28"/>
          <w:szCs w:val="28"/>
          <w:lang w:val="kk-KZ"/>
        </w:rPr>
        <w:t>ыдыстарды</w:t>
      </w:r>
      <w:r w:rsidRPr="00F72B28">
        <w:rPr>
          <w:rFonts w:ascii="Times New Roman" w:hAnsi="Times New Roman"/>
          <w:noProof/>
          <w:color w:val="000000"/>
          <w:sz w:val="28"/>
          <w:szCs w:val="28"/>
          <w:lang w:val="kk-KZ"/>
        </w:rPr>
        <w:tab/>
      </w:r>
      <w:r w:rsidRPr="00F72B28">
        <w:rPr>
          <w:rFonts w:ascii="Times New Roman" w:hAnsi="Times New Roman"/>
          <w:noProof/>
          <w:color w:val="000000"/>
          <w:spacing w:val="24"/>
          <w:w w:val="105"/>
          <w:sz w:val="28"/>
          <w:szCs w:val="28"/>
          <w:lang w:val="kk-KZ"/>
        </w:rPr>
        <w:t>к</w:t>
      </w:r>
      <w:r w:rsidRPr="009E48A4">
        <w:rPr>
          <w:rFonts w:ascii="Times New Roman" w:hAnsi="Times New Roman"/>
          <w:noProof/>
          <w:color w:val="000000"/>
          <w:spacing w:val="24"/>
          <w:w w:val="105"/>
          <w:sz w:val="28"/>
          <w:szCs w:val="28"/>
          <w:lang w:val="kk-KZ"/>
        </w:rPr>
        <w:t>ұ</w:t>
      </w:r>
      <w:r w:rsidRPr="00F72B28">
        <w:rPr>
          <w:rFonts w:ascii="Times New Roman" w:hAnsi="Times New Roman"/>
          <w:noProof/>
          <w:color w:val="000000"/>
          <w:spacing w:val="24"/>
          <w:w w:val="105"/>
          <w:sz w:val="28"/>
          <w:szCs w:val="28"/>
          <w:lang w:val="kk-KZ"/>
        </w:rPr>
        <w:t>р</w:t>
      </w:r>
      <w:r w:rsidRPr="009E48A4">
        <w:rPr>
          <w:rFonts w:ascii="Times New Roman" w:hAnsi="Times New Roman"/>
          <w:noProof/>
          <w:color w:val="000000"/>
          <w:spacing w:val="24"/>
          <w:w w:val="105"/>
          <w:sz w:val="28"/>
          <w:szCs w:val="28"/>
          <w:lang w:val="kk-KZ"/>
        </w:rPr>
        <w:t>ғ</w:t>
      </w:r>
      <w:r w:rsidRPr="00F72B28">
        <w:rPr>
          <w:rFonts w:ascii="Times New Roman" w:hAnsi="Times New Roman"/>
          <w:noProof/>
          <w:color w:val="000000"/>
          <w:spacing w:val="24"/>
          <w:w w:val="105"/>
          <w:sz w:val="28"/>
          <w:szCs w:val="28"/>
          <w:lang w:val="kk-KZ"/>
        </w:rPr>
        <w:t>ак</w:t>
      </w:r>
      <w:r w:rsidRPr="00F72B28">
        <w:rPr>
          <w:rFonts w:ascii="Times New Roman" w:hAnsi="Times New Roman"/>
          <w:noProof/>
          <w:color w:val="000000"/>
          <w:sz w:val="28"/>
          <w:szCs w:val="28"/>
          <w:lang w:val="kk-KZ"/>
        </w:rPr>
        <w:tab/>
      </w:r>
      <w:r w:rsidRPr="00F72B28">
        <w:rPr>
          <w:rFonts w:ascii="Times New Roman" w:hAnsi="Times New Roman"/>
          <w:noProof/>
          <w:color w:val="000000"/>
          <w:spacing w:val="-8"/>
          <w:w w:val="105"/>
          <w:sz w:val="28"/>
          <w:szCs w:val="28"/>
          <w:lang w:val="kk-KZ"/>
        </w:rPr>
        <w:t>ысты</w:t>
      </w:r>
      <w:r w:rsidRPr="009E48A4">
        <w:rPr>
          <w:rFonts w:ascii="Times New Roman" w:hAnsi="Times New Roman"/>
          <w:noProof/>
          <w:color w:val="000000"/>
          <w:spacing w:val="-8"/>
          <w:w w:val="105"/>
          <w:sz w:val="28"/>
          <w:szCs w:val="28"/>
          <w:lang w:val="kk-KZ"/>
        </w:rPr>
        <w:t>қ</w:t>
      </w:r>
      <w:r w:rsidRPr="00F72B28">
        <w:rPr>
          <w:rFonts w:ascii="Times New Roman" w:hAnsi="Times New Roman"/>
          <w:noProof/>
          <w:color w:val="000000"/>
          <w:spacing w:val="-8"/>
          <w:w w:val="105"/>
          <w:sz w:val="28"/>
          <w:szCs w:val="28"/>
          <w:lang w:val="kk-KZ"/>
        </w:rPr>
        <w:t>п</w:t>
      </w:r>
      <w:r w:rsidRPr="009E48A4">
        <w:rPr>
          <w:rFonts w:ascii="Times New Roman" w:hAnsi="Times New Roman"/>
          <w:noProof/>
          <w:color w:val="000000"/>
          <w:spacing w:val="-8"/>
          <w:w w:val="105"/>
          <w:sz w:val="28"/>
          <w:szCs w:val="28"/>
          <w:lang w:val="kk-KZ"/>
        </w:rPr>
        <w:t>ен</w:t>
      </w:r>
      <w:r w:rsidRPr="00F72B28">
        <w:rPr>
          <w:rFonts w:ascii="Times New Roman" w:hAnsi="Times New Roman"/>
          <w:noProof/>
          <w:color w:val="000000"/>
          <w:spacing w:val="4"/>
          <w:w w:val="105"/>
          <w:sz w:val="28"/>
          <w:szCs w:val="28"/>
          <w:lang w:val="kk-KZ"/>
        </w:rPr>
        <w:t>залалсыздандыру үшін арналған.</w:t>
      </w:r>
      <w:r w:rsidRPr="009E48A4">
        <w:rPr>
          <w:rFonts w:ascii="Times New Roman" w:hAnsi="Times New Roman"/>
          <w:noProof/>
          <w:color w:val="000000"/>
          <w:spacing w:val="-5"/>
          <w:w w:val="105"/>
          <w:sz w:val="28"/>
          <w:szCs w:val="28"/>
          <w:lang w:val="kk-KZ"/>
        </w:rPr>
        <w:t xml:space="preserve">  Шкаф темір қорапка ұқсас, ыстык ауа </w:t>
      </w:r>
      <w:r w:rsidRPr="009E48A4">
        <w:rPr>
          <w:rFonts w:ascii="Times New Roman" w:hAnsi="Times New Roman"/>
          <w:noProof/>
          <w:color w:val="000000"/>
          <w:spacing w:val="9"/>
          <w:w w:val="105"/>
          <w:sz w:val="28"/>
          <w:szCs w:val="28"/>
          <w:lang w:val="kk-KZ"/>
        </w:rPr>
        <w:t xml:space="preserve">жүретін 2 кабаттан тұрады. Сыртқы </w:t>
      </w:r>
      <w:r w:rsidRPr="009E48A4">
        <w:rPr>
          <w:rFonts w:ascii="Times New Roman" w:hAnsi="Times New Roman"/>
          <w:noProof/>
          <w:color w:val="000000"/>
          <w:spacing w:val="10"/>
          <w:w w:val="105"/>
          <w:sz w:val="28"/>
          <w:szCs w:val="28"/>
          <w:lang w:val="kk-KZ"/>
        </w:rPr>
        <w:t>жағы астбестпен қапталған шкф токқа 110</w:t>
      </w:r>
      <w:r w:rsidRPr="009E48A4">
        <w:rPr>
          <w:rFonts w:ascii="Times New Roman" w:hAnsi="Times New Roman"/>
          <w:noProof/>
          <w:color w:val="000000"/>
          <w:spacing w:val="7"/>
          <w:w w:val="105"/>
          <w:sz w:val="28"/>
          <w:szCs w:val="28"/>
          <w:lang w:val="kk-KZ"/>
        </w:rPr>
        <w:t>-120 в қосылады. Приборды төрт қатарлы</w:t>
      </w:r>
      <w:r w:rsidRPr="009E48A4">
        <w:rPr>
          <w:rFonts w:ascii="Times New Roman" w:hAnsi="Times New Roman"/>
          <w:noProof/>
          <w:color w:val="000000"/>
          <w:spacing w:val="10"/>
          <w:w w:val="105"/>
          <w:sz w:val="28"/>
          <w:szCs w:val="28"/>
          <w:lang w:val="kk-KZ"/>
        </w:rPr>
        <w:t xml:space="preserve"> жылытқыш бар. Бір, екі, үш, </w:t>
      </w:r>
      <w:r w:rsidRPr="009E48A4">
        <w:rPr>
          <w:rFonts w:ascii="Times New Roman" w:hAnsi="Times New Roman"/>
          <w:noProof/>
          <w:color w:val="000000"/>
          <w:spacing w:val="18"/>
          <w:w w:val="105"/>
          <w:sz w:val="28"/>
          <w:szCs w:val="28"/>
          <w:lang w:val="kk-KZ"/>
        </w:rPr>
        <w:t xml:space="preserve">төрт спираль болып жалғанады. </w:t>
      </w:r>
      <w:r w:rsidRPr="009E48A4">
        <w:rPr>
          <w:rFonts w:ascii="Times New Roman" w:hAnsi="Times New Roman"/>
          <w:noProof/>
          <w:color w:val="000000"/>
          <w:spacing w:val="-2"/>
          <w:w w:val="105"/>
          <w:sz w:val="28"/>
          <w:szCs w:val="28"/>
          <w:lang w:val="kk-KZ"/>
        </w:rPr>
        <w:t xml:space="preserve">Спиральды    қосарда әдетте бірінші, екінші </w:t>
      </w:r>
      <w:r w:rsidRPr="009E48A4">
        <w:rPr>
          <w:rFonts w:ascii="Times New Roman" w:hAnsi="Times New Roman"/>
          <w:noProof/>
          <w:color w:val="000000"/>
          <w:spacing w:val="6"/>
          <w:w w:val="105"/>
          <w:sz w:val="28"/>
          <w:szCs w:val="28"/>
          <w:lang w:val="kk-KZ"/>
        </w:rPr>
        <w:t xml:space="preserve">қатарға штепсельдік вилканы екінші, </w:t>
      </w:r>
      <w:r w:rsidRPr="009E48A4">
        <w:rPr>
          <w:rFonts w:ascii="Times New Roman" w:hAnsi="Times New Roman"/>
          <w:noProof/>
          <w:color w:val="000000"/>
          <w:spacing w:val="-1"/>
          <w:w w:val="105"/>
          <w:sz w:val="28"/>
          <w:szCs w:val="28"/>
          <w:lang w:val="kk-KZ"/>
        </w:rPr>
        <w:t>үшінші қатарға қосады. Кептіргіш шкафта максималдық температура 200 градус.</w:t>
      </w:r>
    </w:p>
    <w:p w:rsidR="00A67573" w:rsidRDefault="00A67573" w:rsidP="00A67573">
      <w:pPr>
        <w:pStyle w:val="11"/>
        <w:shd w:val="clear" w:color="auto" w:fill="FFFFFF"/>
        <w:tabs>
          <w:tab w:val="left" w:pos="-142"/>
        </w:tabs>
        <w:ind w:firstLine="425"/>
        <w:jc w:val="both"/>
        <w:rPr>
          <w:rFonts w:ascii="Times New Roman" w:hAnsi="Times New Roman"/>
          <w:noProof/>
          <w:color w:val="000000"/>
          <w:spacing w:val="-1"/>
          <w:w w:val="105"/>
          <w:sz w:val="28"/>
          <w:szCs w:val="28"/>
          <w:lang w:val="kk-KZ"/>
        </w:rPr>
      </w:pPr>
    </w:p>
    <w:p w:rsidR="00A67573" w:rsidRDefault="00A67573" w:rsidP="00A67573">
      <w:pPr>
        <w:pStyle w:val="11"/>
        <w:shd w:val="clear" w:color="auto" w:fill="FFFFFF"/>
        <w:tabs>
          <w:tab w:val="left" w:pos="-142"/>
        </w:tabs>
        <w:ind w:firstLine="425"/>
        <w:jc w:val="both"/>
        <w:rPr>
          <w:rFonts w:ascii="Times New Roman" w:hAnsi="Times New Roman"/>
          <w:noProof/>
          <w:color w:val="000000"/>
          <w:spacing w:val="-1"/>
          <w:w w:val="105"/>
          <w:sz w:val="28"/>
          <w:szCs w:val="28"/>
          <w:lang w:val="kk-KZ"/>
        </w:rPr>
      </w:pPr>
    </w:p>
    <w:p w:rsidR="00A67573" w:rsidRDefault="00A67573" w:rsidP="00A67573">
      <w:pPr>
        <w:pStyle w:val="11"/>
        <w:shd w:val="clear" w:color="auto" w:fill="FFFFFF"/>
        <w:tabs>
          <w:tab w:val="left" w:pos="-142"/>
        </w:tabs>
        <w:ind w:firstLine="425"/>
        <w:jc w:val="both"/>
        <w:rPr>
          <w:rFonts w:ascii="Times New Roman" w:hAnsi="Times New Roman"/>
          <w:noProof/>
          <w:color w:val="000000"/>
          <w:spacing w:val="-1"/>
          <w:w w:val="105"/>
          <w:sz w:val="28"/>
          <w:szCs w:val="28"/>
          <w:lang w:val="kk-KZ"/>
        </w:rPr>
      </w:pPr>
    </w:p>
    <w:p w:rsidR="00A67573" w:rsidRPr="009E48A4" w:rsidRDefault="0011503C" w:rsidP="00A67573">
      <w:pPr>
        <w:pStyle w:val="11"/>
        <w:shd w:val="clear" w:color="auto" w:fill="FFFFFF"/>
        <w:ind w:firstLine="425"/>
        <w:jc w:val="both"/>
        <w:rPr>
          <w:rFonts w:ascii="Times New Roman" w:hAnsi="Times New Roman"/>
          <w:noProof/>
          <w:color w:val="000000"/>
          <w:spacing w:val="5"/>
          <w:sz w:val="28"/>
          <w:szCs w:val="28"/>
          <w:lang w:val="kk-KZ"/>
        </w:rPr>
      </w:pPr>
      <w:r w:rsidRPr="0011503C">
        <w:rPr>
          <w:rFonts w:ascii="Times New Roman" w:hAnsi="Times New Roman"/>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118.05pt;margin-top:17.5pt;width:126.95pt;height:40.5pt;z-index:251679744" wrapcoords="-128 0 -128 20800 21600 20800 21600 0 -128 0">
            <v:imagedata r:id="rId12" o:title="" gain="64225f"/>
            <w10:wrap type="square"/>
          </v:shape>
          <o:OLEObject Type="Embed" ProgID="Photoshop.Image.7" ShapeID="_x0000_s1032" DrawAspect="Content" ObjectID="_1589570467" r:id="rId13">
            <o:FieldCodes>\s</o:FieldCodes>
          </o:OLEObject>
        </w:pict>
      </w:r>
      <w:r w:rsidRPr="0011503C">
        <w:rPr>
          <w:rFonts w:ascii="Times New Roman" w:hAnsi="Times New Roman"/>
          <w:sz w:val="28"/>
          <w:szCs w:val="28"/>
        </w:rPr>
        <w:pict>
          <v:shape id="_x0000_s1031" type="#_x0000_t75" style="position:absolute;left:0;text-align:left;margin-left:0;margin-top:17pt;width:97.05pt;height:33pt;z-index:251678720">
            <v:imagedata r:id="rId14" o:title="" gain="74473f" blacklevel="-1966f"/>
            <w10:wrap type="square"/>
          </v:shape>
          <o:OLEObject Type="Embed" ProgID="Photoshop.Image.7" ShapeID="_x0000_s1031" DrawAspect="Content" ObjectID="_1589570468" r:id="rId15">
            <o:FieldCodes>\s</o:FieldCodes>
          </o:OLEObject>
        </w:pict>
      </w:r>
      <w:r w:rsidR="00F72B28" w:rsidRPr="00F72B28">
        <w:rPr>
          <w:rFonts w:ascii="Times New Roman" w:hAnsi="Times New Roman"/>
          <w:b/>
          <w:noProof/>
          <w:color w:val="000000"/>
          <w:spacing w:val="-1"/>
          <w:w w:val="105"/>
          <w:sz w:val="28"/>
          <w:szCs w:val="28"/>
          <w:lang w:val="kk-KZ"/>
        </w:rPr>
        <w:t xml:space="preserve">                                                                 </w:t>
      </w:r>
      <w:r w:rsidR="00A67573" w:rsidRPr="009E48A4">
        <w:rPr>
          <w:rFonts w:ascii="Times New Roman" w:hAnsi="Times New Roman"/>
          <w:b/>
          <w:noProof/>
          <w:color w:val="000000"/>
          <w:spacing w:val="-1"/>
          <w:w w:val="105"/>
          <w:sz w:val="28"/>
          <w:szCs w:val="28"/>
          <w:lang w:val="kk-KZ"/>
        </w:rPr>
        <w:t>Петри табақшасы</w:t>
      </w:r>
      <w:r w:rsidR="00A67573" w:rsidRPr="009E48A4">
        <w:rPr>
          <w:rFonts w:ascii="Times New Roman" w:hAnsi="Times New Roman"/>
          <w:noProof/>
          <w:color w:val="000000"/>
          <w:spacing w:val="-1"/>
          <w:w w:val="105"/>
          <w:sz w:val="28"/>
          <w:szCs w:val="28"/>
          <w:lang w:val="kk-KZ"/>
        </w:rPr>
        <w:t xml:space="preserve"> – бактериялық        жұмыстар үшін  Петри табақшасы </w:t>
      </w:r>
      <w:r w:rsidR="00A67573" w:rsidRPr="009E48A4">
        <w:rPr>
          <w:rFonts w:ascii="Times New Roman" w:hAnsi="Times New Roman"/>
          <w:noProof/>
          <w:color w:val="000000"/>
          <w:spacing w:val="-4"/>
          <w:sz w:val="28"/>
          <w:szCs w:val="28"/>
          <w:lang w:val="kk-KZ"/>
        </w:rPr>
        <w:t xml:space="preserve">колданылады. Диаметрі — </w:t>
      </w:r>
      <w:smartTag w:uri="urn:schemas-microsoft-com:office:smarttags" w:element="metricconverter">
        <w:smartTagPr>
          <w:attr w:name="ProductID" w:val="10 см"/>
        </w:smartTagPr>
        <w:r w:rsidR="00A67573" w:rsidRPr="009E48A4">
          <w:rPr>
            <w:rFonts w:ascii="Times New Roman" w:hAnsi="Times New Roman"/>
            <w:noProof/>
            <w:color w:val="000000"/>
            <w:spacing w:val="-4"/>
            <w:sz w:val="28"/>
            <w:szCs w:val="28"/>
            <w:lang w:val="kk-KZ"/>
          </w:rPr>
          <w:t>10 см</w:t>
        </w:r>
      </w:smartTag>
      <w:r w:rsidR="00A67573" w:rsidRPr="009E48A4">
        <w:rPr>
          <w:rFonts w:ascii="Times New Roman" w:hAnsi="Times New Roman"/>
          <w:noProof/>
          <w:color w:val="000000"/>
          <w:spacing w:val="-4"/>
          <w:sz w:val="28"/>
          <w:szCs w:val="28"/>
          <w:lang w:val="kk-KZ"/>
        </w:rPr>
        <w:t xml:space="preserve">, биіктігі — </w:t>
      </w:r>
      <w:smartTag w:uri="urn:schemas-microsoft-com:office:smarttags" w:element="metricconverter">
        <w:smartTagPr>
          <w:attr w:name="ProductID" w:val="1,5 см"/>
        </w:smartTagPr>
        <w:r w:rsidR="00A67573" w:rsidRPr="009E48A4">
          <w:rPr>
            <w:rFonts w:ascii="Times New Roman" w:hAnsi="Times New Roman"/>
            <w:noProof/>
            <w:color w:val="000000"/>
            <w:spacing w:val="-4"/>
            <w:sz w:val="28"/>
            <w:szCs w:val="28"/>
            <w:lang w:val="kk-KZ"/>
          </w:rPr>
          <w:t>1,5 см</w:t>
        </w:r>
      </w:smartTag>
      <w:r w:rsidR="00A67573" w:rsidRPr="009E48A4">
        <w:rPr>
          <w:rFonts w:ascii="Times New Roman" w:hAnsi="Times New Roman"/>
          <w:noProof/>
          <w:color w:val="000000"/>
          <w:spacing w:val="-4"/>
          <w:sz w:val="28"/>
          <w:szCs w:val="28"/>
          <w:lang w:val="kk-KZ"/>
        </w:rPr>
        <w:t xml:space="preserve">. Қатты ортада </w:t>
      </w:r>
      <w:r w:rsidR="00A67573" w:rsidRPr="009E48A4">
        <w:rPr>
          <w:rFonts w:ascii="Times New Roman" w:hAnsi="Times New Roman"/>
          <w:noProof/>
          <w:color w:val="000000"/>
          <w:spacing w:val="-2"/>
          <w:sz w:val="28"/>
          <w:szCs w:val="28"/>
          <w:lang w:val="kk-KZ"/>
        </w:rPr>
        <w:t xml:space="preserve">таза культуралар, микрофлора анализін, микроптар санын анықтау </w:t>
      </w:r>
      <w:r w:rsidR="00A67573" w:rsidRPr="009E48A4">
        <w:rPr>
          <w:rFonts w:ascii="Times New Roman" w:hAnsi="Times New Roman"/>
          <w:noProof/>
          <w:color w:val="000000"/>
          <w:spacing w:val="5"/>
          <w:sz w:val="28"/>
          <w:szCs w:val="28"/>
          <w:lang w:val="kk-KZ"/>
        </w:rPr>
        <w:t>үшін қолданылады.</w:t>
      </w:r>
    </w:p>
    <w:p w:rsidR="007A6425" w:rsidRDefault="007A6425" w:rsidP="00A67573">
      <w:pPr>
        <w:pStyle w:val="11"/>
        <w:shd w:val="clear" w:color="auto" w:fill="FFFFFF"/>
        <w:ind w:firstLine="425"/>
        <w:jc w:val="both"/>
        <w:rPr>
          <w:rFonts w:ascii="Times New Roman" w:hAnsi="Times New Roman"/>
          <w:b/>
          <w:noProof/>
          <w:color w:val="000000"/>
          <w:spacing w:val="-2"/>
          <w:sz w:val="28"/>
          <w:szCs w:val="28"/>
          <w:lang w:val="kk-KZ"/>
        </w:rPr>
      </w:pPr>
    </w:p>
    <w:p w:rsidR="00A67573" w:rsidRPr="009E48A4" w:rsidRDefault="00A67573" w:rsidP="00A67573">
      <w:pPr>
        <w:pStyle w:val="11"/>
        <w:shd w:val="clear" w:color="auto" w:fill="FFFFFF"/>
        <w:ind w:firstLine="425"/>
        <w:jc w:val="both"/>
        <w:rPr>
          <w:rFonts w:ascii="Times New Roman" w:hAnsi="Times New Roman"/>
          <w:sz w:val="28"/>
          <w:szCs w:val="28"/>
          <w:lang w:val="kk-KZ"/>
        </w:rPr>
      </w:pPr>
      <w:r w:rsidRPr="009E48A4">
        <w:rPr>
          <w:rFonts w:ascii="Times New Roman" w:hAnsi="Times New Roman"/>
          <w:noProof/>
          <w:sz w:val="28"/>
          <w:szCs w:val="28"/>
        </w:rPr>
        <w:drawing>
          <wp:anchor distT="0" distB="0" distL="25400" distR="25400" simplePos="0" relativeHeight="251680768" behindDoc="0" locked="0" layoutInCell="1" allowOverlap="1">
            <wp:simplePos x="0" y="0"/>
            <wp:positionH relativeFrom="margin">
              <wp:posOffset>99060</wp:posOffset>
            </wp:positionH>
            <wp:positionV relativeFrom="paragraph">
              <wp:posOffset>8890</wp:posOffset>
            </wp:positionV>
            <wp:extent cx="1306830" cy="1265555"/>
            <wp:effectExtent l="19050" t="0" r="7620" b="0"/>
            <wp:wrapSquare wrapText="bothSides"/>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srcRect/>
                    <a:stretch>
                      <a:fillRect/>
                    </a:stretch>
                  </pic:blipFill>
                  <pic:spPr bwMode="auto">
                    <a:xfrm>
                      <a:off x="0" y="0"/>
                      <a:ext cx="1306830" cy="1265555"/>
                    </a:xfrm>
                    <a:prstGeom prst="rect">
                      <a:avLst/>
                    </a:prstGeom>
                    <a:noFill/>
                  </pic:spPr>
                </pic:pic>
              </a:graphicData>
            </a:graphic>
          </wp:anchor>
        </w:drawing>
      </w:r>
      <w:r w:rsidRPr="009E48A4">
        <w:rPr>
          <w:rFonts w:ascii="Times New Roman" w:hAnsi="Times New Roman"/>
          <w:b/>
          <w:noProof/>
          <w:color w:val="000000"/>
          <w:spacing w:val="-2"/>
          <w:sz w:val="28"/>
          <w:szCs w:val="28"/>
          <w:lang w:val="kk-KZ"/>
        </w:rPr>
        <w:t>Виноградский колбасы</w:t>
      </w:r>
      <w:r w:rsidRPr="009E48A4">
        <w:rPr>
          <w:rFonts w:ascii="Times New Roman" w:hAnsi="Times New Roman"/>
          <w:noProof/>
          <w:color w:val="000000"/>
          <w:spacing w:val="-2"/>
          <w:sz w:val="28"/>
          <w:szCs w:val="28"/>
          <w:lang w:val="kk-KZ"/>
        </w:rPr>
        <w:t xml:space="preserve"> — колбаның ұзындығы </w:t>
      </w:r>
      <w:r w:rsidRPr="009E48A4">
        <w:rPr>
          <w:rFonts w:ascii="Times New Roman" w:hAnsi="Times New Roman"/>
          <w:noProof/>
          <w:color w:val="000000"/>
          <w:spacing w:val="18"/>
          <w:sz w:val="28"/>
          <w:szCs w:val="28"/>
          <w:lang w:val="kk-KZ"/>
        </w:rPr>
        <w:t xml:space="preserve">қысқартылып, түбі кеңейген түрде болады. Бұл </w:t>
      </w:r>
      <w:r w:rsidRPr="009E48A4">
        <w:rPr>
          <w:rFonts w:ascii="Times New Roman" w:hAnsi="Times New Roman"/>
          <w:noProof/>
          <w:color w:val="000000"/>
          <w:spacing w:val="-3"/>
          <w:sz w:val="28"/>
          <w:szCs w:val="28"/>
          <w:lang w:val="kk-KZ"/>
        </w:rPr>
        <w:t>колба аэраттық микроорганизмдерді өсіруге арналған.</w:t>
      </w:r>
    </w:p>
    <w:p w:rsidR="00A67573" w:rsidRPr="009E48A4" w:rsidRDefault="00A67573" w:rsidP="00A67573">
      <w:pPr>
        <w:pStyle w:val="11"/>
        <w:shd w:val="clear" w:color="auto" w:fill="FFFFFF"/>
        <w:ind w:firstLine="425"/>
        <w:jc w:val="both"/>
        <w:rPr>
          <w:rFonts w:ascii="Times New Roman" w:hAnsi="Times New Roman"/>
          <w:noProof/>
          <w:color w:val="000000"/>
          <w:spacing w:val="-7"/>
          <w:sz w:val="28"/>
          <w:szCs w:val="28"/>
          <w:lang w:val="kk-KZ"/>
        </w:rPr>
      </w:pPr>
      <w:r w:rsidRPr="009E48A4">
        <w:rPr>
          <w:rFonts w:ascii="Times New Roman" w:hAnsi="Times New Roman"/>
          <w:noProof/>
          <w:sz w:val="28"/>
          <w:szCs w:val="28"/>
        </w:rPr>
        <w:drawing>
          <wp:anchor distT="0" distB="0" distL="25400" distR="25400" simplePos="0" relativeHeight="251681792" behindDoc="0" locked="0" layoutInCell="1" allowOverlap="1">
            <wp:simplePos x="0" y="0"/>
            <wp:positionH relativeFrom="margin">
              <wp:posOffset>118110</wp:posOffset>
            </wp:positionH>
            <wp:positionV relativeFrom="paragraph">
              <wp:posOffset>869950</wp:posOffset>
            </wp:positionV>
            <wp:extent cx="1435100" cy="1282700"/>
            <wp:effectExtent l="19050" t="0" r="0" b="0"/>
            <wp:wrapSquare wrapText="bothSides"/>
            <wp:docPr id="2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1435100" cy="1282700"/>
                    </a:xfrm>
                    <a:prstGeom prst="rect">
                      <a:avLst/>
                    </a:prstGeom>
                    <a:noFill/>
                  </pic:spPr>
                </pic:pic>
              </a:graphicData>
            </a:graphic>
          </wp:anchor>
        </w:drawing>
      </w:r>
      <w:r w:rsidRPr="009E48A4">
        <w:rPr>
          <w:rFonts w:ascii="Times New Roman" w:hAnsi="Times New Roman"/>
          <w:b/>
          <w:noProof/>
          <w:color w:val="000000"/>
          <w:spacing w:val="1"/>
          <w:sz w:val="28"/>
          <w:szCs w:val="28"/>
          <w:lang w:val="kk-KZ"/>
        </w:rPr>
        <w:t>Креслинг колбасы</w:t>
      </w:r>
      <w:r w:rsidRPr="009E48A4">
        <w:rPr>
          <w:rFonts w:ascii="Times New Roman" w:hAnsi="Times New Roman"/>
          <w:noProof/>
          <w:color w:val="000000"/>
          <w:spacing w:val="1"/>
          <w:sz w:val="28"/>
          <w:szCs w:val="28"/>
          <w:lang w:val="kk-KZ"/>
        </w:rPr>
        <w:t xml:space="preserve"> — бұл колбада Виноградский </w:t>
      </w:r>
      <w:r w:rsidRPr="009E48A4">
        <w:rPr>
          <w:rFonts w:ascii="Times New Roman" w:hAnsi="Times New Roman"/>
          <w:noProof/>
          <w:color w:val="000000"/>
          <w:sz w:val="28"/>
          <w:szCs w:val="28"/>
          <w:lang w:val="kk-KZ"/>
        </w:rPr>
        <w:t xml:space="preserve">колбасы тәрізді қысқартылған. Бірақ түбі цилиндр </w:t>
      </w:r>
      <w:r w:rsidRPr="009E48A4">
        <w:rPr>
          <w:rFonts w:ascii="Times New Roman" w:hAnsi="Times New Roman"/>
          <w:noProof/>
          <w:color w:val="000000"/>
          <w:spacing w:val="-7"/>
          <w:sz w:val="28"/>
          <w:szCs w:val="28"/>
          <w:lang w:val="kk-KZ"/>
        </w:rPr>
        <w:t>пішіндес болып келеді.</w:t>
      </w:r>
    </w:p>
    <w:p w:rsidR="007A6425" w:rsidRDefault="007A6425" w:rsidP="00A67573">
      <w:pPr>
        <w:pStyle w:val="11"/>
        <w:shd w:val="clear" w:color="auto" w:fill="FFFFFF"/>
        <w:ind w:firstLine="425"/>
        <w:jc w:val="both"/>
        <w:rPr>
          <w:rFonts w:ascii="Times New Roman" w:hAnsi="Times New Roman"/>
          <w:b/>
          <w:noProof/>
          <w:color w:val="000000"/>
          <w:spacing w:val="2"/>
          <w:sz w:val="28"/>
          <w:szCs w:val="28"/>
          <w:lang w:val="kk-KZ"/>
        </w:rPr>
      </w:pPr>
    </w:p>
    <w:p w:rsidR="007A6425" w:rsidRDefault="007A6425" w:rsidP="00A67573">
      <w:pPr>
        <w:pStyle w:val="11"/>
        <w:shd w:val="clear" w:color="auto" w:fill="FFFFFF"/>
        <w:ind w:firstLine="425"/>
        <w:jc w:val="both"/>
        <w:rPr>
          <w:rFonts w:ascii="Times New Roman" w:hAnsi="Times New Roman"/>
          <w:b/>
          <w:noProof/>
          <w:color w:val="000000"/>
          <w:spacing w:val="2"/>
          <w:sz w:val="28"/>
          <w:szCs w:val="28"/>
          <w:lang w:val="kk-KZ"/>
        </w:rPr>
      </w:pPr>
    </w:p>
    <w:p w:rsidR="00F72B28" w:rsidRPr="0000267C" w:rsidRDefault="00A67573" w:rsidP="00A67573">
      <w:pPr>
        <w:pStyle w:val="11"/>
        <w:shd w:val="clear" w:color="auto" w:fill="FFFFFF"/>
        <w:ind w:firstLine="425"/>
        <w:jc w:val="both"/>
        <w:rPr>
          <w:rFonts w:ascii="Times New Roman" w:hAnsi="Times New Roman"/>
          <w:noProof/>
          <w:color w:val="000000"/>
          <w:spacing w:val="7"/>
          <w:sz w:val="28"/>
          <w:szCs w:val="28"/>
          <w:lang w:val="kk-KZ"/>
        </w:rPr>
      </w:pPr>
      <w:r w:rsidRPr="009E48A4">
        <w:rPr>
          <w:rFonts w:ascii="Times New Roman" w:hAnsi="Times New Roman"/>
          <w:noProof/>
          <w:sz w:val="28"/>
          <w:szCs w:val="28"/>
        </w:rPr>
        <w:drawing>
          <wp:anchor distT="0" distB="0" distL="25400" distR="25400" simplePos="0" relativeHeight="251682816" behindDoc="0" locked="0" layoutInCell="1" allowOverlap="1">
            <wp:simplePos x="0" y="0"/>
            <wp:positionH relativeFrom="margin">
              <wp:posOffset>40640</wp:posOffset>
            </wp:positionH>
            <wp:positionV relativeFrom="paragraph">
              <wp:posOffset>1221740</wp:posOffset>
            </wp:positionV>
            <wp:extent cx="1498600" cy="1277620"/>
            <wp:effectExtent l="19050" t="0" r="6350" b="0"/>
            <wp:wrapSquare wrapText="bothSides"/>
            <wp:docPr id="2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1498600" cy="1277620"/>
                    </a:xfrm>
                    <a:prstGeom prst="rect">
                      <a:avLst/>
                    </a:prstGeom>
                    <a:noFill/>
                  </pic:spPr>
                </pic:pic>
              </a:graphicData>
            </a:graphic>
          </wp:anchor>
        </w:drawing>
      </w:r>
      <w:r w:rsidRPr="009E48A4">
        <w:rPr>
          <w:rFonts w:ascii="Times New Roman" w:hAnsi="Times New Roman"/>
          <w:b/>
          <w:noProof/>
          <w:color w:val="000000"/>
          <w:spacing w:val="2"/>
          <w:sz w:val="28"/>
          <w:szCs w:val="28"/>
          <w:lang w:val="kk-KZ"/>
        </w:rPr>
        <w:t>Кауфман колбасы</w:t>
      </w:r>
      <w:r w:rsidRPr="009E48A4">
        <w:rPr>
          <w:rFonts w:ascii="Times New Roman" w:hAnsi="Times New Roman"/>
          <w:noProof/>
          <w:color w:val="000000"/>
          <w:spacing w:val="2"/>
          <w:sz w:val="28"/>
          <w:szCs w:val="28"/>
          <w:lang w:val="kk-KZ"/>
        </w:rPr>
        <w:t xml:space="preserve"> — мойны ұзындау келген </w:t>
      </w:r>
      <w:r w:rsidRPr="009E48A4">
        <w:rPr>
          <w:rFonts w:ascii="Times New Roman" w:hAnsi="Times New Roman"/>
          <w:noProof/>
          <w:color w:val="000000"/>
          <w:spacing w:val="-4"/>
          <w:sz w:val="28"/>
          <w:szCs w:val="28"/>
          <w:lang w:val="kk-KZ"/>
        </w:rPr>
        <w:t xml:space="preserve">аиаэробтық микроорганизмдерді өсіруге арналған. </w:t>
      </w:r>
      <w:r w:rsidRPr="009E48A4">
        <w:rPr>
          <w:rFonts w:ascii="Times New Roman" w:hAnsi="Times New Roman"/>
          <w:noProof/>
          <w:color w:val="000000"/>
          <w:spacing w:val="-5"/>
          <w:sz w:val="28"/>
          <w:szCs w:val="28"/>
          <w:lang w:val="kk-KZ"/>
        </w:rPr>
        <w:t xml:space="preserve">Колба жоғарғы бетіне дейін коректік ортамен </w:t>
      </w:r>
      <w:r w:rsidRPr="009E48A4">
        <w:rPr>
          <w:rFonts w:ascii="Times New Roman" w:hAnsi="Times New Roman"/>
          <w:noProof/>
          <w:color w:val="000000"/>
          <w:spacing w:val="2"/>
          <w:sz w:val="28"/>
          <w:szCs w:val="28"/>
          <w:lang w:val="kk-KZ"/>
        </w:rPr>
        <w:t xml:space="preserve">толтырылып, иілгіш трубкасы бар каучукты </w:t>
      </w:r>
      <w:r w:rsidRPr="009E48A4">
        <w:rPr>
          <w:rFonts w:ascii="Times New Roman" w:hAnsi="Times New Roman"/>
          <w:noProof/>
          <w:color w:val="000000"/>
          <w:spacing w:val="7"/>
          <w:sz w:val="28"/>
          <w:szCs w:val="28"/>
          <w:lang w:val="kk-KZ"/>
        </w:rPr>
        <w:t xml:space="preserve">тығынмен жабылған. </w:t>
      </w:r>
    </w:p>
    <w:p w:rsidR="00A67573" w:rsidRPr="009E48A4" w:rsidRDefault="00A67573" w:rsidP="00A67573">
      <w:pPr>
        <w:pStyle w:val="11"/>
        <w:shd w:val="clear" w:color="auto" w:fill="FFFFFF"/>
        <w:ind w:firstLine="425"/>
        <w:jc w:val="both"/>
        <w:rPr>
          <w:rFonts w:ascii="Times New Roman" w:hAnsi="Times New Roman"/>
          <w:noProof/>
          <w:color w:val="000000"/>
          <w:spacing w:val="4"/>
          <w:sz w:val="28"/>
          <w:szCs w:val="28"/>
          <w:lang w:val="kk-KZ"/>
        </w:rPr>
        <w:sectPr w:rsidR="00A67573" w:rsidRPr="009E48A4">
          <w:footerReference w:type="even" r:id="rId19"/>
          <w:footerReference w:type="default" r:id="rId20"/>
          <w:type w:val="continuous"/>
          <w:pgSz w:w="11909" w:h="16834"/>
          <w:pgMar w:top="1134" w:right="567" w:bottom="1134" w:left="1701" w:header="720" w:footer="720" w:gutter="0"/>
          <w:cols w:space="720"/>
        </w:sectPr>
      </w:pPr>
      <w:r w:rsidRPr="009E48A4">
        <w:rPr>
          <w:rFonts w:ascii="Times New Roman" w:hAnsi="Times New Roman"/>
          <w:noProof/>
          <w:color w:val="000000"/>
          <w:spacing w:val="7"/>
          <w:sz w:val="28"/>
          <w:szCs w:val="28"/>
          <w:lang w:val="kk-KZ"/>
        </w:rPr>
        <w:t xml:space="preserve">Ол арқылы ішіндегі газ </w:t>
      </w:r>
      <w:r w:rsidRPr="009E48A4">
        <w:rPr>
          <w:rFonts w:ascii="Times New Roman" w:hAnsi="Times New Roman"/>
          <w:noProof/>
          <w:color w:val="000000"/>
          <w:spacing w:val="4"/>
          <w:sz w:val="28"/>
          <w:szCs w:val="28"/>
          <w:lang w:val="kk-KZ"/>
        </w:rPr>
        <w:t>сыртқа шығады.</w:t>
      </w:r>
    </w:p>
    <w:p w:rsidR="00A67573" w:rsidRPr="009E48A4" w:rsidRDefault="00A67573" w:rsidP="00A67573">
      <w:pPr>
        <w:pStyle w:val="11"/>
        <w:shd w:val="clear" w:color="auto" w:fill="FFFFFF"/>
        <w:ind w:firstLine="425"/>
        <w:jc w:val="both"/>
        <w:rPr>
          <w:rFonts w:ascii="Times New Roman" w:hAnsi="Times New Roman"/>
          <w:sz w:val="28"/>
          <w:szCs w:val="28"/>
          <w:lang w:val="kk-KZ"/>
        </w:rPr>
      </w:pPr>
      <w:r w:rsidRPr="009E48A4">
        <w:rPr>
          <w:rFonts w:ascii="Times New Roman" w:hAnsi="Times New Roman"/>
          <w:b/>
          <w:noProof/>
          <w:color w:val="000000"/>
          <w:spacing w:val="3"/>
          <w:sz w:val="28"/>
          <w:szCs w:val="28"/>
          <w:lang w:val="kk-KZ"/>
        </w:rPr>
        <w:lastRenderedPageBreak/>
        <w:t>Автоклав</w:t>
      </w:r>
      <w:r w:rsidRPr="009E48A4">
        <w:rPr>
          <w:rFonts w:ascii="Times New Roman" w:hAnsi="Times New Roman"/>
          <w:noProof/>
          <w:color w:val="000000"/>
          <w:spacing w:val="3"/>
          <w:sz w:val="28"/>
          <w:szCs w:val="28"/>
          <w:lang w:val="kk-KZ"/>
        </w:rPr>
        <w:t xml:space="preserve"> — екі қабырғалы, металды цилиндр тәрізді ыдыс. </w:t>
      </w:r>
      <w:r w:rsidRPr="009E48A4">
        <w:rPr>
          <w:rFonts w:ascii="Times New Roman" w:hAnsi="Times New Roman"/>
          <w:noProof/>
          <w:color w:val="000000"/>
          <w:spacing w:val="-5"/>
          <w:sz w:val="28"/>
          <w:szCs w:val="28"/>
          <w:lang w:val="kk-KZ"/>
        </w:rPr>
        <w:t xml:space="preserve">Қабырғасының арасында су болады. Залалсыздандыратын объектіні </w:t>
      </w:r>
      <w:r w:rsidRPr="009E48A4">
        <w:rPr>
          <w:rFonts w:ascii="Times New Roman" w:hAnsi="Times New Roman"/>
          <w:noProof/>
          <w:color w:val="000000"/>
          <w:spacing w:val="1"/>
          <w:sz w:val="28"/>
          <w:szCs w:val="28"/>
          <w:lang w:val="kk-KZ"/>
        </w:rPr>
        <w:t xml:space="preserve">автоклав түбіне қояды. Автоклавта будың кысымымен көрсететін </w:t>
      </w:r>
      <w:r w:rsidRPr="009E48A4">
        <w:rPr>
          <w:rFonts w:ascii="Times New Roman" w:hAnsi="Times New Roman"/>
          <w:noProof/>
          <w:color w:val="000000"/>
          <w:spacing w:val="7"/>
          <w:sz w:val="28"/>
          <w:szCs w:val="28"/>
          <w:lang w:val="kk-KZ"/>
        </w:rPr>
        <w:t xml:space="preserve">манометр және ауаның немесе будың шығуы үшін агынды краны </w:t>
      </w:r>
      <w:r w:rsidRPr="009E48A4">
        <w:rPr>
          <w:rFonts w:ascii="Times New Roman" w:hAnsi="Times New Roman"/>
          <w:noProof/>
          <w:color w:val="000000"/>
          <w:spacing w:val="-3"/>
          <w:sz w:val="28"/>
          <w:szCs w:val="28"/>
          <w:lang w:val="kk-KZ"/>
        </w:rPr>
        <w:t xml:space="preserve">болады. Автоклавты газбен немесе электр тоғымен қыздырады. </w:t>
      </w:r>
      <w:r w:rsidRPr="009E48A4">
        <w:rPr>
          <w:rFonts w:ascii="Times New Roman" w:hAnsi="Times New Roman"/>
          <w:noProof/>
          <w:color w:val="000000"/>
          <w:spacing w:val="4"/>
          <w:sz w:val="28"/>
          <w:szCs w:val="28"/>
          <w:lang w:val="kk-KZ"/>
        </w:rPr>
        <w:t xml:space="preserve">Кайнаған су буы саңылау арқылы автоклав ішіне өтеді және ағынды </w:t>
      </w:r>
      <w:r w:rsidRPr="009E48A4">
        <w:rPr>
          <w:rFonts w:ascii="Times New Roman" w:hAnsi="Times New Roman"/>
          <w:noProof/>
          <w:color w:val="000000"/>
          <w:spacing w:val="3"/>
          <w:sz w:val="28"/>
          <w:szCs w:val="28"/>
          <w:lang w:val="kk-KZ"/>
        </w:rPr>
        <w:t xml:space="preserve">кран арқылы сыртқа шығады. Ауа ығысылып шыккан соң, ағынды </w:t>
      </w:r>
      <w:r w:rsidRPr="009E48A4">
        <w:rPr>
          <w:rFonts w:ascii="Times New Roman" w:hAnsi="Times New Roman"/>
          <w:noProof/>
          <w:color w:val="000000"/>
          <w:spacing w:val="-7"/>
          <w:sz w:val="28"/>
          <w:szCs w:val="28"/>
          <w:lang w:val="kk-KZ"/>
        </w:rPr>
        <w:t xml:space="preserve">кранды жабады. Автоклав ішінде қысым жоғарылайды. Су буының </w:t>
      </w:r>
      <w:r w:rsidRPr="009E48A4">
        <w:rPr>
          <w:rFonts w:ascii="Times New Roman" w:hAnsi="Times New Roman"/>
          <w:noProof/>
          <w:color w:val="000000"/>
          <w:spacing w:val="-6"/>
          <w:sz w:val="28"/>
          <w:szCs w:val="28"/>
          <w:lang w:val="kk-KZ"/>
        </w:rPr>
        <w:t>температурасы 120 градус 20-30 мин. залалсыздандырылады.</w:t>
      </w:r>
    </w:p>
    <w:p w:rsidR="00BC3F86" w:rsidRPr="009E48A4" w:rsidRDefault="00BC3F86" w:rsidP="009E48A4">
      <w:pPr>
        <w:spacing w:after="0" w:line="240" w:lineRule="auto"/>
        <w:ind w:firstLine="425"/>
        <w:jc w:val="both"/>
        <w:rPr>
          <w:rFonts w:ascii="Times New Roman" w:hAnsi="Times New Roman" w:cs="Times New Roman"/>
          <w:sz w:val="28"/>
          <w:szCs w:val="28"/>
          <w:lang w:val="kk-KZ"/>
        </w:rPr>
      </w:pPr>
    </w:p>
    <w:p w:rsidR="00A864CE" w:rsidRPr="009E48A4" w:rsidRDefault="00BC3F86" w:rsidP="009E48A4">
      <w:pPr>
        <w:tabs>
          <w:tab w:val="left" w:pos="6511"/>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3150235</wp:posOffset>
            </wp:positionH>
            <wp:positionV relativeFrom="paragraph">
              <wp:posOffset>871855</wp:posOffset>
            </wp:positionV>
            <wp:extent cx="1994535" cy="1630680"/>
            <wp:effectExtent l="0" t="0" r="0" b="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94535" cy="1630680"/>
                    </a:xfrm>
                    <a:prstGeom prst="rect">
                      <a:avLst/>
                    </a:prstGeom>
                  </pic:spPr>
                </pic:pic>
              </a:graphicData>
            </a:graphic>
          </wp:anchor>
        </w:drawing>
      </w:r>
    </w:p>
    <w:p w:rsidR="00A864CE" w:rsidRPr="009E48A4" w:rsidRDefault="00A864CE" w:rsidP="009E48A4">
      <w:pPr>
        <w:framePr w:h="4853" w:hSpace="10080" w:wrap="notBeside" w:vAnchor="text" w:hAnchor="margin" w:x="1" w:y="1"/>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noProof/>
          <w:sz w:val="28"/>
          <w:szCs w:val="28"/>
        </w:rPr>
        <w:drawing>
          <wp:inline distT="0" distB="0" distL="0" distR="0">
            <wp:extent cx="2922105" cy="291513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lum contrast="12000"/>
                    </a:blip>
                    <a:srcRect b="25717"/>
                    <a:stretch>
                      <a:fillRect/>
                    </a:stretch>
                  </pic:blipFill>
                  <pic:spPr bwMode="auto">
                    <a:xfrm>
                      <a:off x="0" y="0"/>
                      <a:ext cx="2927351" cy="2920365"/>
                    </a:xfrm>
                    <a:prstGeom prst="rect">
                      <a:avLst/>
                    </a:prstGeom>
                    <a:noFill/>
                    <a:ln w="9525">
                      <a:noFill/>
                      <a:miter lim="800000"/>
                      <a:headEnd/>
                      <a:tailEnd/>
                    </a:ln>
                  </pic:spPr>
                </pic:pic>
              </a:graphicData>
            </a:graphic>
          </wp:inline>
        </w:drawing>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 залалсыздандыру камерасы; 2-ауа шығатын кран; 3- манометр; 4- сақтандырғыш клапан; 5- камера; 6- воронка; 7- саңылау (залалсыздандыру камерасына будың кіруі); 8- автоклав қақпағы; 9- залалсыздандыратын материалды орналастырату табаны.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9E48A4" w:rsidRDefault="00A864CE" w:rsidP="00F72B28">
      <w:pPr>
        <w:spacing w:after="0" w:line="240" w:lineRule="auto"/>
        <w:ind w:firstLine="425"/>
        <w:jc w:val="center"/>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Сурет </w:t>
      </w:r>
      <w:r w:rsidR="00681EDC">
        <w:rPr>
          <w:rFonts w:ascii="Times New Roman" w:hAnsi="Times New Roman" w:cs="Times New Roman"/>
          <w:sz w:val="28"/>
          <w:szCs w:val="28"/>
          <w:lang w:val="kk-KZ"/>
        </w:rPr>
        <w:t>1</w:t>
      </w:r>
      <w:r w:rsidRPr="009E48A4">
        <w:rPr>
          <w:rFonts w:ascii="Times New Roman" w:hAnsi="Times New Roman" w:cs="Times New Roman"/>
          <w:sz w:val="28"/>
          <w:szCs w:val="28"/>
          <w:lang w:val="kk-KZ"/>
        </w:rPr>
        <w:t>. Автоклавтың құрылысы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4961FB" w:rsidRDefault="00A864CE" w:rsidP="009E48A4">
      <w:pPr>
        <w:spacing w:after="0" w:line="240" w:lineRule="auto"/>
        <w:ind w:firstLine="425"/>
        <w:jc w:val="both"/>
        <w:rPr>
          <w:rFonts w:ascii="Times New Roman" w:hAnsi="Times New Roman" w:cs="Times New Roman"/>
          <w:b/>
          <w:sz w:val="28"/>
          <w:szCs w:val="28"/>
        </w:rPr>
      </w:pPr>
      <w:r w:rsidRPr="009E48A4">
        <w:rPr>
          <w:rFonts w:ascii="Times New Roman" w:hAnsi="Times New Roman" w:cs="Times New Roman"/>
          <w:b/>
          <w:sz w:val="28"/>
          <w:szCs w:val="28"/>
          <w:lang w:val="kk-KZ"/>
        </w:rPr>
        <w:t>Ағынды бумен залалсыздандыру</w:t>
      </w:r>
    </w:p>
    <w:p w:rsidR="00010152" w:rsidRPr="004961FB" w:rsidRDefault="00010152" w:rsidP="009E48A4">
      <w:pPr>
        <w:spacing w:after="0" w:line="240" w:lineRule="auto"/>
        <w:ind w:firstLine="425"/>
        <w:jc w:val="both"/>
        <w:rPr>
          <w:rFonts w:ascii="Times New Roman" w:hAnsi="Times New Roman" w:cs="Times New Roman"/>
          <w:b/>
          <w:sz w:val="28"/>
          <w:szCs w:val="28"/>
        </w:rPr>
      </w:pPr>
    </w:p>
    <w:p w:rsidR="00A864CE" w:rsidRPr="009E48A4" w:rsidRDefault="00A864CE" w:rsidP="009E48A4">
      <w:pPr>
        <w:pStyle w:val="a3"/>
        <w:spacing w:after="0"/>
        <w:ind w:firstLine="425"/>
        <w:jc w:val="both"/>
        <w:rPr>
          <w:sz w:val="28"/>
          <w:szCs w:val="28"/>
          <w:lang w:val="kk-KZ"/>
        </w:rPr>
      </w:pPr>
      <w:r w:rsidRPr="009E48A4">
        <w:rPr>
          <w:sz w:val="28"/>
          <w:szCs w:val="28"/>
          <w:lang w:val="kk-KZ"/>
        </w:rPr>
        <w:t xml:space="preserve">   Залалсыздандырудың мұндай түрі – кезектесіп өтеді. Ол залалсыздандыру уақытында құрамын өзгертетін қоректік орталар үшін арналған. Мұндай залалсыздандыру үшін Кох аппаратын пайдаланады. Кох аппараты – сырты изоляцияланған, темір цилиндрден тұрады. Цилиндрдің түбі екі қабаттан тұрады. Цилиндр түбіне су құйылады, судың бетінде бу өтетін саңылаулар бар металды пластинка болады. Осы пластинкаға қоректік орталарды орналастырады. Аппарат ішіндегі су электр тогы арқылы 100</w:t>
      </w:r>
      <w:r w:rsidRPr="009E48A4">
        <w:rPr>
          <w:sz w:val="28"/>
          <w:szCs w:val="28"/>
          <w:vertAlign w:val="superscript"/>
          <w:lang w:val="kk-KZ"/>
        </w:rPr>
        <w:t>о</w:t>
      </w:r>
      <w:r w:rsidRPr="009E48A4">
        <w:rPr>
          <w:sz w:val="28"/>
          <w:szCs w:val="28"/>
          <w:lang w:val="kk-KZ"/>
        </w:rPr>
        <w:t xml:space="preserve">С-қа дейін қыздырылады. Пайда болған бу пластинка саңылаулары арқылы өтіп, материалды залалсыздандырады. </w:t>
      </w:r>
    </w:p>
    <w:p w:rsidR="007A6425" w:rsidRDefault="007A6425" w:rsidP="009E48A4">
      <w:pPr>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Қыздыру және өртеу арқылы залалсыздандыру</w:t>
      </w:r>
    </w:p>
    <w:p w:rsidR="00A864CE"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Ол спирт шамы жалынында – скальпельді, инелерді, заттық шыныларды залалсыздандырады. Залалсыздандырудың мұндай түрінде құралдардағы барлық микробтар өледі. </w:t>
      </w:r>
    </w:p>
    <w:p w:rsidR="00A67573" w:rsidRPr="009E48A4" w:rsidRDefault="00A67573" w:rsidP="009E48A4">
      <w:pPr>
        <w:spacing w:after="0" w:line="240" w:lineRule="auto"/>
        <w:ind w:firstLine="425"/>
        <w:jc w:val="both"/>
        <w:rPr>
          <w:rFonts w:ascii="Times New Roman" w:hAnsi="Times New Roman" w:cs="Times New Roman"/>
          <w:sz w:val="28"/>
          <w:szCs w:val="28"/>
          <w:lang w:val="kk-KZ"/>
        </w:rPr>
      </w:pPr>
    </w:p>
    <w:p w:rsidR="00EC4902" w:rsidRPr="009E48A4" w:rsidRDefault="00EC4902" w:rsidP="009E48A4">
      <w:pPr>
        <w:pStyle w:val="ab"/>
        <w:numPr>
          <w:ilvl w:val="0"/>
          <w:numId w:val="30"/>
        </w:numPr>
        <w:shd w:val="clear" w:color="auto" w:fill="FFFFFF"/>
        <w:spacing w:after="0" w:line="240" w:lineRule="auto"/>
        <w:ind w:left="0" w:firstLine="425"/>
        <w:jc w:val="both"/>
        <w:rPr>
          <w:rFonts w:ascii="Times New Roman" w:eastAsia="Times New Roman" w:hAnsi="Times New Roman" w:cs="Times New Roman"/>
          <w:sz w:val="28"/>
          <w:szCs w:val="28"/>
          <w:lang w:val="kk-KZ"/>
        </w:rPr>
      </w:pPr>
      <w:r w:rsidRPr="009E48A4">
        <w:rPr>
          <w:rFonts w:ascii="Times New Roman" w:eastAsia="Times New Roman" w:hAnsi="Times New Roman" w:cs="Times New Roman"/>
          <w:b/>
          <w:sz w:val="28"/>
          <w:szCs w:val="28"/>
          <w:lang w:val="kk-KZ"/>
        </w:rPr>
        <w:t>Проблемалық</w:t>
      </w:r>
      <w:r w:rsidR="00F72B28">
        <w:rPr>
          <w:rFonts w:ascii="Times New Roman" w:eastAsia="Times New Roman" w:hAnsi="Times New Roman" w:cs="Times New Roman"/>
          <w:b/>
          <w:sz w:val="28"/>
          <w:szCs w:val="28"/>
          <w:lang w:val="en-US"/>
        </w:rPr>
        <w:t xml:space="preserve"> </w:t>
      </w:r>
      <w:r w:rsidRPr="009E48A4">
        <w:rPr>
          <w:rFonts w:ascii="Times New Roman" w:eastAsia="Times New Roman" w:hAnsi="Times New Roman" w:cs="Times New Roman"/>
          <w:b/>
          <w:sz w:val="28"/>
          <w:szCs w:val="28"/>
          <w:lang w:val="kk-KZ"/>
        </w:rPr>
        <w:t>ситуация</w:t>
      </w:r>
    </w:p>
    <w:p w:rsidR="00EC4902" w:rsidRPr="009E48A4" w:rsidRDefault="00EC4902" w:rsidP="009E48A4">
      <w:pPr>
        <w:shd w:val="clear" w:color="auto" w:fill="FFFFFF"/>
        <w:spacing w:after="0" w:line="240" w:lineRule="auto"/>
        <w:ind w:firstLine="425"/>
        <w:jc w:val="both"/>
        <w:rPr>
          <w:rFonts w:ascii="Times New Roman" w:eastAsia="Times New Roman" w:hAnsi="Times New Roman" w:cs="Times New Roman"/>
          <w:sz w:val="28"/>
          <w:szCs w:val="28"/>
          <w:lang w:val="kk-KZ"/>
        </w:rPr>
      </w:pP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3"/>
          <w:sz w:val="28"/>
          <w:szCs w:val="28"/>
          <w:lang w:val="kk-KZ"/>
        </w:rPr>
      </w:pPr>
      <w:r w:rsidRPr="009E48A4">
        <w:rPr>
          <w:rFonts w:ascii="Times New Roman" w:hAnsi="Times New Roman" w:cs="Times New Roman"/>
          <w:noProof/>
          <w:sz w:val="28"/>
          <w:szCs w:val="28"/>
          <w:lang w:val="kk-KZ"/>
        </w:rPr>
        <w:t xml:space="preserve">Зертханалық ыдыстарды, қоректік ортаны және тағы басқа </w:t>
      </w:r>
      <w:r w:rsidRPr="009E48A4">
        <w:rPr>
          <w:rFonts w:ascii="Times New Roman" w:hAnsi="Times New Roman" w:cs="Times New Roman"/>
          <w:noProof/>
          <w:spacing w:val="-3"/>
          <w:sz w:val="28"/>
          <w:szCs w:val="28"/>
          <w:lang w:val="kk-KZ"/>
        </w:rPr>
        <w:t xml:space="preserve">материалдардың қаныққан бу қысымымен атмосферадан жоғары қысымда залалсыздандыру автоклавта жүргізіледі. </w:t>
      </w:r>
      <w:r w:rsidRPr="009E48A4">
        <w:rPr>
          <w:rFonts w:ascii="Times New Roman" w:hAnsi="Times New Roman" w:cs="Times New Roman"/>
          <w:noProof/>
          <w:sz w:val="28"/>
          <w:szCs w:val="28"/>
          <w:lang w:val="kk-KZ"/>
        </w:rPr>
        <w:t xml:space="preserve">Автоклав әр түрлі конструкциялы  (вертикальды, </w:t>
      </w:r>
      <w:r w:rsidRPr="009E48A4">
        <w:rPr>
          <w:rFonts w:ascii="Times New Roman" w:hAnsi="Times New Roman" w:cs="Times New Roman"/>
          <w:noProof/>
          <w:spacing w:val="-3"/>
          <w:sz w:val="28"/>
          <w:szCs w:val="28"/>
          <w:lang w:val="kk-KZ"/>
        </w:rPr>
        <w:t>горизантальды)  болып құрастырылады, бірақ принципті схемасы мен құрылысы бірдей болады.</w:t>
      </w: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3"/>
          <w:sz w:val="28"/>
          <w:szCs w:val="28"/>
          <w:lang w:val="kk-KZ"/>
        </w:rPr>
      </w:pP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3"/>
          <w:sz w:val="28"/>
          <w:szCs w:val="28"/>
          <w:lang w:val="kk-KZ"/>
        </w:rPr>
      </w:pPr>
      <w:r w:rsidRPr="009E48A4">
        <w:rPr>
          <w:rFonts w:ascii="Times New Roman" w:hAnsi="Times New Roman" w:cs="Times New Roman"/>
          <w:noProof/>
          <w:sz w:val="28"/>
          <w:szCs w:val="28"/>
        </w:rPr>
        <w:drawing>
          <wp:inline distT="0" distB="0" distL="0" distR="0">
            <wp:extent cx="5112509" cy="3616656"/>
            <wp:effectExtent l="19050" t="0" r="0" b="0"/>
            <wp:docPr id="11" name="Рисунок 15" descr="PICT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0204"/>
                    <pic:cNvPicPr>
                      <a:picLocks noChangeAspect="1" noChangeArrowheads="1"/>
                    </pic:cNvPicPr>
                  </pic:nvPicPr>
                  <pic:blipFill>
                    <a:blip r:embed="rId23" cstate="print"/>
                    <a:srcRect/>
                    <a:stretch>
                      <a:fillRect/>
                    </a:stretch>
                  </pic:blipFill>
                  <pic:spPr bwMode="auto">
                    <a:xfrm>
                      <a:off x="0" y="0"/>
                      <a:ext cx="5114285" cy="3617912"/>
                    </a:xfrm>
                    <a:prstGeom prst="rect">
                      <a:avLst/>
                    </a:prstGeom>
                    <a:noFill/>
                    <a:ln w="9525">
                      <a:noFill/>
                      <a:miter lim="800000"/>
                      <a:headEnd/>
                      <a:tailEnd/>
                    </a:ln>
                  </pic:spPr>
                </pic:pic>
              </a:graphicData>
            </a:graphic>
          </wp:inline>
        </w:drawing>
      </w: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3"/>
          <w:sz w:val="28"/>
          <w:szCs w:val="28"/>
          <w:lang w:val="kk-KZ"/>
        </w:rPr>
      </w:pPr>
    </w:p>
    <w:p w:rsidR="00EC4902" w:rsidRPr="009E48A4" w:rsidRDefault="00EC4902" w:rsidP="00681EDC">
      <w:pPr>
        <w:shd w:val="clear" w:color="auto" w:fill="FFFFFF"/>
        <w:spacing w:after="0" w:line="240" w:lineRule="auto"/>
        <w:ind w:firstLine="425"/>
        <w:jc w:val="center"/>
        <w:rPr>
          <w:rFonts w:ascii="Times New Roman" w:hAnsi="Times New Roman" w:cs="Times New Roman"/>
          <w:noProof/>
          <w:spacing w:val="-2"/>
          <w:sz w:val="28"/>
          <w:szCs w:val="28"/>
          <w:lang w:val="kk-KZ"/>
        </w:rPr>
      </w:pPr>
      <w:r w:rsidRPr="009E48A4">
        <w:rPr>
          <w:rFonts w:ascii="Times New Roman" w:hAnsi="Times New Roman" w:cs="Times New Roman"/>
          <w:noProof/>
          <w:spacing w:val="-2"/>
          <w:sz w:val="28"/>
          <w:szCs w:val="28"/>
          <w:lang w:val="kk-KZ"/>
        </w:rPr>
        <w:t>Сурет</w:t>
      </w:r>
      <w:r w:rsidR="00681EDC">
        <w:rPr>
          <w:rFonts w:ascii="Times New Roman" w:hAnsi="Times New Roman" w:cs="Times New Roman"/>
          <w:noProof/>
          <w:spacing w:val="-2"/>
          <w:sz w:val="28"/>
          <w:szCs w:val="28"/>
          <w:lang w:val="kk-KZ"/>
        </w:rPr>
        <w:t>2.</w:t>
      </w:r>
      <w:r w:rsidRPr="009E48A4">
        <w:rPr>
          <w:rFonts w:ascii="Times New Roman" w:hAnsi="Times New Roman" w:cs="Times New Roman"/>
          <w:noProof/>
          <w:spacing w:val="-2"/>
          <w:sz w:val="28"/>
          <w:szCs w:val="28"/>
          <w:lang w:val="kk-KZ"/>
        </w:rPr>
        <w:t xml:space="preserve"> Автоклав</w:t>
      </w: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2"/>
          <w:sz w:val="28"/>
          <w:szCs w:val="28"/>
          <w:lang w:val="kk-KZ"/>
        </w:rPr>
      </w:pP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2"/>
          <w:sz w:val="28"/>
          <w:szCs w:val="28"/>
          <w:lang w:val="kk-KZ"/>
        </w:rPr>
      </w:pPr>
      <w:r w:rsidRPr="009E48A4">
        <w:rPr>
          <w:rFonts w:ascii="Times New Roman" w:hAnsi="Times New Roman" w:cs="Times New Roman"/>
          <w:noProof/>
          <w:spacing w:val="-2"/>
          <w:sz w:val="28"/>
          <w:szCs w:val="28"/>
          <w:lang w:val="kk-KZ"/>
        </w:rPr>
        <w:t>Автоклав схемасы: 1-Стерилизациялық камера; 2-ауа шығыратын кран; 3-манометр; 4-сақтандырғыш клапан; 5-су буы камерасы; 6-автоклавты сумен толтыратын варонка; 7-су өлшегіш түтік; 8-стерилизациялық камераға бу өтетін саңылау; 9-сыртқы қорғаныс корпусы; 10-автоклав қақпағы; 11-заттарды орналастыруға арналған орын.</w:t>
      </w: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2"/>
          <w:sz w:val="28"/>
          <w:szCs w:val="28"/>
          <w:lang w:val="kk-KZ"/>
        </w:rPr>
      </w:pPr>
      <w:r w:rsidRPr="009E48A4">
        <w:rPr>
          <w:rFonts w:ascii="Times New Roman" w:hAnsi="Times New Roman" w:cs="Times New Roman"/>
          <w:noProof/>
          <w:spacing w:val="-2"/>
          <w:sz w:val="28"/>
          <w:szCs w:val="28"/>
          <w:lang w:val="kk-KZ"/>
        </w:rPr>
        <w:tab/>
        <w:t xml:space="preserve">Автоклавта ферменттік препарат өндірісіне қажетті шикізат мелассаны 1 мПа қысымда 180 </w:t>
      </w:r>
      <w:r w:rsidRPr="009E48A4">
        <w:rPr>
          <w:rFonts w:ascii="Times New Roman" w:hAnsi="Times New Roman" w:cs="Times New Roman"/>
          <w:noProof/>
          <w:spacing w:val="-2"/>
          <w:sz w:val="28"/>
          <w:szCs w:val="28"/>
          <w:vertAlign w:val="superscript"/>
          <w:lang w:val="kk-KZ"/>
        </w:rPr>
        <w:t>0</w:t>
      </w:r>
      <w:r w:rsidRPr="009E48A4">
        <w:rPr>
          <w:rFonts w:ascii="Times New Roman" w:hAnsi="Times New Roman" w:cs="Times New Roman"/>
          <w:noProof/>
          <w:spacing w:val="-2"/>
          <w:sz w:val="28"/>
          <w:szCs w:val="28"/>
          <w:lang w:val="kk-KZ"/>
        </w:rPr>
        <w:t>С температурада 1 сағ залалсыздандырсақ қандай нәтижеге қол жеткіземіз, ал егер мелассаны 3 мПа қысымда 50</w:t>
      </w:r>
      <w:r w:rsidRPr="009E48A4">
        <w:rPr>
          <w:rFonts w:ascii="Times New Roman" w:hAnsi="Times New Roman" w:cs="Times New Roman"/>
          <w:noProof/>
          <w:spacing w:val="-2"/>
          <w:sz w:val="28"/>
          <w:szCs w:val="28"/>
          <w:vertAlign w:val="superscript"/>
          <w:lang w:val="kk-KZ"/>
        </w:rPr>
        <w:t>0</w:t>
      </w:r>
      <w:r w:rsidRPr="009E48A4">
        <w:rPr>
          <w:rFonts w:ascii="Times New Roman" w:hAnsi="Times New Roman" w:cs="Times New Roman"/>
          <w:noProof/>
          <w:spacing w:val="-2"/>
          <w:sz w:val="28"/>
          <w:szCs w:val="28"/>
          <w:lang w:val="kk-KZ"/>
        </w:rPr>
        <w:t xml:space="preserve"> С температурада 30 мин залалсыздандырсақ қандай өзгерістер орын алады, яғни сіздің ойынызша,  дұрыс </w:t>
      </w:r>
      <w:r w:rsidRPr="009E48A4">
        <w:rPr>
          <w:rFonts w:ascii="Times New Roman" w:hAnsi="Times New Roman" w:cs="Times New Roman"/>
          <w:noProof/>
          <w:spacing w:val="-2"/>
          <w:sz w:val="28"/>
          <w:szCs w:val="28"/>
          <w:lang w:val="kk-KZ"/>
        </w:rPr>
        <w:lastRenderedPageBreak/>
        <w:t>температура қысым және уақыт мәндері қай шамада,  қоректік ортаны залласыздадыруға әсері қандай?</w:t>
      </w:r>
    </w:p>
    <w:p w:rsidR="00EC4902" w:rsidRPr="009E48A4" w:rsidRDefault="00EC4902" w:rsidP="009E48A4">
      <w:pPr>
        <w:shd w:val="clear" w:color="auto" w:fill="FFFFFF"/>
        <w:spacing w:after="0" w:line="240" w:lineRule="auto"/>
        <w:ind w:firstLine="425"/>
        <w:jc w:val="both"/>
        <w:rPr>
          <w:rFonts w:ascii="Times New Roman" w:hAnsi="Times New Roman" w:cs="Times New Roman"/>
          <w:noProof/>
          <w:spacing w:val="-2"/>
          <w:sz w:val="28"/>
          <w:szCs w:val="28"/>
          <w:lang w:val="kk-KZ"/>
        </w:rPr>
      </w:pPr>
    </w:p>
    <w:p w:rsidR="00A864CE" w:rsidRPr="009E48A4" w:rsidRDefault="00BC3F86"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Бақылау сұрақтары</w:t>
      </w:r>
    </w:p>
    <w:p w:rsidR="00BC3F86" w:rsidRPr="009E48A4" w:rsidRDefault="00A864CE" w:rsidP="009E48A4">
      <w:pPr>
        <w:pStyle w:val="ab"/>
        <w:numPr>
          <w:ilvl w:val="0"/>
          <w:numId w:val="28"/>
        </w:numPr>
        <w:shd w:val="clear" w:color="auto" w:fill="FFFFFF"/>
        <w:spacing w:after="0" w:line="240" w:lineRule="auto"/>
        <w:ind w:left="0" w:firstLine="425"/>
        <w:jc w:val="both"/>
        <w:rPr>
          <w:rFonts w:ascii="Times New Roman" w:eastAsia="Times New Roman" w:hAnsi="Times New Roman" w:cs="Times New Roman"/>
          <w:sz w:val="28"/>
          <w:szCs w:val="28"/>
          <w:lang w:val="kk-KZ"/>
        </w:rPr>
      </w:pPr>
      <w:r w:rsidRPr="009E48A4">
        <w:rPr>
          <w:rFonts w:ascii="Times New Roman" w:hAnsi="Times New Roman" w:cs="Times New Roman"/>
          <w:sz w:val="28"/>
          <w:szCs w:val="28"/>
          <w:lang w:val="kk-KZ"/>
        </w:rPr>
        <w:t>Ыдыстарды, қоректік ортаны, ауаны және т.б. залалсыздандыруға арналған</w:t>
      </w:r>
      <w:r w:rsidR="00BC3F86" w:rsidRPr="009E48A4">
        <w:rPr>
          <w:rFonts w:ascii="Times New Roman" w:hAnsi="Times New Roman" w:cs="Times New Roman"/>
          <w:sz w:val="28"/>
          <w:szCs w:val="28"/>
          <w:lang w:val="kk-KZ"/>
        </w:rPr>
        <w:t xml:space="preserve"> құралдардың құрылысымен таныстырыңыз</w:t>
      </w:r>
      <w:r w:rsidR="00BC3F86" w:rsidRPr="009E48A4">
        <w:rPr>
          <w:rFonts w:ascii="Times New Roman" w:eastAsia="Times New Roman" w:hAnsi="Times New Roman" w:cs="Times New Roman"/>
          <w:sz w:val="28"/>
          <w:szCs w:val="28"/>
          <w:lang w:val="kk-KZ"/>
        </w:rPr>
        <w:t>?</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(Автоклав, кептіргіш шкаф, фильтрлер, бактерицидтік лампалар). </w:t>
      </w:r>
    </w:p>
    <w:p w:rsidR="00BC3F86" w:rsidRPr="009E48A4" w:rsidRDefault="00A864CE" w:rsidP="009E48A4">
      <w:pPr>
        <w:shd w:val="clear" w:color="auto" w:fill="FFFFFF"/>
        <w:spacing w:after="0" w:line="240" w:lineRule="auto"/>
        <w:ind w:firstLine="425"/>
        <w:jc w:val="both"/>
        <w:rPr>
          <w:rFonts w:ascii="Times New Roman" w:eastAsia="Times New Roman" w:hAnsi="Times New Roman" w:cs="Times New Roman"/>
          <w:sz w:val="28"/>
          <w:szCs w:val="28"/>
          <w:lang w:val="kk-KZ"/>
        </w:rPr>
      </w:pPr>
      <w:r w:rsidRPr="009E48A4">
        <w:rPr>
          <w:rFonts w:ascii="Times New Roman" w:hAnsi="Times New Roman" w:cs="Times New Roman"/>
          <w:sz w:val="28"/>
          <w:szCs w:val="28"/>
          <w:lang w:val="kk-KZ"/>
        </w:rPr>
        <w:t xml:space="preserve">  2. Залалсыздандыру үшін Петри табақшасын, пипет</w:t>
      </w:r>
      <w:r w:rsidR="00BC3F86" w:rsidRPr="009E48A4">
        <w:rPr>
          <w:rFonts w:ascii="Times New Roman" w:hAnsi="Times New Roman" w:cs="Times New Roman"/>
          <w:sz w:val="28"/>
          <w:szCs w:val="28"/>
          <w:lang w:val="kk-KZ"/>
        </w:rPr>
        <w:t>каны, шпательдерді n7,7 даярлаңыз</w:t>
      </w:r>
      <w:r w:rsidR="00BC3F86" w:rsidRPr="009E48A4">
        <w:rPr>
          <w:rFonts w:ascii="Times New Roman" w:eastAsia="Times New Roman" w:hAnsi="Times New Roman" w:cs="Times New Roman"/>
          <w:sz w:val="28"/>
          <w:szCs w:val="28"/>
          <w:lang w:val="kk-KZ"/>
        </w:rPr>
        <w:t>?</w:t>
      </w:r>
    </w:p>
    <w:p w:rsidR="00BC3F86" w:rsidRPr="009E48A4" w:rsidRDefault="00A864CE" w:rsidP="009E48A4">
      <w:pPr>
        <w:shd w:val="clear" w:color="auto" w:fill="FFFFFF"/>
        <w:spacing w:after="0" w:line="240" w:lineRule="auto"/>
        <w:ind w:firstLine="425"/>
        <w:jc w:val="both"/>
        <w:rPr>
          <w:rFonts w:ascii="Times New Roman" w:eastAsia="Times New Roman" w:hAnsi="Times New Roman" w:cs="Times New Roman"/>
          <w:sz w:val="28"/>
          <w:szCs w:val="28"/>
          <w:lang w:val="kk-KZ"/>
        </w:rPr>
      </w:pPr>
      <w:r w:rsidRPr="009E48A4">
        <w:rPr>
          <w:rFonts w:ascii="Times New Roman" w:hAnsi="Times New Roman" w:cs="Times New Roman"/>
          <w:sz w:val="28"/>
          <w:szCs w:val="28"/>
          <w:lang w:val="kk-KZ"/>
        </w:rPr>
        <w:t>3. Залалсыздандыру үшін   эрленмейеровский колбасын даярлау, мақта тығынмен не қаға</w:t>
      </w:r>
      <w:r w:rsidR="00BC3F86" w:rsidRPr="009E48A4">
        <w:rPr>
          <w:rFonts w:ascii="Times New Roman" w:hAnsi="Times New Roman" w:cs="Times New Roman"/>
          <w:sz w:val="28"/>
          <w:szCs w:val="28"/>
          <w:lang w:val="kk-KZ"/>
        </w:rPr>
        <w:t>з салфеткамен  жабу және байлаңыз</w:t>
      </w:r>
      <w:r w:rsidR="00BC3F86" w:rsidRPr="009E48A4">
        <w:rPr>
          <w:rFonts w:ascii="Times New Roman" w:eastAsia="Times New Roman" w:hAnsi="Times New Roman" w:cs="Times New Roman"/>
          <w:sz w:val="28"/>
          <w:szCs w:val="28"/>
          <w:lang w:val="kk-KZ"/>
        </w:rPr>
        <w:t>?</w:t>
      </w:r>
    </w:p>
    <w:p w:rsidR="00BC3F86" w:rsidRPr="009E48A4" w:rsidRDefault="00A864CE" w:rsidP="009E48A4">
      <w:pPr>
        <w:shd w:val="clear" w:color="auto" w:fill="FFFFFF"/>
        <w:spacing w:after="0" w:line="240" w:lineRule="auto"/>
        <w:ind w:firstLine="425"/>
        <w:jc w:val="both"/>
        <w:rPr>
          <w:rFonts w:ascii="Times New Roman" w:eastAsia="Times New Roman" w:hAnsi="Times New Roman" w:cs="Times New Roman"/>
          <w:sz w:val="28"/>
          <w:szCs w:val="28"/>
          <w:lang w:val="kk-KZ"/>
        </w:rPr>
      </w:pPr>
      <w:r w:rsidRPr="009E48A4">
        <w:rPr>
          <w:rFonts w:ascii="Times New Roman" w:hAnsi="Times New Roman" w:cs="Times New Roman"/>
          <w:sz w:val="28"/>
          <w:szCs w:val="28"/>
          <w:lang w:val="kk-KZ"/>
        </w:rPr>
        <w:t>4.  пробирка, колба даярлау: мақталы-марлялы тығынмен тығындау,</w:t>
      </w:r>
      <w:r w:rsidR="00BC3F86" w:rsidRPr="009E48A4">
        <w:rPr>
          <w:rFonts w:ascii="Times New Roman" w:hAnsi="Times New Roman" w:cs="Times New Roman"/>
          <w:sz w:val="28"/>
          <w:szCs w:val="28"/>
          <w:lang w:val="kk-KZ"/>
        </w:rPr>
        <w:t xml:space="preserve"> қағаз салфеткамен жабу, байлау</w:t>
      </w:r>
      <w:r w:rsidR="00BC3F86" w:rsidRPr="009E48A4">
        <w:rPr>
          <w:rFonts w:ascii="Times New Roman" w:eastAsia="Times New Roman" w:hAnsi="Times New Roman" w:cs="Times New Roman"/>
          <w:sz w:val="28"/>
          <w:szCs w:val="28"/>
          <w:lang w:val="kk-KZ"/>
        </w:rPr>
        <w:t>?</w:t>
      </w:r>
    </w:p>
    <w:p w:rsidR="00BC3F86" w:rsidRPr="009E48A4" w:rsidRDefault="00A864CE" w:rsidP="009E48A4">
      <w:pPr>
        <w:shd w:val="clear" w:color="auto" w:fill="FFFFFF"/>
        <w:spacing w:after="0" w:line="240" w:lineRule="auto"/>
        <w:ind w:firstLine="425"/>
        <w:jc w:val="both"/>
        <w:rPr>
          <w:rFonts w:ascii="Times New Roman" w:eastAsia="Times New Roman" w:hAnsi="Times New Roman" w:cs="Times New Roman"/>
          <w:sz w:val="28"/>
          <w:szCs w:val="28"/>
          <w:lang w:val="kk-KZ"/>
        </w:rPr>
      </w:pPr>
      <w:r w:rsidRPr="009E48A4">
        <w:rPr>
          <w:rFonts w:ascii="Times New Roman" w:hAnsi="Times New Roman" w:cs="Times New Roman"/>
          <w:sz w:val="28"/>
          <w:szCs w:val="28"/>
          <w:lang w:val="kk-KZ"/>
        </w:rPr>
        <w:t>5. Залалсыздандыру үшін құбыр суы бар п</w:t>
      </w:r>
      <w:r w:rsidR="00BC3F86" w:rsidRPr="009E48A4">
        <w:rPr>
          <w:rFonts w:ascii="Times New Roman" w:hAnsi="Times New Roman" w:cs="Times New Roman"/>
          <w:sz w:val="28"/>
          <w:szCs w:val="28"/>
          <w:lang w:val="kk-KZ"/>
        </w:rPr>
        <w:t>робиркаларды даярлау</w:t>
      </w:r>
      <w:r w:rsidR="00BC3F86" w:rsidRPr="009E48A4">
        <w:rPr>
          <w:rFonts w:ascii="Times New Roman" w:eastAsia="Times New Roman" w:hAnsi="Times New Roman" w:cs="Times New Roman"/>
          <w:sz w:val="28"/>
          <w:szCs w:val="28"/>
          <w:lang w:val="kk-KZ"/>
        </w:rPr>
        <w:t>?</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A864CE" w:rsidRPr="009E48A4" w:rsidRDefault="00BC3F86" w:rsidP="009E48A4">
      <w:pPr>
        <w:tabs>
          <w:tab w:val="left" w:pos="47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ab/>
      </w:r>
      <w:r w:rsidR="00ED1652" w:rsidRPr="009E48A4">
        <w:rPr>
          <w:rFonts w:ascii="Times New Roman" w:hAnsi="Times New Roman" w:cs="Times New Roman"/>
          <w:b/>
          <w:sz w:val="28"/>
          <w:szCs w:val="28"/>
          <w:lang w:val="kk-KZ"/>
        </w:rPr>
        <w:t>Тест тапсыралары</w:t>
      </w:r>
    </w:p>
    <w:p w:rsidR="00ED1652" w:rsidRPr="009E48A4" w:rsidRDefault="00ED1652" w:rsidP="009E48A4">
      <w:pPr>
        <w:tabs>
          <w:tab w:val="left" w:pos="470"/>
        </w:tabs>
        <w:spacing w:after="0" w:line="240" w:lineRule="auto"/>
        <w:ind w:firstLine="425"/>
        <w:jc w:val="both"/>
        <w:rPr>
          <w:rFonts w:ascii="Times New Roman" w:hAnsi="Times New Roman" w:cs="Times New Roman"/>
          <w:b/>
          <w:sz w:val="28"/>
          <w:szCs w:val="28"/>
          <w:lang w:val="kk-KZ"/>
        </w:r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eastAsia="ko-KR"/>
        </w:rPr>
        <w:t>Кім алғаш рет ашудың химиялық табиғатын зерттеген</w:t>
      </w:r>
      <w:r w:rsidRPr="009E48A4">
        <w:rPr>
          <w:rFonts w:ascii="Times New Roman" w:hAnsi="Times New Roman" w:cs="Times New Roman"/>
          <w:sz w:val="28"/>
          <w:szCs w:val="28"/>
          <w:lang w:val="kk-KZ"/>
        </w:rPr>
        <w:t>?</w:t>
      </w:r>
    </w:p>
    <w:p w:rsidR="00BC3F86" w:rsidRPr="009E48A4" w:rsidRDefault="00BC3F86" w:rsidP="009E48A4">
      <w:pPr>
        <w:spacing w:after="0" w:line="240" w:lineRule="auto"/>
        <w:ind w:firstLine="425"/>
        <w:jc w:val="both"/>
        <w:rPr>
          <w:rFonts w:ascii="Times New Roman" w:hAnsi="Times New Roman" w:cs="Times New Roman"/>
          <w:sz w:val="28"/>
          <w:szCs w:val="28"/>
          <w:lang w:val="kk-KZ"/>
        </w:rPr>
        <w:sectPr w:rsidR="00BC3F86" w:rsidRPr="009E48A4" w:rsidSect="006D0078">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pStyle w:val="1"/>
        <w:ind w:firstLine="425"/>
        <w:jc w:val="both"/>
        <w:rPr>
          <w:rFonts w:ascii="Times New Roman" w:hAnsi="Times New Roman"/>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pStyle w:val="1"/>
        <w:ind w:firstLine="425"/>
        <w:jc w:val="both"/>
        <w:rPr>
          <w:rFonts w:ascii="Times New Roman" w:hAnsi="Times New Roman"/>
          <w:szCs w:val="28"/>
        </w:rPr>
      </w:pPr>
      <w:r w:rsidRPr="009E48A4">
        <w:rPr>
          <w:rFonts w:ascii="Times New Roman" w:hAnsi="Times New Roman"/>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val="kk-KZ" w:eastAsia="ko-KR"/>
        </w:rPr>
        <w:lastRenderedPageBreak/>
        <w:t>Ө</w:t>
      </w:r>
      <w:r w:rsidRPr="009E48A4">
        <w:rPr>
          <w:rFonts w:ascii="Times New Roman" w:hAnsi="Times New Roman" w:cs="Times New Roman"/>
          <w:sz w:val="28"/>
          <w:szCs w:val="28"/>
          <w:lang w:eastAsia="ko-KR"/>
        </w:rPr>
        <w:t>зара туудың теорясын дәлелдеген микробиолог</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Шарап пен сыраның микробиологиялық ауруларды зерттеген француз ғалымы</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Кутырма аурудын вирустық табиғатын зерттеген ғалым</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 xml:space="preserve">Қай ғалымнан микробиологияда  “физиологиялық» </w:t>
      </w:r>
      <w:r w:rsidRPr="009E48A4">
        <w:rPr>
          <w:rFonts w:ascii="Times New Roman" w:hAnsi="Times New Roman" w:cs="Times New Roman"/>
          <w:sz w:val="28"/>
          <w:szCs w:val="28"/>
          <w:lang w:val="kk-KZ" w:eastAsia="ko-KR"/>
        </w:rPr>
        <w:t>к</w:t>
      </w:r>
      <w:r w:rsidRPr="009E48A4">
        <w:rPr>
          <w:rFonts w:ascii="Times New Roman" w:hAnsi="Times New Roman" w:cs="Times New Roman"/>
          <w:sz w:val="28"/>
          <w:szCs w:val="28"/>
          <w:lang w:eastAsia="ko-KR"/>
        </w:rPr>
        <w:t>езең басталады?</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Ағылшын дәрігер</w:t>
      </w:r>
      <w:r w:rsidRPr="009E48A4">
        <w:rPr>
          <w:rFonts w:ascii="Times New Roman" w:hAnsi="Times New Roman" w:cs="Times New Roman"/>
          <w:sz w:val="28"/>
          <w:szCs w:val="28"/>
        </w:rPr>
        <w:t xml:space="preserve"> 1796 </w:t>
      </w:r>
      <w:r w:rsidRPr="009E48A4">
        <w:rPr>
          <w:rFonts w:ascii="Times New Roman" w:hAnsi="Times New Roman" w:cs="Times New Roman"/>
          <w:sz w:val="28"/>
          <w:szCs w:val="28"/>
          <w:lang w:eastAsia="ko-KR"/>
        </w:rPr>
        <w:t>жылда алғаш рет ва</w:t>
      </w:r>
      <w:r w:rsidRPr="009E48A4">
        <w:rPr>
          <w:rFonts w:ascii="Times New Roman" w:hAnsi="Times New Roman" w:cs="Times New Roman"/>
          <w:sz w:val="28"/>
          <w:szCs w:val="28"/>
          <w:lang w:val="kk-KZ" w:eastAsia="ko-KR"/>
        </w:rPr>
        <w:t>к</w:t>
      </w:r>
      <w:r w:rsidRPr="009E48A4">
        <w:rPr>
          <w:rFonts w:ascii="Times New Roman" w:hAnsi="Times New Roman" w:cs="Times New Roman"/>
          <w:sz w:val="28"/>
          <w:szCs w:val="28"/>
          <w:lang w:eastAsia="ko-KR"/>
        </w:rPr>
        <w:t>цинаны пайдаланған?</w:t>
      </w:r>
    </w:p>
    <w:p w:rsidR="00BC3F86" w:rsidRPr="009E48A4" w:rsidRDefault="00BC3F86" w:rsidP="009E48A4">
      <w:pPr>
        <w:spacing w:after="0" w:line="240" w:lineRule="auto"/>
        <w:ind w:firstLine="425"/>
        <w:jc w:val="both"/>
        <w:rPr>
          <w:rFonts w:ascii="Times New Roman" w:hAnsi="Times New Roman" w:cs="Times New Roman"/>
          <w:sz w:val="28"/>
          <w:szCs w:val="28"/>
          <w:lang w:eastAsia="ko-KR"/>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Дженнер </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Антисепти</w:t>
      </w:r>
      <w:r w:rsidRPr="009E48A4">
        <w:rPr>
          <w:rFonts w:ascii="Times New Roman" w:hAnsi="Times New Roman" w:cs="Times New Roman"/>
          <w:sz w:val="28"/>
          <w:szCs w:val="28"/>
          <w:lang w:val="kk-KZ" w:eastAsia="ko-KR"/>
        </w:rPr>
        <w:t>к</w:t>
      </w:r>
      <w:r w:rsidRPr="009E48A4">
        <w:rPr>
          <w:rFonts w:ascii="Times New Roman" w:hAnsi="Times New Roman" w:cs="Times New Roman"/>
          <w:sz w:val="28"/>
          <w:szCs w:val="28"/>
          <w:lang w:eastAsia="ko-KR"/>
        </w:rPr>
        <w:t>а әдістерін алғаш рет пайдаланған ағылшын хирург</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Листер </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 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Стерилизация әдісті микробиологияға енгізген ғалым</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Кох</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Шірудің табиғатың дәлелдеген ғалым</w:t>
      </w:r>
      <w:r w:rsidRPr="009E48A4">
        <w:rPr>
          <w:rFonts w:ascii="Times New Roman" w:hAnsi="Times New Roman" w:cs="Times New Roman"/>
          <w:sz w:val="28"/>
          <w:szCs w:val="28"/>
        </w:rPr>
        <w:t>?</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C3F86" w:rsidRPr="009E48A4" w:rsidRDefault="00BC3F86"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BC3F86" w:rsidRPr="009E48A4" w:rsidRDefault="00BC3F86" w:rsidP="009E48A4">
      <w:pPr>
        <w:spacing w:after="0" w:line="240" w:lineRule="auto"/>
        <w:ind w:firstLine="425"/>
        <w:jc w:val="both"/>
        <w:rPr>
          <w:rFonts w:ascii="Times New Roman" w:hAnsi="Times New Roman" w:cs="Times New Roman"/>
          <w:sz w:val="28"/>
          <w:szCs w:val="28"/>
        </w:rPr>
        <w:sectPr w:rsidR="00BC3F86" w:rsidRPr="009E48A4" w:rsidSect="006D0078">
          <w:type w:val="continuous"/>
          <w:pgSz w:w="11906" w:h="16838"/>
          <w:pgMar w:top="1134" w:right="567" w:bottom="1418" w:left="1701" w:header="720" w:footer="720" w:gutter="0"/>
          <w:paperSrc w:first="1" w:other="1"/>
          <w:cols w:space="720"/>
        </w:sectPr>
      </w:pPr>
    </w:p>
    <w:p w:rsidR="00B51CFD" w:rsidRPr="00692E37" w:rsidRDefault="00BC3F86" w:rsidP="00692E37">
      <w:pPr>
        <w:spacing w:after="0" w:line="240" w:lineRule="auto"/>
        <w:ind w:hanging="567"/>
        <w:rPr>
          <w:rFonts w:ascii="Times New Roman" w:hAnsi="Times New Roman" w:cs="Times New Roman"/>
          <w:sz w:val="28"/>
          <w:szCs w:val="28"/>
          <w:lang w:val="kk-KZ"/>
        </w:rPr>
      </w:pPr>
      <w:r w:rsidRPr="00692E37">
        <w:rPr>
          <w:rFonts w:ascii="Times New Roman" w:hAnsi="Times New Roman" w:cs="Times New Roman"/>
          <w:sz w:val="28"/>
          <w:szCs w:val="28"/>
        </w:rPr>
        <w:lastRenderedPageBreak/>
        <w:t>Кох</w:t>
      </w:r>
    </w:p>
    <w:p w:rsidR="00692E37" w:rsidRPr="00692E37" w:rsidRDefault="00F72B28" w:rsidP="00692E37">
      <w:pPr>
        <w:numPr>
          <w:ilvl w:val="0"/>
          <w:numId w:val="27"/>
        </w:numPr>
        <w:spacing w:after="0" w:line="240" w:lineRule="auto"/>
        <w:ind w:left="0" w:hanging="567"/>
        <w:rPr>
          <w:rFonts w:ascii="Times New Roman" w:hAnsi="Times New Roman" w:cs="Times New Roman"/>
          <w:sz w:val="28"/>
          <w:szCs w:val="28"/>
        </w:rPr>
      </w:pPr>
      <w:r w:rsidRPr="00692E37">
        <w:rPr>
          <w:rFonts w:ascii="Times New Roman" w:eastAsia="Times New Roman" w:hAnsi="Times New Roman" w:cs="Times New Roman"/>
          <w:b/>
          <w:i/>
          <w:sz w:val="28"/>
          <w:szCs w:val="28"/>
          <w:shd w:val="clear" w:color="auto" w:fill="FFFFFF"/>
          <w:lang w:val="en-US"/>
        </w:rPr>
        <w:t xml:space="preserve">  </w:t>
      </w:r>
      <w:r w:rsidR="00692E37" w:rsidRPr="00692E37">
        <w:rPr>
          <w:rFonts w:ascii="Times New Roman" w:hAnsi="Times New Roman" w:cs="Times New Roman"/>
          <w:sz w:val="28"/>
          <w:szCs w:val="28"/>
          <w:lang w:eastAsia="ko-KR"/>
        </w:rPr>
        <w:t xml:space="preserve">Анаэробиоз </w:t>
      </w:r>
      <w:r w:rsidR="00692E37" w:rsidRPr="00692E37">
        <w:rPr>
          <w:rFonts w:ascii="Times New Roman" w:hAnsi="Times New Roman" w:cs="Times New Roman"/>
          <w:sz w:val="28"/>
          <w:szCs w:val="28"/>
          <w:lang w:val="kk-KZ" w:eastAsia="ko-KR"/>
        </w:rPr>
        <w:t>к</w:t>
      </w:r>
      <w:r w:rsidR="00692E37" w:rsidRPr="00692E37">
        <w:rPr>
          <w:rFonts w:ascii="Times New Roman" w:hAnsi="Times New Roman" w:cs="Times New Roman"/>
          <w:sz w:val="28"/>
          <w:szCs w:val="28"/>
          <w:lang w:eastAsia="ko-KR"/>
        </w:rPr>
        <w:t>убылысты аш</w:t>
      </w:r>
      <w:r w:rsidR="00692E37" w:rsidRPr="00692E37">
        <w:rPr>
          <w:rFonts w:ascii="Times New Roman" w:hAnsi="Times New Roman" w:cs="Times New Roman"/>
          <w:sz w:val="28"/>
          <w:szCs w:val="28"/>
          <w:lang w:val="kk-KZ" w:eastAsia="ko-KR"/>
        </w:rPr>
        <w:t>к</w:t>
      </w:r>
      <w:r w:rsidR="00692E37" w:rsidRPr="00692E37">
        <w:rPr>
          <w:rFonts w:ascii="Times New Roman" w:hAnsi="Times New Roman" w:cs="Times New Roman"/>
          <w:sz w:val="28"/>
          <w:szCs w:val="28"/>
          <w:lang w:eastAsia="ko-KR"/>
        </w:rPr>
        <w:t>ан ғалым</w:t>
      </w:r>
      <w:r w:rsidR="00692E37" w:rsidRPr="00692E37">
        <w:rPr>
          <w:rFonts w:ascii="Times New Roman" w:hAnsi="Times New Roman" w:cs="Times New Roman"/>
          <w:sz w:val="28"/>
          <w:szCs w:val="28"/>
        </w:rPr>
        <w:t>?</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hanging="567"/>
        <w:rPr>
          <w:rFonts w:ascii="Times New Roman" w:hAnsi="Times New Roman" w:cs="Times New Roman"/>
          <w:sz w:val="28"/>
          <w:szCs w:val="28"/>
        </w:rPr>
      </w:pPr>
      <w:r w:rsidRPr="00692E37">
        <w:rPr>
          <w:rFonts w:ascii="Times New Roman" w:hAnsi="Times New Roman" w:cs="Times New Roman"/>
          <w:sz w:val="28"/>
          <w:szCs w:val="28"/>
        </w:rPr>
        <w:lastRenderedPageBreak/>
        <w:t>Пастер</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hanging="567"/>
        <w:rPr>
          <w:rFonts w:ascii="Times New Roman" w:hAnsi="Times New Roman" w:cs="Times New Roman"/>
          <w:sz w:val="28"/>
          <w:szCs w:val="28"/>
        </w:rPr>
      </w:pPr>
      <w:r w:rsidRPr="00692E37">
        <w:rPr>
          <w:rFonts w:ascii="Times New Roman" w:hAnsi="Times New Roman" w:cs="Times New Roman"/>
          <w:sz w:val="28"/>
          <w:szCs w:val="28"/>
        </w:rPr>
        <w:lastRenderedPageBreak/>
        <w:t>Листер</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hanging="567"/>
        <w:rPr>
          <w:rFonts w:ascii="Times New Roman" w:hAnsi="Times New Roman" w:cs="Times New Roman"/>
          <w:sz w:val="28"/>
          <w:szCs w:val="28"/>
        </w:rPr>
      </w:pPr>
      <w:r w:rsidRPr="00692E37">
        <w:rPr>
          <w:rFonts w:ascii="Times New Roman" w:hAnsi="Times New Roman" w:cs="Times New Roman"/>
          <w:sz w:val="28"/>
          <w:szCs w:val="28"/>
        </w:rPr>
        <w:lastRenderedPageBreak/>
        <w:t>Левенгук</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hanging="567"/>
        <w:rPr>
          <w:rFonts w:ascii="Times New Roman" w:hAnsi="Times New Roman" w:cs="Times New Roman"/>
          <w:sz w:val="28"/>
          <w:szCs w:val="28"/>
        </w:rPr>
      </w:pPr>
      <w:r w:rsidRPr="00692E37">
        <w:rPr>
          <w:rFonts w:ascii="Times New Roman" w:hAnsi="Times New Roman" w:cs="Times New Roman"/>
          <w:sz w:val="28"/>
          <w:szCs w:val="28"/>
        </w:rPr>
        <w:lastRenderedPageBreak/>
        <w:t>Дженнер</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Default="00692E37" w:rsidP="00B51CFD">
      <w:pPr>
        <w:spacing w:after="0" w:line="240" w:lineRule="auto"/>
        <w:jc w:val="both"/>
        <w:rPr>
          <w:rFonts w:ascii="Times New Roman" w:eastAsia="Times New Roman" w:hAnsi="Times New Roman"/>
          <w:b/>
          <w:i/>
          <w:sz w:val="28"/>
          <w:szCs w:val="28"/>
          <w:shd w:val="clear" w:color="auto" w:fill="FFFFFF"/>
          <w:lang w:val="en-US"/>
        </w:rPr>
      </w:pPr>
    </w:p>
    <w:p w:rsidR="00B51CFD" w:rsidRPr="00F72B28" w:rsidRDefault="00F72B28" w:rsidP="00B51CFD">
      <w:pPr>
        <w:spacing w:after="0" w:line="240" w:lineRule="auto"/>
        <w:jc w:val="both"/>
        <w:rPr>
          <w:rFonts w:ascii="Times New Roman" w:eastAsia="Times New Roman" w:hAnsi="Times New Roman"/>
          <w:b/>
          <w:i/>
          <w:sz w:val="28"/>
          <w:szCs w:val="28"/>
          <w:shd w:val="clear" w:color="auto" w:fill="FFFFFF"/>
          <w:lang w:val="kk-KZ"/>
        </w:rPr>
      </w:pPr>
      <w:r w:rsidRPr="00F72B28">
        <w:rPr>
          <w:rFonts w:ascii="Times New Roman" w:eastAsia="Times New Roman" w:hAnsi="Times New Roman"/>
          <w:b/>
          <w:i/>
          <w:sz w:val="28"/>
          <w:szCs w:val="28"/>
          <w:shd w:val="clear" w:color="auto" w:fill="FFFFFF"/>
          <w:lang w:val="en-US"/>
        </w:rPr>
        <w:t xml:space="preserve"> </w:t>
      </w:r>
      <w:r w:rsidR="00B51CFD" w:rsidRPr="00F72B28">
        <w:rPr>
          <w:rFonts w:ascii="Times New Roman" w:eastAsia="Times New Roman" w:hAnsi="Times New Roman"/>
          <w:b/>
          <w:i/>
          <w:sz w:val="28"/>
          <w:szCs w:val="28"/>
          <w:shd w:val="clear" w:color="auto" w:fill="FFFFFF"/>
          <w:lang w:val="kk-KZ"/>
        </w:rPr>
        <w:t xml:space="preserve"> Автоклав дегеніміз не?</w:t>
      </w:r>
    </w:p>
    <w:p w:rsidR="00B51CFD" w:rsidRPr="00A109E8" w:rsidRDefault="00B51CFD" w:rsidP="00B51CFD">
      <w:pPr>
        <w:spacing w:after="0" w:line="240" w:lineRule="auto"/>
        <w:jc w:val="both"/>
        <w:rPr>
          <w:rFonts w:ascii="Times New Roman" w:hAnsi="Times New Roman"/>
          <w:sz w:val="28"/>
          <w:szCs w:val="28"/>
          <w:shd w:val="clear" w:color="auto" w:fill="FFFFFF"/>
          <w:lang w:val="kk-KZ"/>
        </w:rPr>
      </w:pPr>
      <w:r w:rsidRPr="00A109E8">
        <w:rPr>
          <w:rFonts w:ascii="Times New Roman" w:eastAsia="Times New Roman" w:hAnsi="Times New Roman"/>
          <w:sz w:val="28"/>
          <w:szCs w:val="28"/>
          <w:shd w:val="clear" w:color="auto" w:fill="FFFFFF"/>
          <w:lang w:val="kk-KZ"/>
        </w:rPr>
        <w:t xml:space="preserve">А. </w:t>
      </w:r>
      <w:r w:rsidRPr="00A109E8">
        <w:rPr>
          <w:rFonts w:ascii="Times New Roman" w:hAnsi="Times New Roman"/>
          <w:sz w:val="28"/>
          <w:szCs w:val="28"/>
          <w:shd w:val="clear" w:color="auto" w:fill="FFFFFF"/>
          <w:lang w:val="kk-KZ"/>
        </w:rPr>
        <w:t>біртекті емес жүйені (мыс., сұйық, қатты дене) центрден тепкіш күшті пайдалану арқылы ажыратуға (жіктеуге) арналған қондырғы.</w:t>
      </w:r>
    </w:p>
    <w:p w:rsidR="00B51CFD" w:rsidRPr="00A109E8" w:rsidRDefault="00B51CFD" w:rsidP="00B51CFD">
      <w:pPr>
        <w:spacing w:after="0" w:line="240" w:lineRule="auto"/>
        <w:jc w:val="both"/>
        <w:rPr>
          <w:rFonts w:ascii="Times New Roman" w:hAnsi="Times New Roman"/>
          <w:sz w:val="28"/>
          <w:szCs w:val="28"/>
          <w:lang w:val="kk-KZ"/>
        </w:rPr>
      </w:pPr>
      <w:r w:rsidRPr="00A109E8">
        <w:rPr>
          <w:rFonts w:ascii="Times New Roman" w:eastAsia="Times New Roman" w:hAnsi="Times New Roman"/>
          <w:sz w:val="28"/>
          <w:szCs w:val="28"/>
          <w:shd w:val="clear" w:color="auto" w:fill="FFFFFF"/>
          <w:lang w:val="kk-KZ"/>
        </w:rPr>
        <w:t xml:space="preserve">Ә. </w:t>
      </w:r>
      <w:r w:rsidRPr="00A109E8">
        <w:rPr>
          <w:rFonts w:ascii="Times New Roman" w:hAnsi="Times New Roman"/>
          <w:sz w:val="28"/>
          <w:szCs w:val="28"/>
          <w:lang w:val="kk-KZ"/>
        </w:rPr>
        <w:t>екі қабырғалы, металды цилиндр тәрізді ыдыс.</w:t>
      </w:r>
    </w:p>
    <w:p w:rsidR="00B51CFD" w:rsidRPr="00A109E8" w:rsidRDefault="00B51CFD" w:rsidP="00B51CFD">
      <w:pPr>
        <w:spacing w:after="0" w:line="240" w:lineRule="auto"/>
        <w:jc w:val="both"/>
        <w:rPr>
          <w:rFonts w:ascii="Times New Roman" w:eastAsia="Times New Roman" w:hAnsi="Times New Roman"/>
          <w:sz w:val="28"/>
          <w:szCs w:val="28"/>
          <w:shd w:val="clear" w:color="auto" w:fill="FFFFFF"/>
          <w:lang w:val="kk-KZ"/>
        </w:rPr>
      </w:pPr>
      <w:r w:rsidRPr="00A109E8">
        <w:rPr>
          <w:rFonts w:ascii="Times New Roman" w:hAnsi="Times New Roman"/>
          <w:sz w:val="28"/>
          <w:szCs w:val="28"/>
          <w:lang w:val="kk-KZ"/>
        </w:rPr>
        <w:t xml:space="preserve">Б. </w:t>
      </w:r>
      <w:r w:rsidRPr="00A109E8">
        <w:rPr>
          <w:rFonts w:ascii="Times New Roman" w:eastAsia="Times New Roman" w:hAnsi="Times New Roman"/>
          <w:sz w:val="28"/>
          <w:szCs w:val="28"/>
          <w:shd w:val="clear" w:color="auto" w:fill="FFFFFF"/>
          <w:lang w:val="kk-KZ"/>
        </w:rPr>
        <w:t>стерилділік, интенсивті араластыру, стерильді ауамен үзіліссіз тазалау және тұрақты температурада микроорганизмдердің қоректік ортада терең өсіруге (өсіруге) арналған аппарат.</w:t>
      </w:r>
    </w:p>
    <w:p w:rsidR="00BC3F86" w:rsidRPr="0000267C" w:rsidRDefault="00BC3F86" w:rsidP="009E48A4">
      <w:pPr>
        <w:spacing w:after="0" w:line="240" w:lineRule="auto"/>
        <w:ind w:firstLine="425"/>
        <w:jc w:val="both"/>
        <w:rPr>
          <w:rFonts w:ascii="Times New Roman" w:hAnsi="Times New Roman" w:cs="Times New Roman"/>
          <w:sz w:val="28"/>
          <w:szCs w:val="28"/>
          <w:lang w:val="kk-KZ"/>
        </w:rPr>
      </w:pPr>
    </w:p>
    <w:p w:rsidR="00F72B28" w:rsidRPr="0000267C" w:rsidRDefault="00F72B28" w:rsidP="009E48A4">
      <w:pPr>
        <w:spacing w:after="0" w:line="240" w:lineRule="auto"/>
        <w:ind w:firstLine="425"/>
        <w:jc w:val="both"/>
        <w:rPr>
          <w:rFonts w:ascii="Times New Roman" w:hAnsi="Times New Roman" w:cs="Times New Roman"/>
          <w:sz w:val="28"/>
          <w:szCs w:val="28"/>
          <w:lang w:val="kk-KZ"/>
        </w:rPr>
        <w:sectPr w:rsidR="00F72B28" w:rsidRPr="0000267C" w:rsidSect="006D0078">
          <w:type w:val="continuous"/>
          <w:pgSz w:w="11906" w:h="16838"/>
          <w:pgMar w:top="1134" w:right="567" w:bottom="1418" w:left="1701" w:header="720" w:footer="720" w:gutter="0"/>
          <w:paperSrc w:first="1" w:other="1"/>
          <w:cols w:space="720"/>
        </w:sectPr>
      </w:pPr>
    </w:p>
    <w:p w:rsidR="00A864CE" w:rsidRDefault="00ED1652"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Ситуациялық есептер:</w:t>
      </w:r>
    </w:p>
    <w:p w:rsidR="00B51CFD" w:rsidRPr="009E48A4" w:rsidRDefault="00B51CFD" w:rsidP="009E48A4">
      <w:pPr>
        <w:spacing w:after="0" w:line="240" w:lineRule="auto"/>
        <w:ind w:firstLine="425"/>
        <w:jc w:val="both"/>
        <w:rPr>
          <w:rFonts w:ascii="Times New Roman" w:hAnsi="Times New Roman" w:cs="Times New Roman"/>
          <w:b/>
          <w:sz w:val="28"/>
          <w:szCs w:val="28"/>
          <w:lang w:val="kk-KZ"/>
        </w:rPr>
      </w:pPr>
    </w:p>
    <w:p w:rsidR="00ED1652" w:rsidRPr="009E48A4" w:rsidRDefault="00ED1652"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1.Лабораторияа бактенриялық зерттеуге науқастан алынғвн зат жеткізілді.Зертелетін затта микеробты бар-жоғын қандай әдіспен анытауға болады</w:t>
      </w:r>
      <w:r w:rsidR="00485D23" w:rsidRPr="009E48A4">
        <w:rPr>
          <w:rFonts w:ascii="Times New Roman" w:hAnsi="Times New Roman" w:cs="Times New Roman"/>
          <w:sz w:val="28"/>
          <w:szCs w:val="28"/>
          <w:lang w:val="kk-KZ"/>
        </w:rPr>
        <w:t>.</w:t>
      </w:r>
    </w:p>
    <w:p w:rsidR="00485D23" w:rsidRPr="009E48A4" w:rsidRDefault="00485D23"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2.Егерде микроб дақылы бар пробирканы кездейсоқ сындырыпалып,столға,еденге,киміңізге тигізіп алсаңыз не шара қолданасыз.</w:t>
      </w:r>
    </w:p>
    <w:p w:rsidR="00485D23" w:rsidRDefault="00485D23" w:rsidP="009E48A4">
      <w:pPr>
        <w:spacing w:after="0" w:line="240" w:lineRule="auto"/>
        <w:ind w:firstLine="425"/>
        <w:jc w:val="both"/>
        <w:rPr>
          <w:rFonts w:ascii="Times New Roman" w:hAnsi="Times New Roman" w:cs="Times New Roman"/>
          <w:sz w:val="28"/>
          <w:szCs w:val="28"/>
          <w:lang w:val="en-US"/>
        </w:rPr>
      </w:pPr>
      <w:r w:rsidRPr="009E48A4">
        <w:rPr>
          <w:rFonts w:ascii="Times New Roman" w:hAnsi="Times New Roman" w:cs="Times New Roman"/>
          <w:sz w:val="28"/>
          <w:szCs w:val="28"/>
          <w:lang w:val="kk-KZ"/>
        </w:rPr>
        <w:t>3. Микроб дақылынан дайындалған, боялған препаратты иммерсиялық микроскопта қарағанда күлгін-көк түске боялған пакет тәріздес кокктар көрінеді.Бактерияның морфологиясын және Грамша қалай боялғанын анықтаңыз.</w:t>
      </w:r>
    </w:p>
    <w:p w:rsidR="00692E37" w:rsidRPr="00692E37" w:rsidRDefault="00692E37" w:rsidP="009E48A4">
      <w:pPr>
        <w:spacing w:after="0" w:line="240" w:lineRule="auto"/>
        <w:ind w:firstLine="425"/>
        <w:jc w:val="both"/>
        <w:rPr>
          <w:rFonts w:ascii="Times New Roman" w:hAnsi="Times New Roman" w:cs="Times New Roman"/>
          <w:sz w:val="28"/>
          <w:szCs w:val="28"/>
          <w:lang w:val="en-US"/>
        </w:rPr>
      </w:pPr>
    </w:p>
    <w:p w:rsidR="00A864CE" w:rsidRPr="009E48A4" w:rsidRDefault="00194403"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Қорытынды</w:t>
      </w:r>
    </w:p>
    <w:p w:rsidR="00A67573" w:rsidRPr="00A109E8" w:rsidRDefault="00A67573" w:rsidP="00A67573">
      <w:pPr>
        <w:pStyle w:val="ac"/>
        <w:shd w:val="clear" w:color="auto" w:fill="FFFFFF"/>
        <w:spacing w:before="0" w:beforeAutospacing="0" w:after="0" w:afterAutospacing="0"/>
        <w:ind w:firstLine="425"/>
        <w:jc w:val="both"/>
        <w:rPr>
          <w:sz w:val="28"/>
          <w:szCs w:val="28"/>
          <w:lang w:val="kk-KZ"/>
        </w:rPr>
      </w:pPr>
      <w:r w:rsidRPr="00A109E8">
        <w:rPr>
          <w:sz w:val="28"/>
          <w:szCs w:val="28"/>
          <w:lang w:val="kk-KZ"/>
        </w:rPr>
        <w:t> Қорыта келе,  зертханалық  жұмыстарда қолданылатын ыдыстар химиялық тұрғыдан аса таза, ал кейбір ыдыстар сонымен бірге зарарсыздандырылған болуы тиіс. Ластанған ыдыстарды хром қоспасымен (қосалқы анықтамада келтірілген) өңдейді. Ол негізінен өте тотықтырғыш зат және шыныларды органикалық қалдықтардан өте жақсы тазартады. Хром қоспасында 30—40 минут ұстағаннан соң ыдыстарды құбыр ағын суында жақсылап жуады.</w:t>
      </w:r>
    </w:p>
    <w:p w:rsidR="00A67573" w:rsidRPr="00A109E8" w:rsidRDefault="00A67573" w:rsidP="00A67573">
      <w:pPr>
        <w:pStyle w:val="ac"/>
        <w:shd w:val="clear" w:color="auto" w:fill="FFFFFF"/>
        <w:spacing w:before="0" w:beforeAutospacing="0" w:after="0" w:afterAutospacing="0"/>
        <w:ind w:firstLine="425"/>
        <w:jc w:val="both"/>
        <w:rPr>
          <w:sz w:val="28"/>
          <w:szCs w:val="28"/>
          <w:lang w:val="kk-KZ"/>
        </w:rPr>
      </w:pPr>
      <w:r w:rsidRPr="00A109E8">
        <w:rPr>
          <w:sz w:val="28"/>
          <w:szCs w:val="28"/>
          <w:lang w:val="kk-KZ"/>
        </w:rPr>
        <w:t>Жаңадан алынған ыдыстарды 15 минуттай сабынды сумен жуып, содан кейін салқын сумен шаяды. Бұдан кейін ыдыс тазаланбаса, оны 10% тұз қышқылы ерітіндісінде 10—15 минуттай тағы да қайнатып, артынан сумен шаяды.</w:t>
      </w:r>
      <w:r w:rsidR="00F72B28" w:rsidRPr="00F72B28">
        <w:rPr>
          <w:sz w:val="28"/>
          <w:szCs w:val="28"/>
          <w:lang w:val="kk-KZ"/>
        </w:rPr>
        <w:t xml:space="preserve"> </w:t>
      </w:r>
      <w:r w:rsidRPr="00A109E8">
        <w:rPr>
          <w:sz w:val="28"/>
          <w:szCs w:val="28"/>
          <w:lang w:val="kk-KZ"/>
        </w:rPr>
        <w:t>Өлшеуіш пипеткалар майдан ұқыпты түрде тазартылуы тиіс. Майлы пипеткалар қабырғасында су тамшылары тұрып қалып, сұйықты өлшегенде оның мөлшерін қате көрсетеді. Пипетканы өңдегенде хром қоспасын пипетка ұшымен сорып тартуға мүлде болмайды. Бұл жұмысты пипетка ұшына резина груша кигізіп оңай атқаруға болады.</w:t>
      </w:r>
    </w:p>
    <w:p w:rsidR="00A67573" w:rsidRPr="00A109E8" w:rsidRDefault="00A67573" w:rsidP="00A67573">
      <w:pPr>
        <w:pStyle w:val="ac"/>
        <w:shd w:val="clear" w:color="auto" w:fill="FFFFFF"/>
        <w:spacing w:before="0" w:beforeAutospacing="0" w:after="0" w:afterAutospacing="0"/>
        <w:ind w:firstLine="425"/>
        <w:jc w:val="both"/>
        <w:rPr>
          <w:sz w:val="28"/>
          <w:szCs w:val="28"/>
          <w:lang w:val="kk-KZ"/>
        </w:rPr>
      </w:pPr>
      <w:r w:rsidRPr="00A109E8">
        <w:rPr>
          <w:sz w:val="28"/>
          <w:szCs w:val="28"/>
          <w:lang w:val="kk-KZ"/>
        </w:rPr>
        <w:t>Заттық әйнектерді де майдан жақсылап тазалау керек. Дұрыс жуылмаған заттық әйнектерде микробтар-дың жұғынды препаратын даярлауға болмайды. Сондықтан бұндай шыныларды хром қоспасына бір тәуліктей салып қояды. Содан соң оларды 5% сода ерітіндісінде 30 минуттай қайнатады да, артынан жақсылап жуады. Таза шыныларды пинцетпен Никифоров қоспасына салып сақтайды (қосалқы анықтамада келтірілген). Жуылған ыдыстарды сүртпейді, бөлме температурасында немесе құрғатқыш шкафтарда 100— 105° С температурада құрғатады. Таза ыдыстарды шаң-тозаң түспейтін, тығыз жабылатын ыдыстарда немесе шкафтарда сақтайды.</w:t>
      </w:r>
    </w:p>
    <w:p w:rsidR="00194403" w:rsidRPr="009E48A4" w:rsidRDefault="00194403" w:rsidP="009E48A4">
      <w:pPr>
        <w:spacing w:after="0" w:line="240" w:lineRule="auto"/>
        <w:ind w:firstLine="425"/>
        <w:jc w:val="both"/>
        <w:rPr>
          <w:rFonts w:ascii="Times New Roman" w:hAnsi="Times New Roman" w:cs="Times New Roman"/>
          <w:b/>
          <w:sz w:val="28"/>
          <w:szCs w:val="28"/>
          <w:lang w:val="kk-KZ"/>
        </w:rPr>
      </w:pPr>
    </w:p>
    <w:p w:rsidR="00EC4902" w:rsidRPr="009E48A4" w:rsidRDefault="00EC4902" w:rsidP="009E48A4">
      <w:pPr>
        <w:pStyle w:val="ac"/>
        <w:shd w:val="clear" w:color="auto" w:fill="FFFFFF"/>
        <w:spacing w:before="0" w:beforeAutospacing="0" w:after="0" w:afterAutospacing="0"/>
        <w:ind w:firstLine="425"/>
        <w:jc w:val="both"/>
        <w:rPr>
          <w:b/>
          <w:sz w:val="28"/>
          <w:szCs w:val="28"/>
          <w:lang w:val="kk-KZ"/>
        </w:rPr>
      </w:pPr>
      <w:r w:rsidRPr="009E48A4">
        <w:rPr>
          <w:b/>
          <w:sz w:val="28"/>
          <w:szCs w:val="28"/>
          <w:lang w:val="kk-KZ"/>
        </w:rPr>
        <w:t>Пайдаланған әдебиеттер</w:t>
      </w:r>
    </w:p>
    <w:p w:rsidR="00EC4902" w:rsidRPr="009E48A4" w:rsidRDefault="00EC4902" w:rsidP="009E48A4">
      <w:pPr>
        <w:spacing w:after="0" w:line="240" w:lineRule="auto"/>
        <w:ind w:firstLine="425"/>
        <w:jc w:val="both"/>
        <w:rPr>
          <w:rFonts w:ascii="Times New Roman" w:hAnsi="Times New Roman" w:cs="Times New Roman"/>
          <w:b/>
          <w:sz w:val="28"/>
          <w:szCs w:val="28"/>
          <w:lang w:val="kk-KZ"/>
        </w:rPr>
      </w:pPr>
    </w:p>
    <w:p w:rsidR="00692E37" w:rsidRPr="00692E37" w:rsidRDefault="00692E37" w:rsidP="00692E37">
      <w:pPr>
        <w:pStyle w:val="ab"/>
        <w:numPr>
          <w:ilvl w:val="0"/>
          <w:numId w:val="33"/>
        </w:numPr>
        <w:spacing w:after="120" w:line="240" w:lineRule="auto"/>
        <w:ind w:left="425" w:hanging="425"/>
        <w:jc w:val="both"/>
        <w:rPr>
          <w:rFonts w:ascii="Times New Roman" w:eastAsia="Times New Roman" w:hAnsi="Times New Roman" w:cs="Times New Roman"/>
          <w:sz w:val="28"/>
          <w:szCs w:val="28"/>
          <w:lang w:val="kk-KZ"/>
        </w:rPr>
      </w:pPr>
      <w:r w:rsidRPr="00692E37">
        <w:rPr>
          <w:rFonts w:ascii="Times New Roman" w:eastAsia="Times New Roman" w:hAnsi="Times New Roman" w:cs="Times New Roman"/>
          <w:sz w:val="28"/>
          <w:szCs w:val="28"/>
          <w:lang w:val="kk-KZ"/>
        </w:rPr>
        <w:t>.М..Х.Шығаева.,Ә.Т.Канаев Микробиология және вирусология – Алматы: Қазақ университеті, 2008.</w:t>
      </w:r>
    </w:p>
    <w:p w:rsidR="00A67573" w:rsidRPr="00692E37" w:rsidRDefault="00A67573" w:rsidP="00692E37">
      <w:pPr>
        <w:pStyle w:val="ac"/>
        <w:numPr>
          <w:ilvl w:val="0"/>
          <w:numId w:val="33"/>
        </w:numPr>
        <w:shd w:val="clear" w:color="auto" w:fill="FFFFFF"/>
        <w:spacing w:before="0" w:beforeAutospacing="0" w:after="120" w:afterAutospacing="0"/>
        <w:ind w:left="425" w:hanging="425"/>
        <w:jc w:val="both"/>
        <w:rPr>
          <w:color w:val="333333"/>
          <w:sz w:val="28"/>
          <w:szCs w:val="28"/>
        </w:rPr>
      </w:pPr>
      <w:r w:rsidRPr="00692E37">
        <w:rPr>
          <w:color w:val="333333"/>
          <w:sz w:val="28"/>
          <w:szCs w:val="28"/>
        </w:rPr>
        <w:t>Виастр У.Э. и др.Культивирование микроорганизмов.-М.:Пищевая промышленность,</w:t>
      </w:r>
      <w:r w:rsidRPr="00692E37">
        <w:rPr>
          <w:color w:val="333333"/>
          <w:sz w:val="28"/>
          <w:szCs w:val="28"/>
          <w:lang w:val="kk-KZ"/>
        </w:rPr>
        <w:t>2001</w:t>
      </w:r>
      <w:r w:rsidRPr="00692E37">
        <w:rPr>
          <w:color w:val="333333"/>
          <w:sz w:val="28"/>
          <w:szCs w:val="28"/>
        </w:rPr>
        <w:t>.</w:t>
      </w:r>
    </w:p>
    <w:p w:rsidR="00A864CE" w:rsidRPr="009E48A4" w:rsidRDefault="00EC4902"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 xml:space="preserve">2 тақырып.   </w:t>
      </w:r>
      <w:r w:rsidR="00A864CE" w:rsidRPr="009E48A4">
        <w:rPr>
          <w:rFonts w:ascii="Times New Roman" w:hAnsi="Times New Roman" w:cs="Times New Roman"/>
          <w:b/>
          <w:sz w:val="28"/>
          <w:szCs w:val="28"/>
          <w:lang w:val="kk-KZ"/>
        </w:rPr>
        <w:t>Микроорганизмдерді культивирлеуге қоректік орта дайындау және</w:t>
      </w:r>
      <w:r w:rsidR="00A67573">
        <w:rPr>
          <w:rFonts w:ascii="Times New Roman" w:hAnsi="Times New Roman" w:cs="Times New Roman"/>
          <w:b/>
          <w:sz w:val="28"/>
          <w:szCs w:val="28"/>
          <w:lang w:val="kk-KZ"/>
        </w:rPr>
        <w:t xml:space="preserve"> </w:t>
      </w:r>
      <w:r w:rsidR="00A864CE" w:rsidRPr="009E48A4">
        <w:rPr>
          <w:rFonts w:ascii="Times New Roman" w:hAnsi="Times New Roman" w:cs="Times New Roman"/>
          <w:b/>
          <w:sz w:val="28"/>
          <w:szCs w:val="28"/>
          <w:lang w:val="kk-KZ"/>
        </w:rPr>
        <w:t>залалсыздандыру әдістері.</w:t>
      </w:r>
    </w:p>
    <w:p w:rsidR="00EC4902" w:rsidRPr="009E48A4" w:rsidRDefault="00EC4902" w:rsidP="009E48A4">
      <w:pPr>
        <w:spacing w:after="0" w:line="240" w:lineRule="auto"/>
        <w:ind w:firstLine="425"/>
        <w:jc w:val="both"/>
        <w:rPr>
          <w:rFonts w:ascii="Times New Roman" w:hAnsi="Times New Roman" w:cs="Times New Roman"/>
          <w:sz w:val="28"/>
          <w:szCs w:val="28"/>
          <w:lang w:val="kk-KZ"/>
        </w:rPr>
      </w:pPr>
    </w:p>
    <w:p w:rsidR="00A864CE" w:rsidRPr="009E48A4" w:rsidRDefault="00EC4902"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Жоспар</w:t>
      </w:r>
    </w:p>
    <w:p w:rsidR="006D0078" w:rsidRPr="009E48A4" w:rsidRDefault="006D0078" w:rsidP="009E48A4">
      <w:pPr>
        <w:spacing w:after="0" w:line="240" w:lineRule="auto"/>
        <w:ind w:firstLine="425"/>
        <w:jc w:val="both"/>
        <w:rPr>
          <w:rFonts w:ascii="Times New Roman" w:hAnsi="Times New Roman" w:cs="Times New Roman"/>
          <w:b/>
          <w:sz w:val="28"/>
          <w:szCs w:val="28"/>
          <w:lang w:val="kk-KZ"/>
        </w:rPr>
      </w:pPr>
    </w:p>
    <w:p w:rsidR="006D0078" w:rsidRPr="009E48A4" w:rsidRDefault="006D0078" w:rsidP="00681EDC">
      <w:pPr>
        <w:tabs>
          <w:tab w:val="left" w:pos="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1.Коректік орталардың негізгі түрлері.</w:t>
      </w:r>
    </w:p>
    <w:p w:rsidR="006D0078" w:rsidRPr="009E48A4" w:rsidRDefault="006D0078" w:rsidP="00681EDC">
      <w:pPr>
        <w:tabs>
          <w:tab w:val="left" w:pos="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2.Коректік орталарды жасаудың негізгі принциптері.</w:t>
      </w:r>
    </w:p>
    <w:p w:rsidR="00681EDC" w:rsidRPr="00A109E8" w:rsidRDefault="00681EDC" w:rsidP="00681EDC">
      <w:pPr>
        <w:pStyle w:val="ac"/>
        <w:spacing w:before="0" w:beforeAutospacing="0" w:after="0" w:afterAutospacing="0"/>
        <w:ind w:firstLine="426"/>
        <w:jc w:val="both"/>
        <w:rPr>
          <w:b/>
          <w:sz w:val="28"/>
          <w:szCs w:val="28"/>
          <w:lang w:val="kk-KZ"/>
        </w:rPr>
      </w:pPr>
      <w:r>
        <w:rPr>
          <w:b/>
          <w:sz w:val="28"/>
          <w:szCs w:val="28"/>
          <w:lang w:val="kk-KZ"/>
        </w:rPr>
        <w:t>3.</w:t>
      </w:r>
      <w:r w:rsidRPr="00A109E8">
        <w:rPr>
          <w:b/>
          <w:sz w:val="28"/>
          <w:szCs w:val="28"/>
          <w:lang w:val="kk-KZ"/>
        </w:rPr>
        <w:t xml:space="preserve">Проблемалық ситуация </w:t>
      </w:r>
    </w:p>
    <w:p w:rsidR="006D0078" w:rsidRPr="009E48A4" w:rsidRDefault="006D0078" w:rsidP="00681EDC">
      <w:pPr>
        <w:tabs>
          <w:tab w:val="left" w:pos="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Әдебиеттер</w:t>
      </w:r>
    </w:p>
    <w:p w:rsidR="006D0078" w:rsidRPr="009E48A4" w:rsidRDefault="006D0078" w:rsidP="00681EDC">
      <w:pPr>
        <w:tabs>
          <w:tab w:val="left" w:pos="0"/>
        </w:tabs>
        <w:spacing w:after="0" w:line="240" w:lineRule="auto"/>
        <w:ind w:firstLine="425"/>
        <w:jc w:val="both"/>
        <w:rPr>
          <w:rFonts w:ascii="Times New Roman" w:hAnsi="Times New Roman" w:cs="Times New Roman"/>
          <w:b/>
          <w:sz w:val="28"/>
          <w:szCs w:val="28"/>
          <w:lang w:val="kk-KZ"/>
        </w:rPr>
      </w:pPr>
    </w:p>
    <w:p w:rsidR="006D0078" w:rsidRPr="009E48A4" w:rsidRDefault="006D0078" w:rsidP="009E48A4">
      <w:pPr>
        <w:tabs>
          <w:tab w:val="left" w:pos="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 xml:space="preserve">1.Коректік орталардың негізгі түрлері. </w:t>
      </w:r>
    </w:p>
    <w:p w:rsidR="006D0078" w:rsidRPr="009E48A4" w:rsidRDefault="006D0078" w:rsidP="009E48A4">
      <w:pPr>
        <w:tabs>
          <w:tab w:val="left" w:pos="0"/>
        </w:tabs>
        <w:spacing w:after="0" w:line="240" w:lineRule="auto"/>
        <w:ind w:firstLine="425"/>
        <w:jc w:val="both"/>
        <w:rPr>
          <w:rFonts w:ascii="Times New Roman" w:hAnsi="Times New Roman" w:cs="Times New Roman"/>
          <w:b/>
          <w:sz w:val="28"/>
          <w:szCs w:val="28"/>
          <w:lang w:val="kk-KZ"/>
        </w:rPr>
      </w:pPr>
    </w:p>
    <w:p w:rsidR="006D0078" w:rsidRPr="009E48A4" w:rsidRDefault="006D0078" w:rsidP="009E48A4">
      <w:pPr>
        <w:tabs>
          <w:tab w:val="left" w:pos="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 өсіру үшін міндетті түрде қоректік орталар /субстраттар/ қажет. Қандай да болмасын қоректік ортаның құрамына Менделеев таблицасындағы 10 химиялық элемент кіреді / С; Н; О; S; P; Ni; K; Mn; Fe; Ca/. Олар барлық микроорганизмдердің дамуы үшін өте қажет. Сонымен қатар, микроорганизмдер басқа химиялық элементтерді, микроэлементтерді қажет етеді / Zn; Co; Cu және т.б./.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 үшін қоректік орта ретінде жиі табиғи субстраттарды – азық тағамдарын пайдаланады / жеміс-жидек, сүт, ет және балық сорпалары, т.б./. олардың құрамында микроорганизмдердің өсуі үшін қажетті органикалық және минералды заттар болады.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Сонымен қатар, табиғи субстраттардан басқа жасанды қоректік орталар пайдаланылады. Оларды, азықтық тағамдарын өңдеу және оларға қосымша қажетті заттарды қосу арқылы дайындайды. Микроорганизмдерді өсіруде тағы синтетикалық орталар пайдаланылады. Оларды, белгілі бір концентрацияда химиялық қосындыларды суда еріту арқылы дайындайды.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Микроорганизмдердің белгілі бір түрін немесе арнаулы топтарын өсіруде элективті орталар пайдаланылады.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Микроорганизмдердің зат алмасу ерекшеліктерін анықтауда – дифференциалды-диагностикалық орталар пайдаланылады.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Қоректік орталар физикалық құрамы жағынан ерекшеленеді. Олар сұйық және қатты болып бөлінеді. Қатты орталарды – сұйық орталарға желатин немесе агар-агарды қосу арқылы дайындайды.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Микроорганизмдерді түрлі субстраттан бөлу, көбейтіп алу және оларды жоғалтып алмай сақтап қалу , сонымен бірге олардың биологиясын зерттеп білу үшін коректік орталар дайындау керек.</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Қандай да болмасын қорректік ортаның құрамына Менделеев таблицасындағы 10 химиялық элемент кіреді . К, Н, О, S, P, Ni, K, Mn, Fe, Ca. Олар барлық микроорганизмдердің дамуы үшін өте қажет.</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Қоректік орталарды табиғи және жасанды деп бөледі .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Микроорганизмдер үшін қоректік орта ретінде жиі табиғи субстратты – азық тағамдарын пайдаланады (жеміс-жидек, сүт, ет және балық сорпасы). Олардың құрамында микроорганизмдердің өсуі үшін қажетті органикалық және </w:t>
      </w:r>
      <w:r w:rsidRPr="009E48A4">
        <w:rPr>
          <w:rFonts w:ascii="Times New Roman" w:hAnsi="Times New Roman"/>
          <w:sz w:val="28"/>
          <w:szCs w:val="28"/>
          <w:lang w:val="kk-KZ"/>
        </w:rPr>
        <w:lastRenderedPageBreak/>
        <w:t>минералды заттар болады. Сонымен қатар табиғи субстраттан басқа жасанды қоректік орталар пайдаланылады . Оларды азықтық тағаммен өңдеу және оларға қосымша қажетті заттарды қосу арқылы дайындайды.</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Ал құрамы белгілі нақты химиялық заттардан тұратын орталарды синтетикалық орталар деп атайды.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b/>
          <w:sz w:val="28"/>
          <w:szCs w:val="28"/>
          <w:lang w:val="kk-KZ"/>
        </w:rPr>
        <w:t xml:space="preserve">Арнаулы қоректік орталар </w:t>
      </w:r>
      <w:r w:rsidRPr="009E48A4">
        <w:rPr>
          <w:rFonts w:ascii="Times New Roman" w:hAnsi="Times New Roman"/>
          <w:sz w:val="28"/>
          <w:szCs w:val="28"/>
          <w:lang w:val="kk-KZ"/>
        </w:rPr>
        <w:t xml:space="preserve"> - жай , яғни әдеттегі орталарда өспейтін микробтарды өсіруге арналған .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Элективті орталар – микроорганизмнің белгілі бір түрін немесе арнаулы топтарын өсіруге арналған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Дифференциялдық орталар – түрге жіктеуді қамтамасыз ететін микробтардың биохимиялық қасиеттерін зерттеу үшін қолданылады.</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sz w:val="28"/>
          <w:szCs w:val="28"/>
          <w:lang w:val="kk-KZ"/>
        </w:rPr>
        <w:t xml:space="preserve">   Физикалық күйі жағынан қоректік орталар сүйық, жартылай сүйық және қатты болып бөлінеді.</w:t>
      </w:r>
    </w:p>
    <w:p w:rsidR="006D0078" w:rsidRPr="009E48A4" w:rsidRDefault="006D0078" w:rsidP="009E48A4">
      <w:pPr>
        <w:tabs>
          <w:tab w:val="left" w:pos="0"/>
        </w:tabs>
        <w:spacing w:after="0" w:line="240" w:lineRule="auto"/>
        <w:ind w:firstLine="425"/>
        <w:jc w:val="both"/>
        <w:rPr>
          <w:rFonts w:ascii="Times New Roman" w:hAnsi="Times New Roman" w:cs="Times New Roman"/>
          <w:b/>
          <w:sz w:val="28"/>
          <w:szCs w:val="28"/>
          <w:lang w:val="kk-KZ"/>
        </w:rPr>
      </w:pPr>
    </w:p>
    <w:p w:rsidR="006D0078" w:rsidRPr="009E48A4" w:rsidRDefault="006D0078" w:rsidP="009E48A4">
      <w:pPr>
        <w:tabs>
          <w:tab w:val="left" w:pos="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 xml:space="preserve">   2.Коректік орталарды жасаудың негізгі принциптері.</w:t>
      </w:r>
    </w:p>
    <w:p w:rsidR="006D0078" w:rsidRPr="009E48A4" w:rsidRDefault="006D0078" w:rsidP="009E48A4">
      <w:pPr>
        <w:tabs>
          <w:tab w:val="left" w:pos="0"/>
        </w:tabs>
        <w:spacing w:after="0" w:line="240" w:lineRule="auto"/>
        <w:ind w:firstLine="425"/>
        <w:jc w:val="both"/>
        <w:rPr>
          <w:rFonts w:ascii="Times New Roman" w:hAnsi="Times New Roman" w:cs="Times New Roman"/>
          <w:sz w:val="28"/>
          <w:szCs w:val="28"/>
          <w:lang w:val="kk-KZ"/>
        </w:rPr>
      </w:pPr>
    </w:p>
    <w:p w:rsidR="006D0078" w:rsidRPr="009E48A4" w:rsidRDefault="006D0078" w:rsidP="009E48A4">
      <w:pPr>
        <w:tabs>
          <w:tab w:val="left" w:pos="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Барлық коректік орталарды үш топқа бөледі:  Микробтардың басым көпшілігін өсіруге жарамды . Бұлар : ет – пептонды сорпасы (ЕПС) , ет – пептонды агар (ЕПА) , ет – пептонды желатины (АПЖ) .       </w:t>
      </w:r>
    </w:p>
    <w:p w:rsidR="006D0078" w:rsidRPr="009E48A4" w:rsidRDefault="006D0078" w:rsidP="009E48A4">
      <w:pPr>
        <w:pStyle w:val="11"/>
        <w:shd w:val="clear" w:color="auto" w:fill="FFFFFF"/>
        <w:ind w:firstLine="425"/>
        <w:jc w:val="both"/>
        <w:rPr>
          <w:rFonts w:ascii="Times New Roman" w:hAnsi="Times New Roman"/>
          <w:sz w:val="28"/>
          <w:szCs w:val="28"/>
          <w:lang w:val="kk-KZ"/>
        </w:rPr>
      </w:pPr>
      <w:r w:rsidRPr="009E48A4">
        <w:rPr>
          <w:rFonts w:ascii="Times New Roman" w:hAnsi="Times New Roman"/>
          <w:noProof/>
          <w:sz w:val="28"/>
          <w:szCs w:val="28"/>
        </w:rPr>
        <w:drawing>
          <wp:anchor distT="0" distB="0" distL="0" distR="0" simplePos="0" relativeHeight="251663360" behindDoc="1" locked="0" layoutInCell="1" allowOverlap="1">
            <wp:simplePos x="0" y="0"/>
            <wp:positionH relativeFrom="column">
              <wp:posOffset>-59690</wp:posOffset>
            </wp:positionH>
            <wp:positionV relativeFrom="paragraph">
              <wp:posOffset>48260</wp:posOffset>
            </wp:positionV>
            <wp:extent cx="1729105" cy="5331460"/>
            <wp:effectExtent l="19050" t="0" r="4445"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1729105" cy="5331460"/>
                    </a:xfrm>
                    <a:prstGeom prst="rect">
                      <a:avLst/>
                    </a:prstGeom>
                    <a:noFill/>
                  </pic:spPr>
                </pic:pic>
              </a:graphicData>
            </a:graphic>
          </wp:anchor>
        </w:drawing>
      </w:r>
      <w:r w:rsidRPr="009E48A4">
        <w:rPr>
          <w:rFonts w:ascii="Times New Roman" w:hAnsi="Times New Roman"/>
          <w:b/>
          <w:noProof/>
          <w:color w:val="000000"/>
          <w:spacing w:val="-8"/>
          <w:sz w:val="28"/>
          <w:szCs w:val="28"/>
          <w:lang w:val="kk-KZ"/>
        </w:rPr>
        <w:t>Ет-пептонды сорпа (ЕПС)</w:t>
      </w:r>
      <w:r w:rsidRPr="009E48A4">
        <w:rPr>
          <w:rFonts w:ascii="Times New Roman" w:hAnsi="Times New Roman"/>
          <w:noProof/>
          <w:color w:val="000000"/>
          <w:spacing w:val="-8"/>
          <w:sz w:val="28"/>
          <w:szCs w:val="28"/>
          <w:lang w:val="kk-KZ"/>
        </w:rPr>
        <w:t xml:space="preserve"> сорпа дайындау </w:t>
      </w:r>
      <w:r w:rsidRPr="009E48A4">
        <w:rPr>
          <w:rFonts w:ascii="Times New Roman" w:hAnsi="Times New Roman"/>
          <w:noProof/>
          <w:color w:val="000000"/>
          <w:spacing w:val="4"/>
          <w:sz w:val="28"/>
          <w:szCs w:val="28"/>
          <w:lang w:val="kk-KZ"/>
        </w:rPr>
        <w:t>үшін жас етті алып оған су кұйып кайнату қ</w:t>
      </w:r>
      <w:r w:rsidRPr="009E48A4">
        <w:rPr>
          <w:rFonts w:ascii="Times New Roman" w:hAnsi="Times New Roman"/>
          <w:noProof/>
          <w:color w:val="000000"/>
          <w:spacing w:val="2"/>
          <w:sz w:val="28"/>
          <w:szCs w:val="28"/>
          <w:lang w:val="kk-KZ"/>
        </w:rPr>
        <w:t xml:space="preserve">ажет. Дайын боған сорпаны бірнеше рет </w:t>
      </w:r>
      <w:r w:rsidRPr="009E48A4">
        <w:rPr>
          <w:rFonts w:ascii="Times New Roman" w:hAnsi="Times New Roman"/>
          <w:noProof/>
          <w:color w:val="000000"/>
          <w:spacing w:val="11"/>
          <w:sz w:val="28"/>
          <w:szCs w:val="28"/>
          <w:lang w:val="kk-KZ"/>
        </w:rPr>
        <w:t xml:space="preserve">сүзіп, бастапқы көлеміне жеткізу үшін су </w:t>
      </w:r>
      <w:r w:rsidRPr="009E48A4">
        <w:rPr>
          <w:rFonts w:ascii="Times New Roman" w:hAnsi="Times New Roman"/>
          <w:noProof/>
          <w:color w:val="000000"/>
          <w:spacing w:val="17"/>
          <w:sz w:val="28"/>
          <w:szCs w:val="28"/>
          <w:lang w:val="kk-KZ"/>
        </w:rPr>
        <w:t xml:space="preserve">құяды. Оның үстіне 0,5 % таза ас тұзын </w:t>
      </w:r>
      <w:r w:rsidRPr="009E48A4">
        <w:rPr>
          <w:rFonts w:ascii="Times New Roman" w:hAnsi="Times New Roman"/>
          <w:noProof/>
          <w:color w:val="000000"/>
          <w:spacing w:val="3"/>
          <w:sz w:val="28"/>
          <w:szCs w:val="28"/>
          <w:lang w:val="kk-KZ"/>
        </w:rPr>
        <w:t>(NaCl) және бір пептон қосады. Сорпаны 10-</w:t>
      </w:r>
      <w:r w:rsidRPr="009E48A4">
        <w:rPr>
          <w:rFonts w:ascii="Times New Roman" w:hAnsi="Times New Roman"/>
          <w:noProof/>
          <w:color w:val="000000"/>
          <w:spacing w:val="7"/>
          <w:sz w:val="28"/>
          <w:szCs w:val="28"/>
          <w:lang w:val="kk-KZ"/>
        </w:rPr>
        <w:t xml:space="preserve">20 мин. қайнатады. Ортаның сутектік </w:t>
      </w:r>
      <w:r w:rsidRPr="009E48A4">
        <w:rPr>
          <w:rFonts w:ascii="Times New Roman" w:hAnsi="Times New Roman"/>
          <w:noProof/>
          <w:color w:val="000000"/>
          <w:spacing w:val="2"/>
          <w:sz w:val="28"/>
          <w:szCs w:val="28"/>
          <w:lang w:val="kk-KZ"/>
        </w:rPr>
        <w:t xml:space="preserve">көрсеткіші (рН) 7,2—7,4 болғанға дейін 1 сода </w:t>
      </w:r>
      <w:r w:rsidRPr="009E48A4">
        <w:rPr>
          <w:rFonts w:ascii="Times New Roman" w:hAnsi="Times New Roman"/>
          <w:noProof/>
          <w:color w:val="000000"/>
          <w:spacing w:val="1"/>
          <w:sz w:val="28"/>
          <w:szCs w:val="28"/>
          <w:lang w:val="kk-KZ"/>
        </w:rPr>
        <w:t xml:space="preserve">ерітіндісін құйып, ортаны қайта сүзеді. </w:t>
      </w:r>
      <w:r w:rsidRPr="009E48A4">
        <w:rPr>
          <w:rFonts w:ascii="Times New Roman" w:hAnsi="Times New Roman"/>
          <w:noProof/>
          <w:color w:val="000000"/>
          <w:spacing w:val="-5"/>
          <w:sz w:val="28"/>
          <w:szCs w:val="28"/>
          <w:lang w:val="kk-KZ"/>
        </w:rPr>
        <w:t xml:space="preserve">Залаласыздандыруды 1 атм. қысымда зомин </w:t>
      </w:r>
      <w:r w:rsidRPr="009E48A4">
        <w:rPr>
          <w:rFonts w:ascii="Times New Roman" w:hAnsi="Times New Roman"/>
          <w:noProof/>
          <w:color w:val="000000"/>
          <w:spacing w:val="3"/>
          <w:sz w:val="28"/>
          <w:szCs w:val="28"/>
          <w:lang w:val="kk-KZ"/>
        </w:rPr>
        <w:t>өткізеді.</w:t>
      </w:r>
    </w:p>
    <w:p w:rsidR="006D0078" w:rsidRPr="009E48A4" w:rsidRDefault="006D0078" w:rsidP="009E48A4">
      <w:pPr>
        <w:pStyle w:val="11"/>
        <w:shd w:val="clear" w:color="auto" w:fill="FFFFFF"/>
        <w:ind w:firstLine="425"/>
        <w:jc w:val="both"/>
        <w:rPr>
          <w:rFonts w:ascii="Times New Roman" w:hAnsi="Times New Roman"/>
          <w:sz w:val="28"/>
          <w:szCs w:val="28"/>
        </w:rPr>
      </w:pPr>
      <w:r w:rsidRPr="009E48A4">
        <w:rPr>
          <w:rFonts w:ascii="Times New Roman" w:hAnsi="Times New Roman"/>
          <w:b/>
          <w:noProof/>
          <w:color w:val="000000"/>
          <w:spacing w:val="-5"/>
          <w:sz w:val="28"/>
          <w:szCs w:val="28"/>
          <w:lang w:val="kk-KZ"/>
        </w:rPr>
        <w:t>Ет-пептонды агар (ЕПА)</w:t>
      </w:r>
      <w:r w:rsidRPr="009E48A4">
        <w:rPr>
          <w:rFonts w:ascii="Times New Roman" w:hAnsi="Times New Roman"/>
          <w:noProof/>
          <w:color w:val="000000"/>
          <w:spacing w:val="-5"/>
          <w:sz w:val="28"/>
          <w:szCs w:val="28"/>
          <w:lang w:val="kk-KZ"/>
        </w:rPr>
        <w:t xml:space="preserve"> қатты қоректік орта </w:t>
      </w:r>
      <w:r w:rsidRPr="009E48A4">
        <w:rPr>
          <w:rFonts w:ascii="Times New Roman" w:hAnsi="Times New Roman"/>
          <w:noProof/>
          <w:color w:val="000000"/>
          <w:spacing w:val="-2"/>
          <w:sz w:val="28"/>
          <w:szCs w:val="28"/>
          <w:lang w:val="kk-KZ"/>
        </w:rPr>
        <w:t xml:space="preserve">болып саналады . Бүны дайындау үшін ет-пептонды </w:t>
      </w:r>
      <w:r w:rsidRPr="009E48A4">
        <w:rPr>
          <w:rFonts w:ascii="Times New Roman" w:hAnsi="Times New Roman"/>
          <w:noProof/>
          <w:color w:val="000000"/>
          <w:spacing w:val="8"/>
          <w:sz w:val="28"/>
          <w:szCs w:val="28"/>
          <w:lang w:val="kk-KZ"/>
        </w:rPr>
        <w:t>сорпаға 2 - 3 % мөлшерде үсақталған агар-агарды қ</w:t>
      </w:r>
      <w:r w:rsidRPr="009E48A4">
        <w:rPr>
          <w:rFonts w:ascii="Times New Roman" w:hAnsi="Times New Roman"/>
          <w:noProof/>
          <w:color w:val="000000"/>
          <w:spacing w:val="1"/>
          <w:sz w:val="28"/>
          <w:szCs w:val="28"/>
          <w:lang w:val="kk-KZ"/>
        </w:rPr>
        <w:t xml:space="preserve">осады. </w:t>
      </w:r>
      <w:r w:rsidRPr="009E48A4">
        <w:rPr>
          <w:rFonts w:ascii="Times New Roman" w:hAnsi="Times New Roman"/>
          <w:noProof/>
          <w:color w:val="000000"/>
          <w:spacing w:val="1"/>
          <w:sz w:val="28"/>
          <w:szCs w:val="28"/>
        </w:rPr>
        <w:t>Агар-агарды эмальды ка</w:t>
      </w:r>
      <w:r w:rsidRPr="009E48A4">
        <w:rPr>
          <w:rFonts w:ascii="Times New Roman" w:hAnsi="Times New Roman"/>
          <w:noProof/>
          <w:color w:val="000000"/>
          <w:spacing w:val="1"/>
          <w:sz w:val="28"/>
          <w:szCs w:val="28"/>
          <w:lang w:val="kk-KZ"/>
        </w:rPr>
        <w:t>с</w:t>
      </w:r>
      <w:r w:rsidRPr="009E48A4">
        <w:rPr>
          <w:rFonts w:ascii="Times New Roman" w:hAnsi="Times New Roman"/>
          <w:noProof/>
          <w:color w:val="000000"/>
          <w:spacing w:val="1"/>
          <w:sz w:val="28"/>
          <w:szCs w:val="28"/>
        </w:rPr>
        <w:t xml:space="preserve">трюльге салып </w:t>
      </w:r>
      <w:r w:rsidRPr="009E48A4">
        <w:rPr>
          <w:rFonts w:ascii="Times New Roman" w:hAnsi="Times New Roman"/>
          <w:noProof/>
          <w:color w:val="000000"/>
          <w:sz w:val="28"/>
          <w:szCs w:val="28"/>
        </w:rPr>
        <w:t>үстіне сорпа қ</w:t>
      </w:r>
      <w:r w:rsidRPr="009E48A4">
        <w:rPr>
          <w:rFonts w:ascii="Times New Roman" w:hAnsi="Times New Roman"/>
          <w:noProof/>
          <w:color w:val="000000"/>
          <w:sz w:val="28"/>
          <w:szCs w:val="28"/>
          <w:lang w:val="kk-KZ"/>
        </w:rPr>
        <w:t>ұ</w:t>
      </w:r>
      <w:r w:rsidRPr="009E48A4">
        <w:rPr>
          <w:rFonts w:ascii="Times New Roman" w:hAnsi="Times New Roman"/>
          <w:noProof/>
          <w:color w:val="000000"/>
          <w:sz w:val="28"/>
          <w:szCs w:val="28"/>
        </w:rPr>
        <w:t>яды да 120 градуста 30 минутта</w:t>
      </w:r>
      <w:r w:rsidRPr="009E48A4">
        <w:rPr>
          <w:rFonts w:ascii="Times New Roman" w:hAnsi="Times New Roman"/>
          <w:noProof/>
          <w:color w:val="000000"/>
          <w:sz w:val="28"/>
          <w:szCs w:val="28"/>
          <w:lang w:val="kk-KZ"/>
        </w:rPr>
        <w:t xml:space="preserve">й </w:t>
      </w:r>
      <w:r w:rsidRPr="009E48A4">
        <w:rPr>
          <w:rFonts w:ascii="Times New Roman" w:hAnsi="Times New Roman"/>
          <w:noProof/>
          <w:color w:val="000000"/>
          <w:spacing w:val="-2"/>
          <w:sz w:val="28"/>
          <w:szCs w:val="28"/>
        </w:rPr>
        <w:t>автоклавта қайнатады. Піскен агарды т</w:t>
      </w:r>
      <w:r w:rsidRPr="009E48A4">
        <w:rPr>
          <w:rFonts w:ascii="Times New Roman" w:hAnsi="Times New Roman"/>
          <w:noProof/>
          <w:color w:val="000000"/>
          <w:spacing w:val="-2"/>
          <w:sz w:val="28"/>
          <w:szCs w:val="28"/>
          <w:lang w:val="kk-KZ"/>
        </w:rPr>
        <w:t>ұ</w:t>
      </w:r>
      <w:r w:rsidRPr="009E48A4">
        <w:rPr>
          <w:rFonts w:ascii="Times New Roman" w:hAnsi="Times New Roman"/>
          <w:noProof/>
          <w:color w:val="000000"/>
          <w:spacing w:val="-2"/>
          <w:sz w:val="28"/>
          <w:szCs w:val="28"/>
        </w:rPr>
        <w:t xml:space="preserve">ндырады. </w:t>
      </w:r>
      <w:r w:rsidRPr="009E48A4">
        <w:rPr>
          <w:rFonts w:ascii="Times New Roman" w:hAnsi="Times New Roman"/>
          <w:noProof/>
          <w:color w:val="000000"/>
          <w:spacing w:val="9"/>
          <w:sz w:val="28"/>
          <w:szCs w:val="28"/>
        </w:rPr>
        <w:t>Б</w:t>
      </w:r>
      <w:r w:rsidRPr="009E48A4">
        <w:rPr>
          <w:rFonts w:ascii="Times New Roman" w:hAnsi="Times New Roman"/>
          <w:noProof/>
          <w:color w:val="000000"/>
          <w:spacing w:val="9"/>
          <w:sz w:val="28"/>
          <w:szCs w:val="28"/>
          <w:lang w:val="kk-KZ"/>
        </w:rPr>
        <w:t>ұ</w:t>
      </w:r>
      <w:r w:rsidRPr="009E48A4">
        <w:rPr>
          <w:rFonts w:ascii="Times New Roman" w:hAnsi="Times New Roman"/>
          <w:noProof/>
          <w:color w:val="000000"/>
          <w:spacing w:val="9"/>
          <w:sz w:val="28"/>
          <w:szCs w:val="28"/>
        </w:rPr>
        <w:t xml:space="preserve">л үшін ішінде агары бар кастрюльді жылы </w:t>
      </w:r>
      <w:r w:rsidRPr="009E48A4">
        <w:rPr>
          <w:rFonts w:ascii="Times New Roman" w:hAnsi="Times New Roman"/>
          <w:noProof/>
          <w:color w:val="000000"/>
          <w:spacing w:val="-2"/>
          <w:sz w:val="28"/>
          <w:szCs w:val="28"/>
        </w:rPr>
        <w:t xml:space="preserve">автоклав ішінде түн бойына қалдырады. Сонда ол </w:t>
      </w:r>
      <w:r w:rsidRPr="009E48A4">
        <w:rPr>
          <w:rFonts w:ascii="Times New Roman" w:hAnsi="Times New Roman"/>
          <w:noProof/>
          <w:color w:val="000000"/>
          <w:spacing w:val="6"/>
          <w:sz w:val="28"/>
          <w:szCs w:val="28"/>
        </w:rPr>
        <w:t xml:space="preserve">жайлап суынады. </w:t>
      </w:r>
      <w:r w:rsidRPr="009E48A4">
        <w:rPr>
          <w:rFonts w:ascii="Times New Roman" w:hAnsi="Times New Roman"/>
          <w:noProof/>
          <w:color w:val="000000"/>
          <w:spacing w:val="6"/>
          <w:sz w:val="28"/>
          <w:szCs w:val="28"/>
          <w:lang w:val="kk-KZ"/>
        </w:rPr>
        <w:t>Қа</w:t>
      </w:r>
      <w:r w:rsidRPr="009E48A4">
        <w:rPr>
          <w:rFonts w:ascii="Times New Roman" w:hAnsi="Times New Roman"/>
          <w:noProof/>
          <w:color w:val="000000"/>
          <w:spacing w:val="6"/>
          <w:sz w:val="28"/>
          <w:szCs w:val="28"/>
        </w:rPr>
        <w:t xml:space="preserve">тқыл агарды шайқайды, </w:t>
      </w:r>
      <w:r w:rsidRPr="009E48A4">
        <w:rPr>
          <w:rFonts w:ascii="Times New Roman" w:hAnsi="Times New Roman"/>
          <w:noProof/>
          <w:color w:val="000000"/>
          <w:spacing w:val="10"/>
          <w:sz w:val="28"/>
          <w:szCs w:val="28"/>
        </w:rPr>
        <w:t>т</w:t>
      </w:r>
      <w:r w:rsidRPr="009E48A4">
        <w:rPr>
          <w:rFonts w:ascii="Times New Roman" w:hAnsi="Times New Roman"/>
          <w:noProof/>
          <w:color w:val="000000"/>
          <w:spacing w:val="10"/>
          <w:sz w:val="28"/>
          <w:szCs w:val="28"/>
          <w:lang w:val="kk-KZ"/>
        </w:rPr>
        <w:t>ұ</w:t>
      </w:r>
      <w:r w:rsidRPr="009E48A4">
        <w:rPr>
          <w:rFonts w:ascii="Times New Roman" w:hAnsi="Times New Roman"/>
          <w:noProof/>
          <w:color w:val="000000"/>
          <w:spacing w:val="10"/>
          <w:sz w:val="28"/>
          <w:szCs w:val="28"/>
        </w:rPr>
        <w:t xml:space="preserve">нбаның төменгі жағын кеседі,ал беткі жағын </w:t>
      </w:r>
      <w:r w:rsidRPr="009E48A4">
        <w:rPr>
          <w:rFonts w:ascii="Times New Roman" w:hAnsi="Times New Roman"/>
          <w:noProof/>
          <w:color w:val="000000"/>
          <w:spacing w:val="-1"/>
          <w:sz w:val="28"/>
          <w:szCs w:val="28"/>
        </w:rPr>
        <w:t xml:space="preserve">кесек етіп алып балқытады. Агарды мөлдірлендірудің </w:t>
      </w:r>
      <w:r w:rsidRPr="009E48A4">
        <w:rPr>
          <w:rFonts w:ascii="Times New Roman" w:hAnsi="Times New Roman"/>
          <w:noProof/>
          <w:color w:val="000000"/>
          <w:spacing w:val="19"/>
          <w:sz w:val="28"/>
          <w:szCs w:val="28"/>
        </w:rPr>
        <w:t>баск</w:t>
      </w:r>
      <w:r w:rsidRPr="009E48A4">
        <w:rPr>
          <w:rFonts w:ascii="Times New Roman" w:hAnsi="Times New Roman"/>
          <w:noProof/>
          <w:color w:val="000000"/>
          <w:spacing w:val="19"/>
          <w:sz w:val="28"/>
          <w:szCs w:val="28"/>
          <w:lang w:val="kk-KZ"/>
        </w:rPr>
        <w:t>а</w:t>
      </w:r>
      <w:r w:rsidRPr="009E48A4">
        <w:rPr>
          <w:rFonts w:ascii="Times New Roman" w:hAnsi="Times New Roman"/>
          <w:noProof/>
          <w:color w:val="000000"/>
          <w:spacing w:val="19"/>
          <w:sz w:val="28"/>
          <w:szCs w:val="28"/>
        </w:rPr>
        <w:t xml:space="preserve"> да тәсілдері бар. Олардың ішінде ең </w:t>
      </w:r>
      <w:r w:rsidRPr="009E48A4">
        <w:rPr>
          <w:rFonts w:ascii="Times New Roman" w:hAnsi="Times New Roman"/>
          <w:noProof/>
          <w:color w:val="000000"/>
          <w:spacing w:val="3"/>
          <w:sz w:val="28"/>
          <w:szCs w:val="28"/>
        </w:rPr>
        <w:t xml:space="preserve">карапайымы және оңайы — балкытып, 50 С дейін салқындатылған </w:t>
      </w:r>
      <w:r w:rsidRPr="009E48A4">
        <w:rPr>
          <w:rFonts w:ascii="Times New Roman" w:hAnsi="Times New Roman"/>
          <w:noProof/>
          <w:color w:val="000000"/>
          <w:spacing w:val="7"/>
          <w:sz w:val="28"/>
          <w:szCs w:val="28"/>
        </w:rPr>
        <w:t>агарға екі есе с</w:t>
      </w:r>
      <w:r w:rsidRPr="009E48A4">
        <w:rPr>
          <w:rFonts w:ascii="Times New Roman" w:hAnsi="Times New Roman"/>
          <w:noProof/>
          <w:color w:val="000000"/>
          <w:spacing w:val="7"/>
          <w:sz w:val="28"/>
          <w:szCs w:val="28"/>
          <w:lang w:val="kk-KZ"/>
        </w:rPr>
        <w:t>ұ</w:t>
      </w:r>
      <w:r w:rsidRPr="009E48A4">
        <w:rPr>
          <w:rFonts w:ascii="Times New Roman" w:hAnsi="Times New Roman"/>
          <w:noProof/>
          <w:color w:val="000000"/>
          <w:spacing w:val="7"/>
          <w:sz w:val="28"/>
          <w:szCs w:val="28"/>
        </w:rPr>
        <w:t>й</w:t>
      </w:r>
      <w:r w:rsidRPr="009E48A4">
        <w:rPr>
          <w:rFonts w:ascii="Times New Roman" w:hAnsi="Times New Roman"/>
          <w:noProof/>
          <w:color w:val="000000"/>
          <w:spacing w:val="7"/>
          <w:sz w:val="28"/>
          <w:szCs w:val="28"/>
          <w:lang w:val="kk-KZ"/>
        </w:rPr>
        <w:t>ы</w:t>
      </w:r>
      <w:r w:rsidRPr="009E48A4">
        <w:rPr>
          <w:rFonts w:ascii="Times New Roman" w:hAnsi="Times New Roman"/>
          <w:noProof/>
          <w:color w:val="000000"/>
          <w:spacing w:val="7"/>
          <w:sz w:val="28"/>
          <w:szCs w:val="28"/>
        </w:rPr>
        <w:t xml:space="preserve">лтылған дистилденген суды және көбіктендіре </w:t>
      </w:r>
      <w:r w:rsidRPr="009E48A4">
        <w:rPr>
          <w:rFonts w:ascii="Times New Roman" w:hAnsi="Times New Roman"/>
          <w:noProof/>
          <w:color w:val="000000"/>
          <w:spacing w:val="1"/>
          <w:sz w:val="28"/>
          <w:szCs w:val="28"/>
        </w:rPr>
        <w:t xml:space="preserve">қатты </w:t>
      </w:r>
      <w:r w:rsidRPr="009E48A4">
        <w:rPr>
          <w:rFonts w:ascii="Times New Roman" w:hAnsi="Times New Roman"/>
          <w:noProof/>
          <w:color w:val="000000"/>
          <w:spacing w:val="1"/>
          <w:sz w:val="28"/>
          <w:szCs w:val="28"/>
          <w:lang w:val="kk-KZ"/>
        </w:rPr>
        <w:t>қо</w:t>
      </w:r>
      <w:r w:rsidRPr="009E48A4">
        <w:rPr>
          <w:rFonts w:ascii="Times New Roman" w:hAnsi="Times New Roman"/>
          <w:noProof/>
          <w:color w:val="000000"/>
          <w:spacing w:val="1"/>
          <w:sz w:val="28"/>
          <w:szCs w:val="28"/>
        </w:rPr>
        <w:t>псытылған та</w:t>
      </w:r>
      <w:r w:rsidRPr="009E48A4">
        <w:rPr>
          <w:rFonts w:ascii="Times New Roman" w:hAnsi="Times New Roman"/>
          <w:noProof/>
          <w:color w:val="000000"/>
          <w:spacing w:val="1"/>
          <w:sz w:val="28"/>
          <w:szCs w:val="28"/>
          <w:lang w:val="kk-KZ"/>
        </w:rPr>
        <w:t>у</w:t>
      </w:r>
      <w:r w:rsidRPr="009E48A4">
        <w:rPr>
          <w:rFonts w:ascii="Times New Roman" w:hAnsi="Times New Roman"/>
          <w:noProof/>
          <w:color w:val="000000"/>
          <w:spacing w:val="1"/>
          <w:sz w:val="28"/>
          <w:szCs w:val="28"/>
        </w:rPr>
        <w:t>ы</w:t>
      </w:r>
      <w:r w:rsidRPr="009E48A4">
        <w:rPr>
          <w:rFonts w:ascii="Times New Roman" w:hAnsi="Times New Roman"/>
          <w:noProof/>
          <w:color w:val="000000"/>
          <w:spacing w:val="1"/>
          <w:sz w:val="28"/>
          <w:szCs w:val="28"/>
          <w:lang w:val="kk-KZ"/>
        </w:rPr>
        <w:t>қ</w:t>
      </w:r>
      <w:r w:rsidRPr="009E48A4">
        <w:rPr>
          <w:rFonts w:ascii="Times New Roman" w:hAnsi="Times New Roman"/>
          <w:noProof/>
          <w:color w:val="000000"/>
          <w:spacing w:val="1"/>
          <w:sz w:val="28"/>
          <w:szCs w:val="28"/>
        </w:rPr>
        <w:t xml:space="preserve"> ж</w:t>
      </w:r>
      <w:r w:rsidRPr="009E48A4">
        <w:rPr>
          <w:rFonts w:ascii="Times New Roman" w:hAnsi="Times New Roman"/>
          <w:noProof/>
          <w:color w:val="000000"/>
          <w:spacing w:val="1"/>
          <w:sz w:val="28"/>
          <w:szCs w:val="28"/>
          <w:lang w:val="kk-KZ"/>
        </w:rPr>
        <w:t>ұ</w:t>
      </w:r>
      <w:r w:rsidRPr="009E48A4">
        <w:rPr>
          <w:rFonts w:ascii="Times New Roman" w:hAnsi="Times New Roman"/>
          <w:noProof/>
          <w:color w:val="000000"/>
          <w:spacing w:val="1"/>
          <w:sz w:val="28"/>
          <w:szCs w:val="28"/>
        </w:rPr>
        <w:t>мырткасының а</w:t>
      </w:r>
      <w:r w:rsidRPr="009E48A4">
        <w:rPr>
          <w:rFonts w:ascii="Times New Roman" w:hAnsi="Times New Roman"/>
          <w:noProof/>
          <w:color w:val="000000"/>
          <w:spacing w:val="1"/>
          <w:sz w:val="28"/>
          <w:szCs w:val="28"/>
          <w:lang w:val="kk-KZ"/>
        </w:rPr>
        <w:t>қ</w:t>
      </w:r>
      <w:r w:rsidRPr="009E48A4">
        <w:rPr>
          <w:rFonts w:ascii="Times New Roman" w:hAnsi="Times New Roman"/>
          <w:noProof/>
          <w:color w:val="000000"/>
          <w:spacing w:val="1"/>
          <w:sz w:val="28"/>
          <w:szCs w:val="28"/>
        </w:rPr>
        <w:t xml:space="preserve">белогын немесе </w:t>
      </w:r>
      <w:r w:rsidRPr="009E48A4">
        <w:rPr>
          <w:rFonts w:ascii="Times New Roman" w:hAnsi="Times New Roman"/>
          <w:noProof/>
          <w:color w:val="000000"/>
          <w:spacing w:val="1"/>
          <w:sz w:val="28"/>
          <w:szCs w:val="28"/>
          <w:lang w:val="kk-KZ"/>
        </w:rPr>
        <w:t>қ</w:t>
      </w:r>
      <w:r w:rsidRPr="009E48A4">
        <w:rPr>
          <w:rFonts w:ascii="Times New Roman" w:hAnsi="Times New Roman"/>
          <w:noProof/>
          <w:color w:val="000000"/>
          <w:spacing w:val="1"/>
          <w:sz w:val="28"/>
          <w:szCs w:val="28"/>
        </w:rPr>
        <w:t xml:space="preserve">ан </w:t>
      </w:r>
      <w:r w:rsidRPr="009E48A4">
        <w:rPr>
          <w:rFonts w:ascii="Times New Roman" w:hAnsi="Times New Roman"/>
          <w:noProof/>
          <w:color w:val="000000"/>
          <w:sz w:val="28"/>
          <w:szCs w:val="28"/>
        </w:rPr>
        <w:t xml:space="preserve">сарысуын қосады. </w:t>
      </w:r>
      <w:r w:rsidRPr="009E48A4">
        <w:rPr>
          <w:rFonts w:ascii="Times New Roman" w:hAnsi="Times New Roman"/>
          <w:noProof/>
          <w:color w:val="000000"/>
          <w:sz w:val="28"/>
          <w:szCs w:val="28"/>
          <w:lang w:val="kk-KZ"/>
        </w:rPr>
        <w:t>Қо</w:t>
      </w:r>
      <w:r w:rsidRPr="009E48A4">
        <w:rPr>
          <w:rFonts w:ascii="Times New Roman" w:hAnsi="Times New Roman"/>
          <w:noProof/>
          <w:color w:val="000000"/>
          <w:sz w:val="28"/>
          <w:szCs w:val="28"/>
        </w:rPr>
        <w:t>сп</w:t>
      </w:r>
      <w:r w:rsidRPr="009E48A4">
        <w:rPr>
          <w:rFonts w:ascii="Times New Roman" w:hAnsi="Times New Roman"/>
          <w:noProof/>
          <w:color w:val="000000"/>
          <w:sz w:val="28"/>
          <w:szCs w:val="28"/>
          <w:lang w:val="kk-KZ"/>
        </w:rPr>
        <w:t>аны</w:t>
      </w:r>
      <w:r w:rsidRPr="009E48A4">
        <w:rPr>
          <w:rFonts w:ascii="Times New Roman" w:hAnsi="Times New Roman"/>
          <w:noProof/>
          <w:color w:val="000000"/>
          <w:sz w:val="28"/>
          <w:szCs w:val="28"/>
        </w:rPr>
        <w:t xml:space="preserve"> 10 минут қ</w:t>
      </w:r>
      <w:r w:rsidRPr="009E48A4">
        <w:rPr>
          <w:rFonts w:ascii="Times New Roman" w:hAnsi="Times New Roman"/>
          <w:noProof/>
          <w:color w:val="000000"/>
          <w:sz w:val="28"/>
          <w:szCs w:val="28"/>
          <w:lang w:val="kk-KZ"/>
        </w:rPr>
        <w:t>а</w:t>
      </w:r>
      <w:r w:rsidRPr="009E48A4">
        <w:rPr>
          <w:rFonts w:ascii="Times New Roman" w:hAnsi="Times New Roman"/>
          <w:noProof/>
          <w:color w:val="000000"/>
          <w:sz w:val="28"/>
          <w:szCs w:val="28"/>
        </w:rPr>
        <w:t>йнатады.</w:t>
      </w:r>
    </w:p>
    <w:p w:rsidR="006D0078" w:rsidRPr="009E48A4" w:rsidRDefault="006D0078" w:rsidP="009E48A4">
      <w:pPr>
        <w:pStyle w:val="11"/>
        <w:shd w:val="clear" w:color="auto" w:fill="FFFFFF"/>
        <w:ind w:firstLine="425"/>
        <w:jc w:val="both"/>
        <w:rPr>
          <w:rFonts w:ascii="Times New Roman" w:hAnsi="Times New Roman"/>
          <w:sz w:val="28"/>
          <w:szCs w:val="28"/>
        </w:rPr>
      </w:pPr>
      <w:r w:rsidRPr="009E48A4">
        <w:rPr>
          <w:rFonts w:ascii="Times New Roman" w:hAnsi="Times New Roman"/>
          <w:noProof/>
          <w:color w:val="000000"/>
          <w:sz w:val="28"/>
          <w:szCs w:val="28"/>
        </w:rPr>
        <w:lastRenderedPageBreak/>
        <w:t xml:space="preserve">Мөлдірленген агарды сүзеді. Сүзінді рН 7,2 — 7,4-ке жеткізеді </w:t>
      </w:r>
      <w:r w:rsidRPr="009E48A4">
        <w:rPr>
          <w:rFonts w:ascii="Times New Roman" w:hAnsi="Times New Roman"/>
          <w:noProof/>
          <w:color w:val="000000"/>
          <w:spacing w:val="1"/>
          <w:sz w:val="28"/>
          <w:szCs w:val="28"/>
        </w:rPr>
        <w:t>депробиркаға 120 С ыстықта за</w:t>
      </w:r>
      <w:r w:rsidRPr="009E48A4">
        <w:rPr>
          <w:rFonts w:ascii="Times New Roman" w:hAnsi="Times New Roman"/>
          <w:noProof/>
          <w:color w:val="000000"/>
          <w:spacing w:val="1"/>
          <w:sz w:val="28"/>
          <w:szCs w:val="28"/>
          <w:lang w:val="kk-KZ"/>
        </w:rPr>
        <w:t>л</w:t>
      </w:r>
      <w:r w:rsidRPr="009E48A4">
        <w:rPr>
          <w:rFonts w:ascii="Times New Roman" w:hAnsi="Times New Roman"/>
          <w:noProof/>
          <w:color w:val="000000"/>
          <w:spacing w:val="1"/>
          <w:sz w:val="28"/>
          <w:szCs w:val="28"/>
        </w:rPr>
        <w:t>а</w:t>
      </w:r>
      <w:r w:rsidRPr="009E48A4">
        <w:rPr>
          <w:rFonts w:ascii="Times New Roman" w:hAnsi="Times New Roman"/>
          <w:noProof/>
          <w:color w:val="000000"/>
          <w:spacing w:val="1"/>
          <w:sz w:val="28"/>
          <w:szCs w:val="28"/>
          <w:lang w:val="kk-KZ"/>
        </w:rPr>
        <w:t>л</w:t>
      </w:r>
      <w:r w:rsidRPr="009E48A4">
        <w:rPr>
          <w:rFonts w:ascii="Times New Roman" w:hAnsi="Times New Roman"/>
          <w:noProof/>
          <w:color w:val="000000"/>
          <w:spacing w:val="1"/>
          <w:sz w:val="28"/>
          <w:szCs w:val="28"/>
        </w:rPr>
        <w:t xml:space="preserve">сыздандырады. Егер агарды </w:t>
      </w:r>
      <w:r w:rsidRPr="009E48A4">
        <w:rPr>
          <w:rFonts w:ascii="Times New Roman" w:hAnsi="Times New Roman"/>
          <w:noProof/>
          <w:color w:val="000000"/>
          <w:spacing w:val="-2"/>
          <w:sz w:val="28"/>
          <w:szCs w:val="28"/>
        </w:rPr>
        <w:t>к</w:t>
      </w:r>
      <w:r w:rsidRPr="009E48A4">
        <w:rPr>
          <w:rFonts w:ascii="Times New Roman" w:hAnsi="Times New Roman"/>
          <w:noProof/>
          <w:color w:val="000000"/>
          <w:spacing w:val="-2"/>
          <w:sz w:val="28"/>
          <w:szCs w:val="28"/>
          <w:lang w:val="kk-KZ"/>
        </w:rPr>
        <w:t>и</w:t>
      </w:r>
      <w:r w:rsidRPr="009E48A4">
        <w:rPr>
          <w:rFonts w:ascii="Times New Roman" w:hAnsi="Times New Roman"/>
          <w:noProof/>
          <w:color w:val="000000"/>
          <w:spacing w:val="-2"/>
          <w:sz w:val="28"/>
          <w:szCs w:val="28"/>
        </w:rPr>
        <w:t>ғаштап қатыру керек болса, агары бар пробир</w:t>
      </w:r>
      <w:r w:rsidRPr="009E48A4">
        <w:rPr>
          <w:rFonts w:ascii="Times New Roman" w:hAnsi="Times New Roman"/>
          <w:noProof/>
          <w:color w:val="000000"/>
          <w:spacing w:val="-2"/>
          <w:sz w:val="28"/>
          <w:szCs w:val="28"/>
          <w:lang w:val="kk-KZ"/>
        </w:rPr>
        <w:t>к</w:t>
      </w:r>
      <w:r w:rsidRPr="009E48A4">
        <w:rPr>
          <w:rFonts w:ascii="Times New Roman" w:hAnsi="Times New Roman"/>
          <w:noProof/>
          <w:color w:val="000000"/>
          <w:spacing w:val="-2"/>
          <w:sz w:val="28"/>
          <w:szCs w:val="28"/>
        </w:rPr>
        <w:t xml:space="preserve">аны келбете </w:t>
      </w:r>
      <w:r w:rsidRPr="009E48A4">
        <w:rPr>
          <w:rFonts w:ascii="Times New Roman" w:hAnsi="Times New Roman"/>
          <w:noProof/>
          <w:color w:val="000000"/>
          <w:spacing w:val="-1"/>
          <w:sz w:val="28"/>
          <w:szCs w:val="28"/>
        </w:rPr>
        <w:t>орналыстыр</w:t>
      </w:r>
      <w:r w:rsidRPr="009E48A4">
        <w:rPr>
          <w:rFonts w:ascii="Times New Roman" w:hAnsi="Times New Roman"/>
          <w:noProof/>
          <w:color w:val="000000"/>
          <w:spacing w:val="-1"/>
          <w:sz w:val="28"/>
          <w:szCs w:val="28"/>
          <w:lang w:val="kk-KZ"/>
        </w:rPr>
        <w:t>са</w:t>
      </w:r>
      <w:r w:rsidRPr="009E48A4">
        <w:rPr>
          <w:rFonts w:ascii="Times New Roman" w:hAnsi="Times New Roman"/>
          <w:noProof/>
          <w:color w:val="000000"/>
          <w:spacing w:val="-1"/>
          <w:sz w:val="28"/>
          <w:szCs w:val="28"/>
        </w:rPr>
        <w:t xml:space="preserve"> ол к</w:t>
      </w:r>
      <w:r w:rsidRPr="009E48A4">
        <w:rPr>
          <w:rFonts w:ascii="Times New Roman" w:hAnsi="Times New Roman"/>
          <w:noProof/>
          <w:color w:val="000000"/>
          <w:spacing w:val="-1"/>
          <w:sz w:val="28"/>
          <w:szCs w:val="28"/>
          <w:lang w:val="kk-KZ"/>
        </w:rPr>
        <w:t>и</w:t>
      </w:r>
      <w:r w:rsidRPr="009E48A4">
        <w:rPr>
          <w:rFonts w:ascii="Times New Roman" w:hAnsi="Times New Roman"/>
          <w:noProof/>
          <w:color w:val="000000"/>
          <w:spacing w:val="-1"/>
          <w:sz w:val="28"/>
          <w:szCs w:val="28"/>
        </w:rPr>
        <w:t>ғаштана қатады.</w:t>
      </w:r>
    </w:p>
    <w:p w:rsidR="006D0078" w:rsidRPr="009E48A4" w:rsidRDefault="006D0078" w:rsidP="009E48A4">
      <w:pPr>
        <w:pStyle w:val="11"/>
        <w:shd w:val="clear" w:color="auto" w:fill="FFFFFF"/>
        <w:ind w:firstLine="425"/>
        <w:jc w:val="both"/>
        <w:rPr>
          <w:rFonts w:ascii="Times New Roman" w:hAnsi="Times New Roman"/>
          <w:noProof/>
          <w:color w:val="000000"/>
          <w:spacing w:val="-3"/>
          <w:sz w:val="28"/>
          <w:szCs w:val="28"/>
          <w:lang w:val="kk-KZ"/>
        </w:rPr>
      </w:pPr>
      <w:r w:rsidRPr="009E48A4">
        <w:rPr>
          <w:rFonts w:ascii="Times New Roman" w:hAnsi="Times New Roman"/>
          <w:b/>
          <w:sz w:val="28"/>
          <w:szCs w:val="28"/>
          <w:lang w:val="kk-KZ"/>
        </w:rPr>
        <w:t xml:space="preserve">Ет – пептонды желатин </w:t>
      </w:r>
      <w:r w:rsidRPr="009E48A4">
        <w:rPr>
          <w:rFonts w:ascii="Times New Roman" w:hAnsi="Times New Roman"/>
          <w:b/>
          <w:noProof/>
          <w:color w:val="000000"/>
          <w:spacing w:val="-5"/>
          <w:sz w:val="28"/>
          <w:szCs w:val="28"/>
          <w:lang w:val="kk-KZ"/>
        </w:rPr>
        <w:t>(ЕПЖ)</w:t>
      </w:r>
      <w:r w:rsidRPr="009E48A4">
        <w:rPr>
          <w:rFonts w:ascii="Times New Roman" w:hAnsi="Times New Roman"/>
          <w:noProof/>
          <w:color w:val="000000"/>
          <w:spacing w:val="-3"/>
          <w:sz w:val="28"/>
          <w:szCs w:val="28"/>
          <w:lang w:val="kk-KZ"/>
        </w:rPr>
        <w:t xml:space="preserve">Ет-пептонды желатина (ЕПЖ) – ет-пептонды сорпаға 10-20 </w:t>
      </w:r>
      <w:r w:rsidRPr="009E48A4">
        <w:rPr>
          <w:rFonts w:ascii="Times New Roman" w:hAnsi="Times New Roman"/>
          <w:noProof/>
          <w:color w:val="000000"/>
          <w:spacing w:val="8"/>
          <w:sz w:val="28"/>
          <w:szCs w:val="28"/>
          <w:lang w:val="kk-KZ"/>
        </w:rPr>
        <w:t>% желатина қосылады да 10-15 минут пісіреді немесе су моншасында қайнатады. Жұмыртқаның ақ белогымен мөлдірлендіріледі.</w:t>
      </w:r>
      <w:r w:rsidRPr="009E48A4">
        <w:rPr>
          <w:rFonts w:ascii="Times New Roman" w:hAnsi="Times New Roman"/>
          <w:sz w:val="28"/>
          <w:szCs w:val="28"/>
          <w:lang w:val="kk-KZ"/>
        </w:rPr>
        <w:t xml:space="preserve">Залалсыздандыруды Кох аппаратында өткізеді. </w:t>
      </w:r>
    </w:p>
    <w:p w:rsidR="006D0078" w:rsidRPr="009E48A4" w:rsidRDefault="006D0078" w:rsidP="009E48A4">
      <w:pPr>
        <w:pStyle w:val="11"/>
        <w:shd w:val="clear" w:color="auto" w:fill="FFFFFF"/>
        <w:ind w:firstLine="425"/>
        <w:jc w:val="both"/>
        <w:rPr>
          <w:rFonts w:ascii="Times New Roman" w:hAnsi="Times New Roman"/>
          <w:b/>
          <w:noProof/>
          <w:color w:val="000000"/>
          <w:spacing w:val="-3"/>
          <w:sz w:val="28"/>
          <w:szCs w:val="28"/>
          <w:lang w:val="kk-KZ"/>
        </w:rPr>
      </w:pPr>
      <w:r w:rsidRPr="009E48A4">
        <w:rPr>
          <w:rFonts w:ascii="Times New Roman" w:hAnsi="Times New Roman"/>
          <w:b/>
          <w:noProof/>
          <w:color w:val="000000"/>
          <w:spacing w:val="-3"/>
          <w:sz w:val="28"/>
          <w:szCs w:val="28"/>
          <w:lang w:val="kk-KZ"/>
        </w:rPr>
        <w:t>Жасанды синтетикалық орталар:</w:t>
      </w:r>
    </w:p>
    <w:p w:rsidR="006D0078" w:rsidRPr="009E48A4" w:rsidRDefault="006D0078"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 xml:space="preserve">Чапека ортасы: </w:t>
      </w:r>
      <w:r w:rsidRPr="009E48A4">
        <w:rPr>
          <w:rFonts w:ascii="Times New Roman" w:hAnsi="Times New Roman" w:cs="Times New Roman"/>
          <w:sz w:val="28"/>
          <w:szCs w:val="28"/>
          <w:lang w:val="kk-KZ"/>
        </w:rPr>
        <w:t xml:space="preserve">/зең саңырауқұлақтары үшін/. Сахароза – 30,0г; </w:t>
      </w:r>
      <w:r w:rsidRPr="009E48A4">
        <w:rPr>
          <w:rFonts w:ascii="Times New Roman" w:hAnsi="Times New Roman" w:cs="Times New Roman"/>
          <w:sz w:val="28"/>
          <w:szCs w:val="28"/>
          <w:lang w:val="en-US"/>
        </w:rPr>
        <w:t>NaNo</w:t>
      </w:r>
      <w:r w:rsidRPr="009E48A4">
        <w:rPr>
          <w:rFonts w:ascii="Times New Roman" w:hAnsi="Times New Roman" w:cs="Times New Roman"/>
          <w:sz w:val="28"/>
          <w:szCs w:val="28"/>
          <w:vertAlign w:val="subscript"/>
        </w:rPr>
        <w:t>3</w:t>
      </w:r>
      <w:r w:rsidRPr="009E48A4">
        <w:rPr>
          <w:rFonts w:ascii="Times New Roman" w:hAnsi="Times New Roman" w:cs="Times New Roman"/>
          <w:sz w:val="28"/>
          <w:szCs w:val="28"/>
        </w:rPr>
        <w:t xml:space="preserve"> – </w:t>
      </w:r>
      <w:smartTag w:uri="urn:schemas-microsoft-com:office:smarttags" w:element="metricconverter">
        <w:smartTagPr>
          <w:attr w:name="ProductID" w:val="3.0 г"/>
        </w:smartTagPr>
        <w:r w:rsidRPr="009E48A4">
          <w:rPr>
            <w:rFonts w:ascii="Times New Roman" w:hAnsi="Times New Roman" w:cs="Times New Roman"/>
            <w:sz w:val="28"/>
            <w:szCs w:val="28"/>
          </w:rPr>
          <w:t>3.0</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KH</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lang w:val="en-US"/>
        </w:rPr>
        <w:t>PO</w:t>
      </w:r>
      <w:r w:rsidRPr="009E48A4">
        <w:rPr>
          <w:rFonts w:ascii="Times New Roman" w:hAnsi="Times New Roman" w:cs="Times New Roman"/>
          <w:sz w:val="28"/>
          <w:szCs w:val="28"/>
          <w:vertAlign w:val="subscript"/>
        </w:rPr>
        <w:t>4</w:t>
      </w:r>
      <w:r w:rsidRPr="009E48A4">
        <w:rPr>
          <w:rFonts w:ascii="Times New Roman" w:hAnsi="Times New Roman" w:cs="Times New Roman"/>
          <w:sz w:val="28"/>
          <w:szCs w:val="28"/>
        </w:rPr>
        <w:t xml:space="preserve"> – </w:t>
      </w:r>
      <w:smartTag w:uri="urn:schemas-microsoft-com:office:smarttags" w:element="metricconverter">
        <w:smartTagPr>
          <w:attr w:name="ProductID" w:val="1.0 г"/>
        </w:smartTagPr>
        <w:r w:rsidRPr="009E48A4">
          <w:rPr>
            <w:rFonts w:ascii="Times New Roman" w:hAnsi="Times New Roman" w:cs="Times New Roman"/>
            <w:sz w:val="28"/>
            <w:szCs w:val="28"/>
          </w:rPr>
          <w:t>1.0</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MgSO</w:t>
      </w:r>
      <w:r w:rsidRPr="009E48A4">
        <w:rPr>
          <w:rFonts w:ascii="Times New Roman" w:hAnsi="Times New Roman" w:cs="Times New Roman"/>
          <w:sz w:val="28"/>
          <w:szCs w:val="28"/>
          <w:vertAlign w:val="subscript"/>
        </w:rPr>
        <w:t>4</w:t>
      </w:r>
      <w:r w:rsidRPr="009E48A4">
        <w:rPr>
          <w:rFonts w:ascii="Times New Roman" w:hAnsi="Times New Roman" w:cs="Times New Roman"/>
          <w:sz w:val="28"/>
          <w:szCs w:val="28"/>
        </w:rPr>
        <w:t>*7</w:t>
      </w:r>
      <w:r w:rsidRPr="009E48A4">
        <w:rPr>
          <w:rFonts w:ascii="Times New Roman" w:hAnsi="Times New Roman" w:cs="Times New Roman"/>
          <w:sz w:val="28"/>
          <w:szCs w:val="28"/>
          <w:lang w:val="en-US"/>
        </w:rPr>
        <w:t>H</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lang w:val="en-US"/>
        </w:rPr>
        <w:t>O</w:t>
      </w:r>
      <w:r w:rsidRPr="009E48A4">
        <w:rPr>
          <w:rFonts w:ascii="Times New Roman" w:hAnsi="Times New Roman" w:cs="Times New Roman"/>
          <w:sz w:val="28"/>
          <w:szCs w:val="28"/>
        </w:rPr>
        <w:t xml:space="preserve"> – </w:t>
      </w:r>
      <w:smartTag w:uri="urn:schemas-microsoft-com:office:smarttags" w:element="metricconverter">
        <w:smartTagPr>
          <w:attr w:name="ProductID" w:val="0.5 г"/>
        </w:smartTagPr>
        <w:r w:rsidRPr="009E48A4">
          <w:rPr>
            <w:rFonts w:ascii="Times New Roman" w:hAnsi="Times New Roman" w:cs="Times New Roman"/>
            <w:sz w:val="28"/>
            <w:szCs w:val="28"/>
          </w:rPr>
          <w:t>0.5</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KI</w:t>
      </w:r>
      <w:r w:rsidRPr="009E48A4">
        <w:rPr>
          <w:rFonts w:ascii="Times New Roman" w:hAnsi="Times New Roman" w:cs="Times New Roman"/>
          <w:sz w:val="28"/>
          <w:szCs w:val="28"/>
        </w:rPr>
        <w:t xml:space="preserve"> – </w:t>
      </w:r>
      <w:smartTag w:uri="urn:schemas-microsoft-com:office:smarttags" w:element="metricconverter">
        <w:smartTagPr>
          <w:attr w:name="ProductID" w:val="0.5 г"/>
        </w:smartTagPr>
        <w:r w:rsidRPr="009E48A4">
          <w:rPr>
            <w:rFonts w:ascii="Times New Roman" w:hAnsi="Times New Roman" w:cs="Times New Roman"/>
            <w:sz w:val="28"/>
            <w:szCs w:val="28"/>
          </w:rPr>
          <w:t>0.5</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FeSO</w:t>
      </w:r>
      <w:r w:rsidRPr="009E48A4">
        <w:rPr>
          <w:rFonts w:ascii="Times New Roman" w:hAnsi="Times New Roman" w:cs="Times New Roman"/>
          <w:sz w:val="28"/>
          <w:szCs w:val="28"/>
        </w:rPr>
        <w:t xml:space="preserve"> – </w:t>
      </w:r>
      <w:smartTag w:uri="urn:schemas-microsoft-com:office:smarttags" w:element="metricconverter">
        <w:smartTagPr>
          <w:attr w:name="ProductID" w:val="0.01 г"/>
        </w:smartTagPr>
        <w:r w:rsidRPr="009E48A4">
          <w:rPr>
            <w:rFonts w:ascii="Times New Roman" w:hAnsi="Times New Roman" w:cs="Times New Roman"/>
            <w:sz w:val="28"/>
            <w:szCs w:val="28"/>
          </w:rPr>
          <w:t>0.01</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kk-KZ"/>
        </w:rPr>
        <w:t xml:space="preserve">дистилденген су – </w:t>
      </w:r>
      <w:smartTag w:uri="urn:schemas-microsoft-com:office:smarttags" w:element="metricconverter">
        <w:smartTagPr>
          <w:attr w:name="ProductID" w:val="1 литр"/>
        </w:smartTagPr>
        <w:r w:rsidRPr="009E48A4">
          <w:rPr>
            <w:rFonts w:ascii="Times New Roman" w:hAnsi="Times New Roman" w:cs="Times New Roman"/>
            <w:sz w:val="28"/>
            <w:szCs w:val="28"/>
            <w:lang w:val="kk-KZ"/>
          </w:rPr>
          <w:t>1 литр</w:t>
        </w:r>
      </w:smartTag>
      <w:r w:rsidRPr="009E48A4">
        <w:rPr>
          <w:rFonts w:ascii="Times New Roman" w:hAnsi="Times New Roman" w:cs="Times New Roman"/>
          <w:sz w:val="28"/>
          <w:szCs w:val="28"/>
          <w:lang w:val="kk-KZ"/>
        </w:rPr>
        <w:t xml:space="preserve">. </w:t>
      </w:r>
    </w:p>
    <w:p w:rsidR="006D0078" w:rsidRPr="009E48A4" w:rsidRDefault="006D0078"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Эшби ортасы:</w:t>
      </w:r>
      <w:r w:rsidRPr="009E48A4">
        <w:rPr>
          <w:rFonts w:ascii="Times New Roman" w:hAnsi="Times New Roman" w:cs="Times New Roman"/>
          <w:sz w:val="28"/>
          <w:szCs w:val="28"/>
          <w:lang w:val="kk-KZ"/>
        </w:rPr>
        <w:t xml:space="preserve"> /азоттұтқыш микроорганизмдер үшін/. Маннит немесе глюкоза – </w:t>
      </w:r>
      <w:smartTag w:uri="urn:schemas-microsoft-com:office:smarttags" w:element="metricconverter">
        <w:smartTagPr>
          <w:attr w:name="ProductID" w:val="20.0 г"/>
        </w:smartTagPr>
        <w:r w:rsidRPr="009E48A4">
          <w:rPr>
            <w:rFonts w:ascii="Times New Roman" w:hAnsi="Times New Roman" w:cs="Times New Roman"/>
            <w:sz w:val="28"/>
            <w:szCs w:val="28"/>
          </w:rPr>
          <w:t>20.0</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K</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lang w:val="en-US"/>
        </w:rPr>
        <w:t>HPO</w:t>
      </w:r>
      <w:r w:rsidRPr="009E48A4">
        <w:rPr>
          <w:rFonts w:ascii="Times New Roman" w:hAnsi="Times New Roman" w:cs="Times New Roman"/>
          <w:sz w:val="28"/>
          <w:szCs w:val="28"/>
          <w:vertAlign w:val="subscript"/>
        </w:rPr>
        <w:t>4</w:t>
      </w:r>
      <w:r w:rsidRPr="009E48A4">
        <w:rPr>
          <w:rFonts w:ascii="Times New Roman" w:hAnsi="Times New Roman" w:cs="Times New Roman"/>
          <w:sz w:val="28"/>
          <w:szCs w:val="28"/>
        </w:rPr>
        <w:t xml:space="preserve"> – </w:t>
      </w:r>
      <w:smartTag w:uri="urn:schemas-microsoft-com:office:smarttags" w:element="metricconverter">
        <w:smartTagPr>
          <w:attr w:name="ProductID" w:val="0.2 г"/>
        </w:smartTagPr>
        <w:r w:rsidRPr="009E48A4">
          <w:rPr>
            <w:rFonts w:ascii="Times New Roman" w:hAnsi="Times New Roman" w:cs="Times New Roman"/>
            <w:sz w:val="28"/>
            <w:szCs w:val="28"/>
          </w:rPr>
          <w:t xml:space="preserve">0.2 </w:t>
        </w:r>
        <w:r w:rsidRPr="009E48A4">
          <w:rPr>
            <w:rFonts w:ascii="Times New Roman" w:hAnsi="Times New Roman" w:cs="Times New Roman"/>
            <w:sz w:val="28"/>
            <w:szCs w:val="28"/>
            <w:lang w:val="kk-KZ"/>
          </w:rPr>
          <w:t>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NaCI</w:t>
      </w:r>
      <w:r w:rsidRPr="009E48A4">
        <w:rPr>
          <w:rFonts w:ascii="Times New Roman" w:hAnsi="Times New Roman" w:cs="Times New Roman"/>
          <w:sz w:val="28"/>
          <w:szCs w:val="28"/>
        </w:rPr>
        <w:t xml:space="preserve"> – </w:t>
      </w:r>
      <w:smartTag w:uri="urn:schemas-microsoft-com:office:smarttags" w:element="metricconverter">
        <w:smartTagPr>
          <w:attr w:name="ProductID" w:val="0.2 г"/>
        </w:smartTagPr>
        <w:r w:rsidRPr="009E48A4">
          <w:rPr>
            <w:rFonts w:ascii="Times New Roman" w:hAnsi="Times New Roman" w:cs="Times New Roman"/>
            <w:sz w:val="28"/>
            <w:szCs w:val="28"/>
          </w:rPr>
          <w:t>0.2</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MgSO</w:t>
      </w:r>
      <w:r w:rsidRPr="009E48A4">
        <w:rPr>
          <w:rFonts w:ascii="Times New Roman" w:hAnsi="Times New Roman" w:cs="Times New Roman"/>
          <w:sz w:val="28"/>
          <w:szCs w:val="28"/>
          <w:vertAlign w:val="subscript"/>
        </w:rPr>
        <w:t>4</w:t>
      </w:r>
      <w:r w:rsidRPr="009E48A4">
        <w:rPr>
          <w:rFonts w:ascii="Times New Roman" w:hAnsi="Times New Roman" w:cs="Times New Roman"/>
          <w:sz w:val="28"/>
          <w:szCs w:val="28"/>
        </w:rPr>
        <w:t>*7</w:t>
      </w:r>
      <w:r w:rsidRPr="009E48A4">
        <w:rPr>
          <w:rFonts w:ascii="Times New Roman" w:hAnsi="Times New Roman" w:cs="Times New Roman"/>
          <w:sz w:val="28"/>
          <w:szCs w:val="28"/>
          <w:lang w:val="en-US"/>
        </w:rPr>
        <w:t>H</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lang w:val="en-US"/>
        </w:rPr>
        <w:t>O</w:t>
      </w:r>
      <w:r w:rsidRPr="009E48A4">
        <w:rPr>
          <w:rFonts w:ascii="Times New Roman" w:hAnsi="Times New Roman" w:cs="Times New Roman"/>
          <w:sz w:val="28"/>
          <w:szCs w:val="28"/>
        </w:rPr>
        <w:t xml:space="preserve"> – </w:t>
      </w:r>
      <w:smartTag w:uri="urn:schemas-microsoft-com:office:smarttags" w:element="metricconverter">
        <w:smartTagPr>
          <w:attr w:name="ProductID" w:val="0.2 г"/>
        </w:smartTagPr>
        <w:r w:rsidRPr="009E48A4">
          <w:rPr>
            <w:rFonts w:ascii="Times New Roman" w:hAnsi="Times New Roman" w:cs="Times New Roman"/>
            <w:sz w:val="28"/>
            <w:szCs w:val="28"/>
          </w:rPr>
          <w:t>0.2</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K</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rPr>
        <w:t xml:space="preserve"> – </w:t>
      </w:r>
      <w:smartTag w:uri="urn:schemas-microsoft-com:office:smarttags" w:element="metricconverter">
        <w:smartTagPr>
          <w:attr w:name="ProductID" w:val="0.1 г"/>
        </w:smartTagPr>
        <w:r w:rsidRPr="009E48A4">
          <w:rPr>
            <w:rFonts w:ascii="Times New Roman" w:hAnsi="Times New Roman" w:cs="Times New Roman"/>
            <w:sz w:val="28"/>
            <w:szCs w:val="28"/>
          </w:rPr>
          <w:t>0.1</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CaCO</w:t>
      </w:r>
      <w:r w:rsidRPr="009E48A4">
        <w:rPr>
          <w:rFonts w:ascii="Times New Roman" w:hAnsi="Times New Roman" w:cs="Times New Roman"/>
          <w:sz w:val="28"/>
          <w:szCs w:val="28"/>
          <w:vertAlign w:val="subscript"/>
        </w:rPr>
        <w:t>3</w:t>
      </w:r>
      <w:r w:rsidRPr="009E48A4">
        <w:rPr>
          <w:rFonts w:ascii="Times New Roman" w:hAnsi="Times New Roman" w:cs="Times New Roman"/>
          <w:sz w:val="28"/>
          <w:szCs w:val="28"/>
        </w:rPr>
        <w:t xml:space="preserve"> - </w:t>
      </w:r>
      <w:smartTag w:uri="urn:schemas-microsoft-com:office:smarttags" w:element="metricconverter">
        <w:smartTagPr>
          <w:attr w:name="ProductID" w:val="5 г"/>
        </w:smartTagPr>
        <w:r w:rsidRPr="009E48A4">
          <w:rPr>
            <w:rFonts w:ascii="Times New Roman" w:hAnsi="Times New Roman" w:cs="Times New Roman"/>
            <w:sz w:val="28"/>
            <w:szCs w:val="28"/>
          </w:rPr>
          <w:t>5</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kk-KZ"/>
        </w:rPr>
        <w:t xml:space="preserve"> дистилденген су – </w:t>
      </w:r>
      <w:smartTag w:uri="urn:schemas-microsoft-com:office:smarttags" w:element="metricconverter">
        <w:smartTagPr>
          <w:attr w:name="ProductID" w:val="1 литр"/>
        </w:smartTagPr>
        <w:r w:rsidRPr="009E48A4">
          <w:rPr>
            <w:rFonts w:ascii="Times New Roman" w:hAnsi="Times New Roman" w:cs="Times New Roman"/>
            <w:sz w:val="28"/>
            <w:szCs w:val="28"/>
            <w:lang w:val="kk-KZ"/>
          </w:rPr>
          <w:t>1 литр</w:t>
        </w:r>
      </w:smartTag>
      <w:r w:rsidRPr="009E48A4">
        <w:rPr>
          <w:rFonts w:ascii="Times New Roman" w:hAnsi="Times New Roman" w:cs="Times New Roman"/>
          <w:sz w:val="28"/>
          <w:szCs w:val="28"/>
          <w:lang w:val="kk-KZ"/>
        </w:rPr>
        <w:t xml:space="preserve">.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Бредеман ортасы: /</w:t>
      </w:r>
      <w:r w:rsidRPr="009E48A4">
        <w:rPr>
          <w:rFonts w:ascii="Times New Roman" w:hAnsi="Times New Roman" w:cs="Times New Roman"/>
          <w:sz w:val="28"/>
          <w:szCs w:val="28"/>
          <w:lang w:val="kk-KZ"/>
        </w:rPr>
        <w:t xml:space="preserve">топырақ және су бактериялары үшін/. Сахароза – </w:t>
      </w:r>
      <w:smartTag w:uri="urn:schemas-microsoft-com:office:smarttags" w:element="metricconverter">
        <w:smartTagPr>
          <w:attr w:name="ProductID" w:val="30,0 г"/>
        </w:smartTagPr>
        <w:r w:rsidRPr="009E48A4">
          <w:rPr>
            <w:rFonts w:ascii="Times New Roman" w:hAnsi="Times New Roman" w:cs="Times New Roman"/>
            <w:sz w:val="28"/>
            <w:szCs w:val="28"/>
            <w:lang w:val="kk-KZ"/>
          </w:rPr>
          <w:t>30,0 г</w:t>
        </w:r>
      </w:smartTag>
      <w:r w:rsidRPr="009E48A4">
        <w:rPr>
          <w:rFonts w:ascii="Times New Roman" w:hAnsi="Times New Roman" w:cs="Times New Roman"/>
          <w:sz w:val="28"/>
          <w:szCs w:val="28"/>
          <w:lang w:val="kk-KZ"/>
        </w:rPr>
        <w:t>; К</w:t>
      </w:r>
      <w:r w:rsidRPr="009E48A4">
        <w:rPr>
          <w:rFonts w:ascii="Times New Roman" w:hAnsi="Times New Roman" w:cs="Times New Roman"/>
          <w:sz w:val="28"/>
          <w:szCs w:val="28"/>
          <w:vertAlign w:val="subscript"/>
          <w:lang w:val="kk-KZ"/>
        </w:rPr>
        <w:t>2</w:t>
      </w:r>
      <w:r w:rsidRPr="009E48A4">
        <w:rPr>
          <w:rFonts w:ascii="Times New Roman" w:hAnsi="Times New Roman" w:cs="Times New Roman"/>
          <w:sz w:val="28"/>
          <w:szCs w:val="28"/>
          <w:lang w:val="kk-KZ"/>
        </w:rPr>
        <w:t>НРО</w:t>
      </w:r>
      <w:r w:rsidRPr="009E48A4">
        <w:rPr>
          <w:rFonts w:ascii="Times New Roman" w:hAnsi="Times New Roman" w:cs="Times New Roman"/>
          <w:sz w:val="28"/>
          <w:szCs w:val="28"/>
          <w:vertAlign w:val="subscript"/>
          <w:lang w:val="kk-KZ"/>
        </w:rPr>
        <w:t>4</w:t>
      </w:r>
      <w:r w:rsidRPr="009E48A4">
        <w:rPr>
          <w:rFonts w:ascii="Times New Roman" w:hAnsi="Times New Roman" w:cs="Times New Roman"/>
          <w:sz w:val="28"/>
          <w:szCs w:val="28"/>
          <w:lang w:val="kk-KZ"/>
        </w:rPr>
        <w:t xml:space="preserve"> – </w:t>
      </w:r>
      <w:smartTag w:uri="urn:schemas-microsoft-com:office:smarttags" w:element="metricconverter">
        <w:smartTagPr>
          <w:attr w:name="ProductID" w:val="1,0 г"/>
        </w:smartTagPr>
        <w:r w:rsidRPr="009E48A4">
          <w:rPr>
            <w:rFonts w:ascii="Times New Roman" w:hAnsi="Times New Roman" w:cs="Times New Roman"/>
            <w:sz w:val="28"/>
            <w:szCs w:val="28"/>
            <w:lang w:val="kk-KZ"/>
          </w:rPr>
          <w:t>1,0 г</w:t>
        </w:r>
      </w:smartTag>
      <w:r w:rsidRPr="009E48A4">
        <w:rPr>
          <w:rFonts w:ascii="Times New Roman" w:hAnsi="Times New Roman" w:cs="Times New Roman"/>
          <w:sz w:val="28"/>
          <w:szCs w:val="28"/>
          <w:lang w:val="kk-KZ"/>
        </w:rPr>
        <w:t xml:space="preserve">; </w:t>
      </w:r>
      <w:r w:rsidRPr="009E48A4">
        <w:rPr>
          <w:rFonts w:ascii="Times New Roman" w:hAnsi="Times New Roman" w:cs="Times New Roman"/>
          <w:sz w:val="28"/>
          <w:szCs w:val="28"/>
          <w:lang w:val="en-US"/>
        </w:rPr>
        <w:t>MgSO</w:t>
      </w:r>
      <w:r w:rsidRPr="009E48A4">
        <w:rPr>
          <w:rFonts w:ascii="Times New Roman" w:hAnsi="Times New Roman" w:cs="Times New Roman"/>
          <w:sz w:val="28"/>
          <w:szCs w:val="28"/>
          <w:vertAlign w:val="subscript"/>
        </w:rPr>
        <w:t>4</w:t>
      </w:r>
      <w:r w:rsidRPr="009E48A4">
        <w:rPr>
          <w:rFonts w:ascii="Times New Roman" w:hAnsi="Times New Roman" w:cs="Times New Roman"/>
          <w:sz w:val="28"/>
          <w:szCs w:val="28"/>
        </w:rPr>
        <w:t xml:space="preserve"> * 7H</w:t>
      </w:r>
      <w:r w:rsidRPr="009E48A4">
        <w:rPr>
          <w:rFonts w:ascii="Times New Roman" w:hAnsi="Times New Roman" w:cs="Times New Roman"/>
          <w:sz w:val="28"/>
          <w:szCs w:val="28"/>
          <w:vertAlign w:val="subscript"/>
        </w:rPr>
        <w:t>2</w:t>
      </w:r>
      <w:r w:rsidRPr="009E48A4">
        <w:rPr>
          <w:rFonts w:ascii="Times New Roman" w:hAnsi="Times New Roman" w:cs="Times New Roman"/>
          <w:sz w:val="28"/>
          <w:szCs w:val="28"/>
          <w:lang w:val="en-US"/>
        </w:rPr>
        <w:t>O</w:t>
      </w:r>
      <w:r w:rsidRPr="009E48A4">
        <w:rPr>
          <w:rFonts w:ascii="Times New Roman" w:hAnsi="Times New Roman" w:cs="Times New Roman"/>
          <w:sz w:val="28"/>
          <w:szCs w:val="28"/>
        </w:rPr>
        <w:t xml:space="preserve"> – </w:t>
      </w:r>
      <w:smartTag w:uri="urn:schemas-microsoft-com:office:smarttags" w:element="metricconverter">
        <w:smartTagPr>
          <w:attr w:name="ProductID" w:val="0.5 г"/>
        </w:smartTagPr>
        <w:r w:rsidRPr="009E48A4">
          <w:rPr>
            <w:rFonts w:ascii="Times New Roman" w:hAnsi="Times New Roman" w:cs="Times New Roman"/>
            <w:sz w:val="28"/>
            <w:szCs w:val="28"/>
          </w:rPr>
          <w:t>0.5</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kk-KZ"/>
        </w:rPr>
        <w:t xml:space="preserve"> аспарагин – </w:t>
      </w:r>
      <w:smartTag w:uri="urn:schemas-microsoft-com:office:smarttags" w:element="metricconverter">
        <w:smartTagPr>
          <w:attr w:name="ProductID" w:val="10,0 г"/>
        </w:smartTagPr>
        <w:r w:rsidRPr="009E48A4">
          <w:rPr>
            <w:rFonts w:ascii="Times New Roman" w:hAnsi="Times New Roman" w:cs="Times New Roman"/>
            <w:sz w:val="28"/>
            <w:szCs w:val="28"/>
            <w:lang w:val="kk-KZ"/>
          </w:rPr>
          <w:t>10,0 г</w:t>
        </w:r>
      </w:smartTag>
      <w:r w:rsidRPr="009E48A4">
        <w:rPr>
          <w:rFonts w:ascii="Times New Roman" w:hAnsi="Times New Roman" w:cs="Times New Roman"/>
          <w:sz w:val="28"/>
          <w:szCs w:val="28"/>
          <w:lang w:val="kk-KZ"/>
        </w:rPr>
        <w:t xml:space="preserve">; </w:t>
      </w:r>
      <w:r w:rsidRPr="009E48A4">
        <w:rPr>
          <w:rFonts w:ascii="Times New Roman" w:hAnsi="Times New Roman" w:cs="Times New Roman"/>
          <w:sz w:val="28"/>
          <w:szCs w:val="28"/>
          <w:lang w:val="en-US"/>
        </w:rPr>
        <w:t>CaCI</w:t>
      </w:r>
      <w:r w:rsidRPr="009E48A4">
        <w:rPr>
          <w:rFonts w:ascii="Times New Roman" w:hAnsi="Times New Roman" w:cs="Times New Roman"/>
          <w:sz w:val="28"/>
          <w:szCs w:val="28"/>
          <w:vertAlign w:val="subscript"/>
        </w:rPr>
        <w:t>2</w:t>
      </w:r>
      <w:smartTag w:uri="urn:schemas-microsoft-com:office:smarttags" w:element="metricconverter">
        <w:smartTagPr>
          <w:attr w:name="ProductID" w:val="0.1 г"/>
        </w:smartTagPr>
        <w:r w:rsidRPr="009E48A4">
          <w:rPr>
            <w:rFonts w:ascii="Times New Roman" w:hAnsi="Times New Roman" w:cs="Times New Roman"/>
            <w:sz w:val="28"/>
            <w:szCs w:val="28"/>
          </w:rPr>
          <w:t>0.1</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NaCI</w:t>
      </w:r>
      <w:r w:rsidRPr="009E48A4">
        <w:rPr>
          <w:rFonts w:ascii="Times New Roman" w:hAnsi="Times New Roman" w:cs="Times New Roman"/>
          <w:sz w:val="28"/>
          <w:szCs w:val="28"/>
        </w:rPr>
        <w:t xml:space="preserve"> – </w:t>
      </w:r>
      <w:smartTag w:uri="urn:schemas-microsoft-com:office:smarttags" w:element="metricconverter">
        <w:smartTagPr>
          <w:attr w:name="ProductID" w:val="0.1 г"/>
        </w:smartTagPr>
        <w:r w:rsidRPr="009E48A4">
          <w:rPr>
            <w:rFonts w:ascii="Times New Roman" w:hAnsi="Times New Roman" w:cs="Times New Roman"/>
            <w:sz w:val="28"/>
            <w:szCs w:val="28"/>
          </w:rPr>
          <w:t>0.1</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en-US"/>
        </w:rPr>
        <w:t>FeCI</w:t>
      </w:r>
      <w:r w:rsidRPr="009E48A4">
        <w:rPr>
          <w:rFonts w:ascii="Times New Roman" w:hAnsi="Times New Roman" w:cs="Times New Roman"/>
          <w:sz w:val="28"/>
          <w:szCs w:val="28"/>
          <w:vertAlign w:val="subscript"/>
        </w:rPr>
        <w:t>3</w:t>
      </w:r>
      <w:r w:rsidRPr="009E48A4">
        <w:rPr>
          <w:rFonts w:ascii="Times New Roman" w:hAnsi="Times New Roman" w:cs="Times New Roman"/>
          <w:sz w:val="28"/>
          <w:szCs w:val="28"/>
        </w:rPr>
        <w:t xml:space="preserve"> – </w:t>
      </w:r>
      <w:smartTag w:uri="urn:schemas-microsoft-com:office:smarttags" w:element="metricconverter">
        <w:smartTagPr>
          <w:attr w:name="ProductID" w:val="0.01 г"/>
        </w:smartTagPr>
        <w:r w:rsidRPr="009E48A4">
          <w:rPr>
            <w:rFonts w:ascii="Times New Roman" w:hAnsi="Times New Roman" w:cs="Times New Roman"/>
            <w:sz w:val="28"/>
            <w:szCs w:val="28"/>
          </w:rPr>
          <w:t>0.01</w:t>
        </w:r>
        <w:r w:rsidRPr="009E48A4">
          <w:rPr>
            <w:rFonts w:ascii="Times New Roman" w:hAnsi="Times New Roman" w:cs="Times New Roman"/>
            <w:sz w:val="28"/>
            <w:szCs w:val="28"/>
            <w:lang w:val="kk-KZ"/>
          </w:rPr>
          <w:t xml:space="preserve"> г</w:t>
        </w:r>
      </w:smartTag>
      <w:r w:rsidRPr="009E48A4">
        <w:rPr>
          <w:rFonts w:ascii="Times New Roman" w:hAnsi="Times New Roman" w:cs="Times New Roman"/>
          <w:sz w:val="28"/>
          <w:szCs w:val="28"/>
        </w:rPr>
        <w:t xml:space="preserve">; </w:t>
      </w:r>
      <w:r w:rsidRPr="009E48A4">
        <w:rPr>
          <w:rFonts w:ascii="Times New Roman" w:hAnsi="Times New Roman" w:cs="Times New Roman"/>
          <w:sz w:val="28"/>
          <w:szCs w:val="28"/>
          <w:lang w:val="kk-KZ"/>
        </w:rPr>
        <w:t xml:space="preserve">дистилденген су – </w:t>
      </w:r>
      <w:smartTag w:uri="urn:schemas-microsoft-com:office:smarttags" w:element="metricconverter">
        <w:smartTagPr>
          <w:attr w:name="ProductID" w:val="1 литр"/>
        </w:smartTagPr>
        <w:r w:rsidRPr="009E48A4">
          <w:rPr>
            <w:rFonts w:ascii="Times New Roman" w:hAnsi="Times New Roman" w:cs="Times New Roman"/>
            <w:sz w:val="28"/>
            <w:szCs w:val="28"/>
            <w:lang w:val="kk-KZ"/>
          </w:rPr>
          <w:t>1 литр</w:t>
        </w:r>
      </w:smartTag>
      <w:r w:rsidRPr="009E48A4">
        <w:rPr>
          <w:rFonts w:ascii="Times New Roman" w:hAnsi="Times New Roman" w:cs="Times New Roman"/>
          <w:sz w:val="28"/>
          <w:szCs w:val="28"/>
          <w:lang w:val="kk-KZ"/>
        </w:rPr>
        <w:t xml:space="preserve">. </w:t>
      </w:r>
    </w:p>
    <w:p w:rsidR="006D0078" w:rsidRPr="009E48A4" w:rsidRDefault="006D0078"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Ашытқылар үшін стандартты орталар:</w:t>
      </w:r>
    </w:p>
    <w:p w:rsidR="006D0078" w:rsidRPr="009E48A4" w:rsidRDefault="006D0078" w:rsidP="009E48A4">
      <w:pPr>
        <w:spacing w:after="0" w:line="240" w:lineRule="auto"/>
        <w:ind w:firstLine="425"/>
        <w:jc w:val="both"/>
        <w:rPr>
          <w:rFonts w:ascii="Times New Roman" w:hAnsi="Times New Roman" w:cs="Times New Roman"/>
          <w:b/>
          <w:sz w:val="28"/>
          <w:szCs w:val="28"/>
          <w:lang w:val="kk-KZ"/>
        </w:rPr>
      </w:pP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Солодты сусло:</w:t>
      </w:r>
      <w:r w:rsidRPr="009E48A4">
        <w:rPr>
          <w:rFonts w:ascii="Times New Roman" w:hAnsi="Times New Roman" w:cs="Times New Roman"/>
          <w:sz w:val="28"/>
          <w:szCs w:val="28"/>
          <w:lang w:val="kk-KZ"/>
        </w:rPr>
        <w:t xml:space="preserve"> Сыра суслосы ашытқылардың дамуы үшін қолайлы орта болып саналады. Өндірістен алынған суслоны сүзіп, </w:t>
      </w:r>
      <w:r w:rsidRPr="009E48A4">
        <w:rPr>
          <w:rFonts w:ascii="Times New Roman" w:hAnsi="Times New Roman" w:cs="Times New Roman"/>
          <w:b/>
          <w:sz w:val="28"/>
          <w:szCs w:val="28"/>
          <w:lang w:val="kk-KZ"/>
        </w:rPr>
        <w:t xml:space="preserve"> 1:1</w:t>
      </w:r>
      <w:r w:rsidRPr="009E48A4">
        <w:rPr>
          <w:rFonts w:ascii="Times New Roman" w:hAnsi="Times New Roman" w:cs="Times New Roman"/>
          <w:sz w:val="28"/>
          <w:szCs w:val="28"/>
          <w:lang w:val="kk-KZ"/>
        </w:rPr>
        <w:t xml:space="preserve"> қатынасындай етіп сумен араластырады.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Сусло агар:</w:t>
      </w:r>
      <w:r w:rsidRPr="009E48A4">
        <w:rPr>
          <w:rFonts w:ascii="Times New Roman" w:hAnsi="Times New Roman" w:cs="Times New Roman"/>
          <w:sz w:val="28"/>
          <w:szCs w:val="28"/>
          <w:lang w:val="kk-KZ"/>
        </w:rPr>
        <w:t xml:space="preserve"> Солодты суслоға 2-5 агар қосады. Қайнатуға жеткізбей ыстық күйінде мақта арқылы сүзеді. Ыдыстарға құйып, 1 атм қысымда 30 мин автоклавта залалсыздандырылады. </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p>
    <w:p w:rsidR="006D0078" w:rsidRDefault="006D0078"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 xml:space="preserve">Бақылау сұрақтары: </w:t>
      </w:r>
    </w:p>
    <w:p w:rsidR="00681EDC" w:rsidRPr="009E48A4" w:rsidRDefault="00681EDC" w:rsidP="009E48A4">
      <w:pPr>
        <w:spacing w:after="0" w:line="240" w:lineRule="auto"/>
        <w:ind w:firstLine="425"/>
        <w:jc w:val="both"/>
        <w:rPr>
          <w:rFonts w:ascii="Times New Roman" w:hAnsi="Times New Roman" w:cs="Times New Roman"/>
          <w:b/>
          <w:sz w:val="28"/>
          <w:szCs w:val="28"/>
          <w:lang w:val="kk-KZ"/>
        </w:rPr>
      </w:pP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Залалсыздандыру дегеніміз не? </w:t>
      </w: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Кох аппараты мен автоклавтың құрылысы қандай? </w:t>
      </w: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Ыдыстарды және құрал-жабдықтарды қандай әдіспен залалсыздандырады? </w:t>
      </w: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Залалсыздандырудың түрлері қандай? </w:t>
      </w: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Суықпен залалсыздадыру қалай жүреді? </w:t>
      </w:r>
    </w:p>
    <w:p w:rsidR="006D0078" w:rsidRPr="009E48A4"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Ағынды бумен залалсыздандыру қалай жүреді? </w:t>
      </w:r>
    </w:p>
    <w:p w:rsidR="006D0078" w:rsidRDefault="006D0078" w:rsidP="009E48A4">
      <w:pPr>
        <w:numPr>
          <w:ilvl w:val="0"/>
          <w:numId w:val="31"/>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Қаныққан бумен залалсыздандыру қалай өтеді? </w:t>
      </w:r>
    </w:p>
    <w:p w:rsidR="00681EDC" w:rsidRPr="009E48A4" w:rsidRDefault="00681EDC" w:rsidP="00681EDC">
      <w:pPr>
        <w:spacing w:after="0" w:line="240" w:lineRule="auto"/>
        <w:ind w:left="360"/>
        <w:jc w:val="both"/>
        <w:rPr>
          <w:rFonts w:ascii="Times New Roman" w:hAnsi="Times New Roman" w:cs="Times New Roman"/>
          <w:sz w:val="28"/>
          <w:szCs w:val="28"/>
          <w:lang w:val="kk-KZ"/>
        </w:rPr>
      </w:pPr>
    </w:p>
    <w:p w:rsidR="00A864CE" w:rsidRPr="00681EDC" w:rsidRDefault="006D0078" w:rsidP="00681EDC">
      <w:pPr>
        <w:spacing w:after="0" w:line="240" w:lineRule="auto"/>
        <w:ind w:left="425"/>
        <w:jc w:val="both"/>
        <w:rPr>
          <w:rFonts w:ascii="Times New Roman" w:hAnsi="Times New Roman" w:cs="Times New Roman"/>
          <w:b/>
          <w:sz w:val="28"/>
          <w:szCs w:val="28"/>
          <w:lang w:val="kk-KZ"/>
        </w:rPr>
      </w:pPr>
      <w:r w:rsidRPr="00681EDC">
        <w:rPr>
          <w:rFonts w:ascii="Times New Roman" w:hAnsi="Times New Roman" w:cs="Times New Roman"/>
          <w:b/>
          <w:sz w:val="28"/>
          <w:szCs w:val="28"/>
          <w:lang w:val="kk-KZ"/>
        </w:rPr>
        <w:t>Тест сұрақтары</w:t>
      </w:r>
    </w:p>
    <w:p w:rsidR="006D0078" w:rsidRPr="009E48A4" w:rsidRDefault="003C712E" w:rsidP="009E48A4">
      <w:pPr>
        <w:spacing w:after="0" w:line="240" w:lineRule="auto"/>
        <w:ind w:firstLine="425"/>
        <w:jc w:val="both"/>
        <w:rPr>
          <w:rFonts w:ascii="Times New Roman" w:hAnsi="Times New Roman" w:cs="Times New Roman"/>
          <w:sz w:val="28"/>
          <w:szCs w:val="28"/>
          <w:lang w:val="kk-KZ" w:eastAsia="ko-KR"/>
        </w:rPr>
      </w:pPr>
      <w:r w:rsidRPr="009E48A4">
        <w:rPr>
          <w:rFonts w:ascii="Times New Roman" w:hAnsi="Times New Roman" w:cs="Times New Roman"/>
          <w:sz w:val="28"/>
          <w:szCs w:val="28"/>
          <w:lang w:val="kk-KZ" w:eastAsia="ko-KR"/>
        </w:rPr>
        <w:t>1.</w:t>
      </w:r>
      <w:r w:rsidR="006D0078" w:rsidRPr="009E48A4">
        <w:rPr>
          <w:rFonts w:ascii="Times New Roman" w:hAnsi="Times New Roman" w:cs="Times New Roman"/>
          <w:sz w:val="28"/>
          <w:szCs w:val="28"/>
          <w:lang w:eastAsia="ko-KR"/>
        </w:rPr>
        <w:t xml:space="preserve">Таза </w:t>
      </w:r>
      <w:r w:rsidR="006D0078" w:rsidRPr="009E48A4">
        <w:rPr>
          <w:rFonts w:ascii="Times New Roman" w:hAnsi="Times New Roman" w:cs="Times New Roman"/>
          <w:sz w:val="28"/>
          <w:szCs w:val="28"/>
          <w:lang w:val="kk-KZ" w:eastAsia="ko-KR"/>
        </w:rPr>
        <w:t>к</w:t>
      </w:r>
      <w:r w:rsidR="006D0078" w:rsidRPr="009E48A4">
        <w:rPr>
          <w:rFonts w:ascii="Times New Roman" w:hAnsi="Times New Roman" w:cs="Times New Roman"/>
          <w:sz w:val="28"/>
          <w:szCs w:val="28"/>
          <w:lang w:eastAsia="ko-KR"/>
        </w:rPr>
        <w:t xml:space="preserve">ультураларды бөліп шығаратын әдісті» авторы </w:t>
      </w:r>
      <w:r w:rsidR="006D0078" w:rsidRPr="009E48A4">
        <w:rPr>
          <w:rFonts w:ascii="Times New Roman" w:hAnsi="Times New Roman" w:cs="Times New Roman"/>
          <w:sz w:val="28"/>
          <w:szCs w:val="28"/>
          <w:lang w:val="kk-KZ" w:eastAsia="ko-KR"/>
        </w:rPr>
        <w:t>к</w:t>
      </w:r>
      <w:r w:rsidR="006D0078" w:rsidRPr="009E48A4">
        <w:rPr>
          <w:rFonts w:ascii="Times New Roman" w:hAnsi="Times New Roman" w:cs="Times New Roman"/>
          <w:sz w:val="28"/>
          <w:szCs w:val="28"/>
          <w:lang w:eastAsia="ko-KR"/>
        </w:rPr>
        <w:t>ім</w:t>
      </w:r>
      <w:r w:rsidR="006D0078"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footerReference w:type="even" r:id="rId25"/>
          <w:footerReference w:type="default" r:id="rId26"/>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Кох </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numPr>
          <w:ilvl w:val="0"/>
          <w:numId w:val="28"/>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Микробтарды алғаш рет бояған ғалым</w:t>
      </w:r>
      <w:r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Кох </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numPr>
          <w:ilvl w:val="0"/>
          <w:numId w:val="28"/>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val="kk-KZ" w:eastAsia="ko-KR"/>
        </w:rPr>
        <w:lastRenderedPageBreak/>
        <w:t>Өк</w:t>
      </w:r>
      <w:r w:rsidRPr="009E48A4">
        <w:rPr>
          <w:rFonts w:ascii="Times New Roman" w:hAnsi="Times New Roman" w:cs="Times New Roman"/>
          <w:sz w:val="28"/>
          <w:szCs w:val="28"/>
          <w:lang w:eastAsia="ko-KR"/>
        </w:rPr>
        <w:t>пе құрттың тұдыратын микробты алғаш рет сипаттаған ғалым</w:t>
      </w:r>
      <w:r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Кох </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numPr>
          <w:ilvl w:val="0"/>
          <w:numId w:val="28"/>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Вирустарды ашқан ғалым</w:t>
      </w:r>
      <w:r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Ивановский</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numPr>
          <w:ilvl w:val="0"/>
          <w:numId w:val="28"/>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Иммунитеттің фагоцитарлық теориясының авторы</w:t>
      </w:r>
      <w:r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Мечников</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numPr>
          <w:ilvl w:val="0"/>
          <w:numId w:val="28"/>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Фагоцитозды алғаш рет сипаттаған ғалым</w:t>
      </w:r>
      <w:r w:rsidRPr="009E48A4">
        <w:rPr>
          <w:rFonts w:ascii="Times New Roman" w:hAnsi="Times New Roman" w:cs="Times New Roman"/>
          <w:sz w:val="28"/>
          <w:szCs w:val="28"/>
        </w:rPr>
        <w:t>?</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Мечников</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6D0078" w:rsidRPr="009E48A4" w:rsidRDefault="006D0078" w:rsidP="009E48A4">
      <w:pPr>
        <w:spacing w:after="0" w:line="240" w:lineRule="auto"/>
        <w:ind w:firstLine="425"/>
        <w:jc w:val="both"/>
        <w:rPr>
          <w:rFonts w:ascii="Times New Roman" w:hAnsi="Times New Roman" w:cs="Times New Roman"/>
          <w:sz w:val="28"/>
          <w:szCs w:val="28"/>
        </w:rPr>
        <w:sectPr w:rsidR="006D0078" w:rsidRPr="009E48A4" w:rsidSect="006D0078">
          <w:type w:val="continuous"/>
          <w:pgSz w:w="11906" w:h="16838"/>
          <w:pgMar w:top="1134" w:right="567" w:bottom="1418" w:left="1701" w:header="720" w:footer="720" w:gutter="0"/>
          <w:paperSrc w:first="1" w:other="1"/>
          <w:cols w:space="720"/>
        </w:sectPr>
      </w:pPr>
    </w:p>
    <w:p w:rsidR="00692E37" w:rsidRPr="00692E37" w:rsidRDefault="00692E37" w:rsidP="00692E37">
      <w:pPr>
        <w:spacing w:after="0" w:line="240" w:lineRule="auto"/>
        <w:ind w:hanging="709"/>
        <w:rPr>
          <w:rFonts w:ascii="Times New Roman" w:hAnsi="Times New Roman" w:cs="Times New Roman"/>
          <w:sz w:val="28"/>
          <w:szCs w:val="28"/>
        </w:rPr>
      </w:pPr>
      <w:r w:rsidRPr="00692E37">
        <w:rPr>
          <w:rFonts w:ascii="Times New Roman" w:hAnsi="Times New Roman" w:cs="Times New Roman"/>
          <w:sz w:val="28"/>
          <w:szCs w:val="28"/>
          <w:lang w:eastAsia="ko-KR"/>
        </w:rPr>
        <w:lastRenderedPageBreak/>
        <w:t>7.Тіршілігіне ауа кажет микроорганизмдер?</w:t>
      </w:r>
    </w:p>
    <w:p w:rsidR="00692E37" w:rsidRPr="00692E37" w:rsidRDefault="00692E37" w:rsidP="00692E37">
      <w:pPr>
        <w:spacing w:after="0" w:line="240" w:lineRule="auto"/>
        <w:ind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аэроб</w:t>
      </w:r>
      <w:r w:rsidRPr="00692E37">
        <w:rPr>
          <w:rFonts w:ascii="Times New Roman" w:hAnsi="Times New Roman" w:cs="Times New Roman"/>
          <w:sz w:val="28"/>
          <w:szCs w:val="28"/>
          <w:lang w:eastAsia="ko-KR"/>
        </w:rPr>
        <w:t>тар</w:t>
      </w:r>
      <w:r w:rsidRPr="00692E37">
        <w:rPr>
          <w:rFonts w:ascii="Times New Roman" w:hAnsi="Times New Roman" w:cs="Times New Roman"/>
          <w:sz w:val="28"/>
          <w:szCs w:val="28"/>
        </w:rPr>
        <w:t xml:space="preserve"> </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анаэроб</w:t>
      </w:r>
      <w:r w:rsidRPr="00692E37">
        <w:rPr>
          <w:rFonts w:ascii="Times New Roman" w:hAnsi="Times New Roman" w:cs="Times New Roman"/>
          <w:sz w:val="28"/>
          <w:szCs w:val="28"/>
          <w:lang w:eastAsia="ko-KR"/>
        </w:rPr>
        <w:t>тар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микроаэрофил</w:t>
      </w:r>
      <w:r w:rsidRPr="00692E37">
        <w:rPr>
          <w:rFonts w:ascii="Times New Roman" w:hAnsi="Times New Roman" w:cs="Times New Roman"/>
          <w:sz w:val="28"/>
          <w:szCs w:val="28"/>
          <w:lang w:eastAsia="ko-KR"/>
        </w:rPr>
        <w:t>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термофил</w:t>
      </w:r>
      <w:r w:rsidRPr="00692E37">
        <w:rPr>
          <w:rFonts w:ascii="Times New Roman" w:hAnsi="Times New Roman" w:cs="Times New Roman"/>
          <w:sz w:val="28"/>
          <w:szCs w:val="28"/>
          <w:lang w:eastAsia="ko-KR"/>
        </w:rPr>
        <w:t>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психрофил</w:t>
      </w:r>
      <w:r w:rsidRPr="00692E37">
        <w:rPr>
          <w:rFonts w:ascii="Times New Roman" w:hAnsi="Times New Roman" w:cs="Times New Roman"/>
          <w:sz w:val="28"/>
          <w:szCs w:val="28"/>
          <w:lang w:eastAsia="ko-KR"/>
        </w:rPr>
        <w:t>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8. +20+40 С</w:t>
      </w:r>
      <w:r w:rsidRPr="00692E37">
        <w:rPr>
          <w:rFonts w:ascii="Times New Roman" w:hAnsi="Times New Roman" w:cs="Times New Roman"/>
          <w:sz w:val="28"/>
          <w:szCs w:val="28"/>
          <w:lang w:eastAsia="ko-KR"/>
        </w:rPr>
        <w:t xml:space="preserve"> өмір суретін микроорганизмдер</w:t>
      </w:r>
      <w:r w:rsidRPr="00692E37">
        <w:rPr>
          <w:rFonts w:ascii="Times New Roman" w:hAnsi="Times New Roman" w:cs="Times New Roman"/>
          <w:sz w:val="28"/>
          <w:szCs w:val="28"/>
        </w:rPr>
        <w:t>?</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lang w:eastAsia="ko-KR"/>
        </w:rPr>
      </w:pPr>
      <w:r w:rsidRPr="00692E37">
        <w:rPr>
          <w:rFonts w:ascii="Times New Roman" w:hAnsi="Times New Roman" w:cs="Times New Roman"/>
          <w:sz w:val="28"/>
          <w:szCs w:val="28"/>
          <w:lang w:eastAsia="ko-KR"/>
        </w:rPr>
        <w:lastRenderedPageBreak/>
        <w:t xml:space="preserve"> мезофилдер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аэроб</w:t>
      </w:r>
      <w:r w:rsidRPr="00692E37">
        <w:rPr>
          <w:rFonts w:ascii="Times New Roman" w:hAnsi="Times New Roman" w:cs="Times New Roman"/>
          <w:sz w:val="28"/>
          <w:szCs w:val="28"/>
          <w:lang w:eastAsia="ko-KR"/>
        </w:rPr>
        <w:t>тар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микроаэрофил</w:t>
      </w:r>
      <w:r w:rsidRPr="00692E37">
        <w:rPr>
          <w:rFonts w:ascii="Times New Roman" w:hAnsi="Times New Roman" w:cs="Times New Roman"/>
          <w:sz w:val="28"/>
          <w:szCs w:val="28"/>
          <w:lang w:eastAsia="ko-KR"/>
        </w:rPr>
        <w:t>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термофил</w:t>
      </w:r>
      <w:r w:rsidRPr="00692E37">
        <w:rPr>
          <w:rFonts w:ascii="Times New Roman" w:hAnsi="Times New Roman" w:cs="Times New Roman"/>
          <w:sz w:val="28"/>
          <w:szCs w:val="28"/>
          <w:lang w:eastAsia="ko-KR"/>
        </w:rPr>
        <w:t>дер</w:t>
      </w:r>
    </w:p>
    <w:p w:rsidR="00692E37" w:rsidRPr="00692E37" w:rsidRDefault="00692E37" w:rsidP="00692E37">
      <w:pPr>
        <w:spacing w:after="0" w:line="240" w:lineRule="auto"/>
        <w:ind w:left="-284" w:hanging="567"/>
        <w:rPr>
          <w:rFonts w:ascii="Times New Roman" w:hAnsi="Times New Roman" w:cs="Times New Roman"/>
          <w:sz w:val="28"/>
          <w:szCs w:val="28"/>
        </w:rPr>
        <w:sectPr w:rsidR="00692E37" w:rsidRPr="00692E37">
          <w:type w:val="continuous"/>
          <w:pgSz w:w="11906" w:h="16838"/>
          <w:pgMar w:top="1134" w:right="3969" w:bottom="1134" w:left="2835" w:header="720" w:footer="720" w:gutter="0"/>
          <w:paperSrc w:first="7" w:other="7"/>
          <w:cols w:space="720"/>
        </w:sectPr>
      </w:pPr>
    </w:p>
    <w:p w:rsidR="00692E37" w:rsidRPr="00692E37" w:rsidRDefault="00692E37" w:rsidP="00692E37">
      <w:pPr>
        <w:spacing w:after="0" w:line="240" w:lineRule="auto"/>
        <w:ind w:left="-284" w:hanging="567"/>
        <w:rPr>
          <w:rFonts w:ascii="Times New Roman" w:hAnsi="Times New Roman" w:cs="Times New Roman"/>
          <w:sz w:val="28"/>
          <w:szCs w:val="28"/>
        </w:rPr>
      </w:pPr>
      <w:r w:rsidRPr="00692E37">
        <w:rPr>
          <w:rFonts w:ascii="Times New Roman" w:hAnsi="Times New Roman" w:cs="Times New Roman"/>
          <w:sz w:val="28"/>
          <w:szCs w:val="28"/>
        </w:rPr>
        <w:lastRenderedPageBreak/>
        <w:t xml:space="preserve">                 психрофил</w:t>
      </w:r>
      <w:r w:rsidRPr="00692E37">
        <w:rPr>
          <w:rFonts w:ascii="Times New Roman" w:hAnsi="Times New Roman" w:cs="Times New Roman"/>
          <w:sz w:val="28"/>
          <w:szCs w:val="28"/>
          <w:lang w:eastAsia="ko-KR"/>
        </w:rPr>
        <w:t>дер</w:t>
      </w:r>
    </w:p>
    <w:p w:rsidR="006D0078" w:rsidRPr="009E48A4" w:rsidRDefault="006D0078" w:rsidP="009E48A4">
      <w:pPr>
        <w:spacing w:after="0" w:line="240" w:lineRule="auto"/>
        <w:ind w:firstLine="425"/>
        <w:jc w:val="both"/>
        <w:rPr>
          <w:rFonts w:ascii="Times New Roman" w:hAnsi="Times New Roman" w:cs="Times New Roman"/>
          <w:sz w:val="28"/>
          <w:szCs w:val="28"/>
          <w:lang w:eastAsia="ko-KR"/>
        </w:rPr>
        <w:sectPr w:rsidR="006D0078" w:rsidRPr="009E48A4" w:rsidSect="006D0078">
          <w:type w:val="continuous"/>
          <w:pgSz w:w="11906" w:h="16838"/>
          <w:pgMar w:top="1134" w:right="567" w:bottom="1418" w:left="1701" w:header="720" w:footer="720" w:gutter="0"/>
          <w:paperSrc w:first="1" w:other="1"/>
          <w:cols w:space="720"/>
        </w:sectPr>
      </w:pPr>
    </w:p>
    <w:p w:rsidR="006D0078" w:rsidRPr="009E48A4" w:rsidRDefault="006D0078" w:rsidP="009E48A4">
      <w:pPr>
        <w:spacing w:after="0" w:line="240" w:lineRule="auto"/>
        <w:ind w:firstLine="425"/>
        <w:jc w:val="both"/>
        <w:rPr>
          <w:rFonts w:ascii="Times New Roman" w:hAnsi="Times New Roman" w:cs="Times New Roman"/>
          <w:b/>
          <w:i/>
          <w:sz w:val="28"/>
          <w:szCs w:val="28"/>
          <w:lang w:val="kk-KZ"/>
        </w:rPr>
      </w:pPr>
      <w:r w:rsidRPr="009E48A4">
        <w:rPr>
          <w:rFonts w:ascii="Times New Roman" w:hAnsi="Times New Roman" w:cs="Times New Roman"/>
          <w:b/>
          <w:sz w:val="28"/>
          <w:szCs w:val="28"/>
          <w:lang w:val="kk-KZ"/>
        </w:rPr>
        <w:lastRenderedPageBreak/>
        <w:t>Бақылау сұрақтары:</w:t>
      </w:r>
    </w:p>
    <w:p w:rsidR="006D0078"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Қоректік орталар қандай топқа бөлінеді, оған мінездеме бер.</w:t>
      </w:r>
    </w:p>
    <w:p w:rsidR="006D0078"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Қоректік ортаны дайындағандағы агар мен желатиннің ролі.</w:t>
      </w:r>
    </w:p>
    <w:p w:rsidR="006D0078"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Қоректік ортаны дайындағандағы негізгі тұздар мен макро, микроэлементтер.</w:t>
      </w:r>
    </w:p>
    <w:p w:rsidR="004D224C"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Қоректік ортаны дайындағандағы азық түрлері.</w:t>
      </w:r>
    </w:p>
    <w:p w:rsidR="004D224C"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Залалсыздандыру үшін Сұйық ортасы бар эрленмейеровский клобасындаярлау, мақта тығынмен не қағаз салфеткамен  жабу және байлау.</w:t>
      </w:r>
    </w:p>
    <w:p w:rsidR="004D224C"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Залалсыздандыру үшін көмірсуды тотықтыратын ашытқыларды культивирлеуге арналған қоректік ортасы бар тербеткіш колбаны даярлау: мақталы-марлялы тығынмен тығындау, қағаз салфеткамен жабу, байлау.</w:t>
      </w:r>
    </w:p>
    <w:p w:rsidR="006D0078" w:rsidRPr="009E48A4" w:rsidRDefault="006D0078" w:rsidP="009E48A4">
      <w:pPr>
        <w:numPr>
          <w:ilvl w:val="0"/>
          <w:numId w:val="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Залалсыздандыру үшін құбыр суы бар пробиркаларды даярлау.</w:t>
      </w:r>
    </w:p>
    <w:p w:rsidR="006D0078" w:rsidRPr="009E48A4" w:rsidRDefault="006D0078" w:rsidP="009E48A4">
      <w:pPr>
        <w:spacing w:after="0" w:line="240" w:lineRule="auto"/>
        <w:ind w:firstLine="425"/>
        <w:jc w:val="both"/>
        <w:rPr>
          <w:rFonts w:ascii="Times New Roman" w:hAnsi="Times New Roman" w:cs="Times New Roman"/>
          <w:sz w:val="28"/>
          <w:szCs w:val="28"/>
          <w:lang w:val="kk-KZ"/>
        </w:rPr>
      </w:pPr>
    </w:p>
    <w:p w:rsidR="003C712E" w:rsidRPr="009E48A4" w:rsidRDefault="004D224C"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Дем</w:t>
      </w:r>
      <w:r w:rsidR="003C712E" w:rsidRPr="009E48A4">
        <w:rPr>
          <w:rFonts w:ascii="Times New Roman" w:hAnsi="Times New Roman" w:cs="Times New Roman"/>
          <w:b/>
          <w:sz w:val="28"/>
          <w:szCs w:val="28"/>
          <w:lang w:val="kk-KZ"/>
        </w:rPr>
        <w:t>о</w:t>
      </w:r>
      <w:r w:rsidRPr="009E48A4">
        <w:rPr>
          <w:rFonts w:ascii="Times New Roman" w:hAnsi="Times New Roman" w:cs="Times New Roman"/>
          <w:b/>
          <w:sz w:val="28"/>
          <w:szCs w:val="28"/>
          <w:lang w:val="kk-KZ"/>
        </w:rPr>
        <w:t>н</w:t>
      </w:r>
      <w:r w:rsidR="003C712E" w:rsidRPr="009E48A4">
        <w:rPr>
          <w:rFonts w:ascii="Times New Roman" w:hAnsi="Times New Roman" w:cs="Times New Roman"/>
          <w:b/>
          <w:sz w:val="28"/>
          <w:szCs w:val="28"/>
          <w:lang w:val="kk-KZ"/>
        </w:rPr>
        <w:t>страция</w:t>
      </w:r>
    </w:p>
    <w:p w:rsidR="003C712E" w:rsidRPr="009E48A4" w:rsidRDefault="004D224C"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1.Дақыл себілген, генцианвиолетке,</w:t>
      </w:r>
      <w:r w:rsidR="00F72B28" w:rsidRPr="00F72B28">
        <w:rPr>
          <w:rFonts w:ascii="Times New Roman" w:hAnsi="Times New Roman" w:cs="Times New Roman"/>
          <w:sz w:val="28"/>
          <w:szCs w:val="28"/>
          <w:lang w:val="kk-KZ"/>
        </w:rPr>
        <w:t xml:space="preserve"> </w:t>
      </w:r>
      <w:r w:rsidRPr="009E48A4">
        <w:rPr>
          <w:rFonts w:ascii="Times New Roman" w:hAnsi="Times New Roman" w:cs="Times New Roman"/>
          <w:sz w:val="28"/>
          <w:szCs w:val="28"/>
          <w:lang w:val="kk-KZ"/>
        </w:rPr>
        <w:t>бриллиант жасылына,хлорамин ерітіндісін сіңірткен сорғыш қағаздары бар табақшалар –химиялық заттардың микрооорганизмдерге әсерін анықтау</w:t>
      </w:r>
    </w:p>
    <w:p w:rsidR="004D224C" w:rsidRPr="009E48A4" w:rsidRDefault="004D224C"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2.Стафилококктардың антибиотиктерге сезімталдылықтарын агарда және сорпада сұйылту әдістері арқылы анықтау</w:t>
      </w:r>
    </w:p>
    <w:p w:rsidR="00681EDC" w:rsidRPr="00A109E8" w:rsidRDefault="00681EDC" w:rsidP="00681EDC">
      <w:pPr>
        <w:pStyle w:val="ac"/>
        <w:spacing w:after="0" w:afterAutospacing="0"/>
        <w:ind w:firstLine="709"/>
        <w:jc w:val="both"/>
        <w:rPr>
          <w:b/>
          <w:sz w:val="28"/>
          <w:szCs w:val="28"/>
          <w:lang w:val="kk-KZ"/>
        </w:rPr>
      </w:pPr>
      <w:r w:rsidRPr="00A109E8">
        <w:rPr>
          <w:b/>
          <w:sz w:val="28"/>
          <w:szCs w:val="28"/>
          <w:lang w:val="kk-KZ"/>
        </w:rPr>
        <w:t xml:space="preserve">Проблемалық ситуация </w:t>
      </w:r>
    </w:p>
    <w:p w:rsidR="00681EDC" w:rsidRPr="00A109E8" w:rsidRDefault="00681EDC" w:rsidP="00681EDC">
      <w:pPr>
        <w:pStyle w:val="ac"/>
        <w:spacing w:after="0" w:afterAutospacing="0"/>
        <w:ind w:firstLine="709"/>
        <w:jc w:val="both"/>
        <w:rPr>
          <w:sz w:val="28"/>
          <w:szCs w:val="28"/>
          <w:lang w:val="kk-KZ"/>
        </w:rPr>
      </w:pPr>
      <w:r w:rsidRPr="00A109E8">
        <w:rPr>
          <w:sz w:val="28"/>
          <w:szCs w:val="28"/>
          <w:lang w:val="kk-KZ"/>
        </w:rPr>
        <w:t xml:space="preserve">1.Өндірісте  сірке қышқылын продуцерлеуде Aspergillus niger  және Bacterium curvum бактериялары қолданылды. Қоректік орта  қышқылдығы рН 3,0- 4,2 аралығында  болды.Ал қышқылдың контентрациясы 11%   жетті мұнан соң батареяларда қышқыл түзілу барысында </w:t>
      </w:r>
      <w:r>
        <w:rPr>
          <w:sz w:val="28"/>
          <w:szCs w:val="28"/>
          <w:lang w:val="kk-KZ"/>
        </w:rPr>
        <w:t xml:space="preserve">қандай </w:t>
      </w:r>
      <w:r w:rsidRPr="00A109E8">
        <w:rPr>
          <w:sz w:val="28"/>
          <w:szCs w:val="28"/>
          <w:lang w:val="kk-KZ"/>
        </w:rPr>
        <w:t>қателіктер</w:t>
      </w:r>
      <w:r>
        <w:rPr>
          <w:sz w:val="28"/>
          <w:szCs w:val="28"/>
          <w:lang w:val="kk-KZ"/>
        </w:rPr>
        <w:t xml:space="preserve"> шығады?</w:t>
      </w:r>
    </w:p>
    <w:p w:rsidR="00F72B28" w:rsidRPr="0000267C" w:rsidRDefault="00F72B28" w:rsidP="00681EDC">
      <w:pPr>
        <w:spacing w:after="0" w:line="240" w:lineRule="auto"/>
        <w:ind w:right="-604"/>
        <w:jc w:val="center"/>
        <w:rPr>
          <w:rFonts w:ascii="Times New Roman" w:hAnsi="Times New Roman"/>
          <w:b/>
          <w:sz w:val="28"/>
          <w:szCs w:val="28"/>
          <w:lang w:val="kk-KZ"/>
        </w:rPr>
      </w:pPr>
    </w:p>
    <w:p w:rsidR="00681EDC" w:rsidRPr="00A109E8" w:rsidRDefault="00681EDC" w:rsidP="00681EDC">
      <w:pPr>
        <w:spacing w:after="0" w:line="240" w:lineRule="auto"/>
        <w:ind w:right="-604"/>
        <w:jc w:val="center"/>
        <w:rPr>
          <w:rFonts w:ascii="Times New Roman" w:hAnsi="Times New Roman"/>
          <w:b/>
          <w:sz w:val="28"/>
          <w:szCs w:val="28"/>
          <w:lang w:val="kk-KZ"/>
        </w:rPr>
      </w:pPr>
      <w:r>
        <w:rPr>
          <w:rFonts w:ascii="Times New Roman" w:hAnsi="Times New Roman"/>
          <w:b/>
          <w:sz w:val="28"/>
          <w:szCs w:val="28"/>
          <w:lang w:val="kk-KZ"/>
        </w:rPr>
        <w:t xml:space="preserve">1.4 </w:t>
      </w:r>
      <w:r w:rsidRPr="00A109E8">
        <w:rPr>
          <w:rFonts w:ascii="Times New Roman" w:hAnsi="Times New Roman"/>
          <w:b/>
          <w:sz w:val="28"/>
          <w:szCs w:val="28"/>
          <w:lang w:val="kk-KZ"/>
        </w:rPr>
        <w:t>Ребус</w:t>
      </w:r>
    </w:p>
    <w:p w:rsidR="00681EDC" w:rsidRPr="00A109E8" w:rsidRDefault="00681EDC" w:rsidP="00681EDC">
      <w:pPr>
        <w:spacing w:after="0" w:line="240" w:lineRule="auto"/>
        <w:ind w:right="-604"/>
        <w:jc w:val="both"/>
        <w:rPr>
          <w:rFonts w:ascii="Times New Roman" w:hAnsi="Times New Roman"/>
          <w:b/>
          <w:sz w:val="28"/>
          <w:szCs w:val="28"/>
          <w:lang w:val="kk-KZ"/>
        </w:rPr>
      </w:pPr>
    </w:p>
    <w:p w:rsidR="00681EDC" w:rsidRPr="00A109E8" w:rsidRDefault="00681EDC" w:rsidP="00681EDC">
      <w:pPr>
        <w:spacing w:after="0" w:line="240" w:lineRule="auto"/>
        <w:ind w:right="-604"/>
        <w:jc w:val="both"/>
        <w:rPr>
          <w:rFonts w:ascii="Times New Roman" w:hAnsi="Times New Roman"/>
          <w:b/>
          <w:sz w:val="28"/>
          <w:szCs w:val="28"/>
          <w:lang w:val="kk-KZ"/>
        </w:rPr>
      </w:pPr>
      <w:r w:rsidRPr="00A109E8">
        <w:rPr>
          <w:rFonts w:ascii="Times New Roman" w:hAnsi="Times New Roman"/>
          <w:b/>
          <w:sz w:val="28"/>
          <w:szCs w:val="28"/>
          <w:lang w:val="kk-KZ"/>
        </w:rPr>
        <w:t>''                ''''''   '                     ''                    ''      '''              '</w:t>
      </w:r>
    </w:p>
    <w:p w:rsidR="00681EDC" w:rsidRPr="00A109E8" w:rsidRDefault="00681EDC" w:rsidP="00681EDC">
      <w:pPr>
        <w:spacing w:after="0" w:line="240" w:lineRule="auto"/>
        <w:ind w:right="-604"/>
        <w:jc w:val="both"/>
        <w:rPr>
          <w:rFonts w:ascii="Times New Roman" w:hAnsi="Times New Roman"/>
          <w:sz w:val="28"/>
          <w:szCs w:val="28"/>
          <w:lang w:val="kk-KZ"/>
        </w:rPr>
      </w:pPr>
      <w:r>
        <w:rPr>
          <w:rFonts w:ascii="Times New Roman" w:hAnsi="Times New Roman"/>
          <w:noProof/>
          <w:sz w:val="28"/>
          <w:szCs w:val="28"/>
        </w:rPr>
        <w:drawing>
          <wp:inline distT="0" distB="0" distL="0" distR="0">
            <wp:extent cx="1678940" cy="1569720"/>
            <wp:effectExtent l="19050" t="0" r="0" b="0"/>
            <wp:docPr id="36" name="Рисунок 38" descr="fab0ae9a21c33b6fc7998b2cb4b85613270_270_thumb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fab0ae9a21c33b6fc7998b2cb4b85613270_270_thumb_0"/>
                    <pic:cNvPicPr>
                      <a:picLocks noChangeAspect="1" noChangeArrowheads="1"/>
                    </pic:cNvPicPr>
                  </pic:nvPicPr>
                  <pic:blipFill>
                    <a:blip r:embed="rId27"/>
                    <a:srcRect/>
                    <a:stretch>
                      <a:fillRect/>
                    </a:stretch>
                  </pic:blipFill>
                  <pic:spPr bwMode="auto">
                    <a:xfrm>
                      <a:off x="0" y="0"/>
                      <a:ext cx="1678940" cy="1569720"/>
                    </a:xfrm>
                    <a:prstGeom prst="rect">
                      <a:avLst/>
                    </a:prstGeom>
                    <a:noFill/>
                    <a:ln w="9525">
                      <a:noFill/>
                      <a:miter lim="800000"/>
                      <a:headEnd/>
                      <a:tailEnd/>
                    </a:ln>
                  </pic:spPr>
                </pic:pic>
              </a:graphicData>
            </a:graphic>
          </wp:inline>
        </w:drawing>
      </w:r>
      <w:r>
        <w:rPr>
          <w:rFonts w:ascii="Times New Roman" w:hAnsi="Times New Roman"/>
          <w:noProof/>
          <w:sz w:val="28"/>
          <w:szCs w:val="28"/>
        </w:rPr>
        <w:drawing>
          <wp:inline distT="0" distB="0" distL="0" distR="0">
            <wp:extent cx="1664970" cy="1405890"/>
            <wp:effectExtent l="19050" t="0" r="0" b="0"/>
            <wp:docPr id="35" name="Рисунок 39" descr="img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imgpreview"/>
                    <pic:cNvPicPr>
                      <a:picLocks noChangeAspect="1" noChangeArrowheads="1"/>
                    </pic:cNvPicPr>
                  </pic:nvPicPr>
                  <pic:blipFill>
                    <a:blip r:embed="rId28"/>
                    <a:srcRect/>
                    <a:stretch>
                      <a:fillRect/>
                    </a:stretch>
                  </pic:blipFill>
                  <pic:spPr bwMode="auto">
                    <a:xfrm>
                      <a:off x="0" y="0"/>
                      <a:ext cx="1664970" cy="1405890"/>
                    </a:xfrm>
                    <a:prstGeom prst="rect">
                      <a:avLst/>
                    </a:prstGeom>
                    <a:noFill/>
                    <a:ln w="9525">
                      <a:noFill/>
                      <a:miter lim="800000"/>
                      <a:headEnd/>
                      <a:tailEnd/>
                    </a:ln>
                  </pic:spPr>
                </pic:pic>
              </a:graphicData>
            </a:graphic>
          </wp:inline>
        </w:drawing>
      </w:r>
      <w:r>
        <w:rPr>
          <w:rFonts w:ascii="Times New Roman" w:hAnsi="Times New Roman"/>
          <w:noProof/>
          <w:sz w:val="28"/>
          <w:szCs w:val="28"/>
        </w:rPr>
        <w:drawing>
          <wp:inline distT="0" distB="0" distL="0" distR="0">
            <wp:extent cx="1528445" cy="1501140"/>
            <wp:effectExtent l="19050" t="0" r="0" b="0"/>
            <wp:docPr id="34" name="Рисунок 40" descr="dazdraperma-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dazdraperma-i9"/>
                    <pic:cNvPicPr>
                      <a:picLocks noChangeAspect="1" noChangeArrowheads="1"/>
                    </pic:cNvPicPr>
                  </pic:nvPicPr>
                  <pic:blipFill>
                    <a:blip r:embed="rId29"/>
                    <a:srcRect/>
                    <a:stretch>
                      <a:fillRect/>
                    </a:stretch>
                  </pic:blipFill>
                  <pic:spPr bwMode="auto">
                    <a:xfrm>
                      <a:off x="0" y="0"/>
                      <a:ext cx="1528445" cy="1501140"/>
                    </a:xfrm>
                    <a:prstGeom prst="rect">
                      <a:avLst/>
                    </a:prstGeom>
                    <a:noFill/>
                    <a:ln w="9525">
                      <a:noFill/>
                      <a:miter lim="800000"/>
                      <a:headEnd/>
                      <a:tailEnd/>
                    </a:ln>
                  </pic:spPr>
                </pic:pic>
              </a:graphicData>
            </a:graphic>
          </wp:inline>
        </w:drawing>
      </w:r>
      <w:r>
        <w:rPr>
          <w:rFonts w:ascii="Times New Roman" w:hAnsi="Times New Roman"/>
          <w:noProof/>
          <w:sz w:val="28"/>
          <w:szCs w:val="28"/>
        </w:rPr>
        <w:drawing>
          <wp:inline distT="0" distB="0" distL="0" distR="0">
            <wp:extent cx="1187450" cy="1405890"/>
            <wp:effectExtent l="19050" t="0" r="0" b="0"/>
            <wp:docPr id="33" name="Рисунок 4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1"/>
                    <pic:cNvPicPr>
                      <a:picLocks noChangeAspect="1" noChangeArrowheads="1"/>
                    </pic:cNvPicPr>
                  </pic:nvPicPr>
                  <pic:blipFill>
                    <a:blip r:embed="rId30"/>
                    <a:srcRect/>
                    <a:stretch>
                      <a:fillRect/>
                    </a:stretch>
                  </pic:blipFill>
                  <pic:spPr bwMode="auto">
                    <a:xfrm>
                      <a:off x="0" y="0"/>
                      <a:ext cx="1187450" cy="1405890"/>
                    </a:xfrm>
                    <a:prstGeom prst="rect">
                      <a:avLst/>
                    </a:prstGeom>
                    <a:noFill/>
                    <a:ln w="9525">
                      <a:noFill/>
                      <a:miter lim="800000"/>
                      <a:headEnd/>
                      <a:tailEnd/>
                    </a:ln>
                  </pic:spPr>
                </pic:pic>
              </a:graphicData>
            </a:graphic>
          </wp:inline>
        </w:drawing>
      </w:r>
    </w:p>
    <w:p w:rsidR="00681EDC" w:rsidRPr="00A109E8" w:rsidRDefault="00681EDC" w:rsidP="00681EDC">
      <w:pPr>
        <w:spacing w:after="0" w:line="240" w:lineRule="auto"/>
        <w:ind w:right="-604"/>
        <w:jc w:val="both"/>
        <w:rPr>
          <w:rFonts w:ascii="Times New Roman" w:hAnsi="Times New Roman"/>
          <w:sz w:val="28"/>
          <w:szCs w:val="28"/>
          <w:lang w:val="kk-KZ"/>
        </w:rPr>
      </w:pPr>
    </w:p>
    <w:p w:rsidR="00681EDC" w:rsidRPr="00A109E8" w:rsidRDefault="00681EDC" w:rsidP="00681EDC">
      <w:pPr>
        <w:spacing w:after="0" w:line="240" w:lineRule="auto"/>
        <w:ind w:right="-604"/>
        <w:jc w:val="both"/>
        <w:rPr>
          <w:rFonts w:ascii="Times New Roman" w:hAnsi="Times New Roman"/>
          <w:b/>
          <w:sz w:val="28"/>
          <w:szCs w:val="28"/>
          <w:lang w:val="kk-KZ"/>
        </w:rPr>
      </w:pPr>
      <w:r w:rsidRPr="00A109E8">
        <w:rPr>
          <w:rFonts w:ascii="Times New Roman" w:hAnsi="Times New Roman"/>
          <w:b/>
          <w:sz w:val="28"/>
          <w:szCs w:val="28"/>
          <w:lang w:val="kk-KZ"/>
        </w:rPr>
        <w:t>''                                ''                      ''               '                '</w:t>
      </w:r>
    </w:p>
    <w:p w:rsidR="00681EDC" w:rsidRPr="00A109E8" w:rsidRDefault="00681EDC" w:rsidP="00681EDC">
      <w:pPr>
        <w:spacing w:after="0" w:line="240" w:lineRule="auto"/>
        <w:ind w:right="-604"/>
        <w:jc w:val="both"/>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1597025" cy="1624330"/>
            <wp:effectExtent l="19050" t="0" r="3175" b="0"/>
            <wp:docPr id="32" name="Рисунок 42" descr="300px-Ta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300px-Tas1"/>
                    <pic:cNvPicPr>
                      <a:picLocks noChangeAspect="1" noChangeArrowheads="1"/>
                    </pic:cNvPicPr>
                  </pic:nvPicPr>
                  <pic:blipFill>
                    <a:blip r:embed="rId31"/>
                    <a:srcRect/>
                    <a:stretch>
                      <a:fillRect/>
                    </a:stretch>
                  </pic:blipFill>
                  <pic:spPr bwMode="auto">
                    <a:xfrm>
                      <a:off x="0" y="0"/>
                      <a:ext cx="1597025" cy="1624330"/>
                    </a:xfrm>
                    <a:prstGeom prst="rect">
                      <a:avLst/>
                    </a:prstGeom>
                    <a:noFill/>
                    <a:ln w="9525">
                      <a:noFill/>
                      <a:miter lim="800000"/>
                      <a:headEnd/>
                      <a:tailEnd/>
                    </a:ln>
                  </pic:spPr>
                </pic:pic>
              </a:graphicData>
            </a:graphic>
          </wp:inline>
        </w:drawing>
      </w:r>
      <w:r>
        <w:rPr>
          <w:rFonts w:ascii="Times New Roman" w:hAnsi="Times New Roman"/>
          <w:noProof/>
          <w:sz w:val="28"/>
          <w:szCs w:val="28"/>
        </w:rPr>
        <w:drawing>
          <wp:inline distT="0" distB="0" distL="0" distR="0">
            <wp:extent cx="1678940" cy="1610360"/>
            <wp:effectExtent l="19050" t="0" r="0" b="0"/>
            <wp:docPr id="31" name="Рисунок 43" descr="loj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lojka"/>
                    <pic:cNvPicPr>
                      <a:picLocks noChangeAspect="1" noChangeArrowheads="1"/>
                    </pic:cNvPicPr>
                  </pic:nvPicPr>
                  <pic:blipFill>
                    <a:blip r:embed="rId32"/>
                    <a:srcRect/>
                    <a:stretch>
                      <a:fillRect/>
                    </a:stretch>
                  </pic:blipFill>
                  <pic:spPr bwMode="auto">
                    <a:xfrm>
                      <a:off x="0" y="0"/>
                      <a:ext cx="1678940" cy="1610360"/>
                    </a:xfrm>
                    <a:prstGeom prst="rect">
                      <a:avLst/>
                    </a:prstGeom>
                    <a:noFill/>
                    <a:ln w="9525">
                      <a:noFill/>
                      <a:miter lim="800000"/>
                      <a:headEnd/>
                      <a:tailEnd/>
                    </a:ln>
                  </pic:spPr>
                </pic:pic>
              </a:graphicData>
            </a:graphic>
          </wp:inline>
        </w:drawing>
      </w:r>
      <w:r>
        <w:rPr>
          <w:rFonts w:ascii="Times New Roman" w:hAnsi="Times New Roman"/>
          <w:noProof/>
          <w:sz w:val="28"/>
          <w:szCs w:val="28"/>
        </w:rPr>
        <w:drawing>
          <wp:inline distT="0" distB="0" distL="0" distR="0">
            <wp:extent cx="1528445" cy="1555750"/>
            <wp:effectExtent l="19050" t="0" r="0" b="0"/>
            <wp:docPr id="30" name="Рисунок 44" descr="be4dd4aabf7a66781fa3705579efb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be4dd4aabf7a66781fa3705579efbea3"/>
                    <pic:cNvPicPr>
                      <a:picLocks noChangeAspect="1" noChangeArrowheads="1"/>
                    </pic:cNvPicPr>
                  </pic:nvPicPr>
                  <pic:blipFill>
                    <a:blip r:embed="rId33"/>
                    <a:srcRect/>
                    <a:stretch>
                      <a:fillRect/>
                    </a:stretch>
                  </pic:blipFill>
                  <pic:spPr bwMode="auto">
                    <a:xfrm>
                      <a:off x="0" y="0"/>
                      <a:ext cx="1528445" cy="1555750"/>
                    </a:xfrm>
                    <a:prstGeom prst="rect">
                      <a:avLst/>
                    </a:prstGeom>
                    <a:noFill/>
                    <a:ln w="9525">
                      <a:noFill/>
                      <a:miter lim="800000"/>
                      <a:headEnd/>
                      <a:tailEnd/>
                    </a:ln>
                  </pic:spPr>
                </pic:pic>
              </a:graphicData>
            </a:graphic>
          </wp:inline>
        </w:drawing>
      </w:r>
    </w:p>
    <w:p w:rsidR="00681EDC" w:rsidRPr="00A109E8" w:rsidRDefault="00681EDC" w:rsidP="00681EDC">
      <w:pPr>
        <w:pStyle w:val="ac"/>
        <w:spacing w:after="0" w:afterAutospacing="0"/>
        <w:jc w:val="both"/>
        <w:rPr>
          <w:sz w:val="28"/>
          <w:szCs w:val="28"/>
          <w:lang w:val="kk-KZ"/>
        </w:rPr>
      </w:pPr>
    </w:p>
    <w:p w:rsidR="00681EDC" w:rsidRPr="00871683" w:rsidRDefault="00681EDC" w:rsidP="00681EDC">
      <w:pPr>
        <w:spacing w:after="0" w:line="240" w:lineRule="auto"/>
        <w:ind w:firstLine="426"/>
        <w:jc w:val="both"/>
        <w:rPr>
          <w:rFonts w:ascii="Times New Roman" w:hAnsi="Times New Roman"/>
          <w:b/>
          <w:sz w:val="28"/>
          <w:szCs w:val="28"/>
          <w:lang w:val="kk-KZ"/>
        </w:rPr>
      </w:pPr>
      <w:r>
        <w:rPr>
          <w:rFonts w:ascii="Times New Roman" w:hAnsi="Times New Roman"/>
          <w:b/>
          <w:sz w:val="28"/>
          <w:szCs w:val="28"/>
          <w:lang w:val="kk-KZ"/>
        </w:rPr>
        <w:t>Проблемалық ситуация жауабы:</w:t>
      </w:r>
    </w:p>
    <w:p w:rsidR="00681EDC" w:rsidRPr="00A109E8" w:rsidRDefault="00681EDC" w:rsidP="00681EDC">
      <w:pPr>
        <w:pStyle w:val="ac"/>
        <w:spacing w:after="0" w:afterAutospacing="0"/>
        <w:ind w:firstLine="426"/>
        <w:jc w:val="both"/>
        <w:rPr>
          <w:sz w:val="28"/>
          <w:szCs w:val="28"/>
          <w:lang w:val="kk-KZ"/>
        </w:rPr>
      </w:pPr>
      <w:r w:rsidRPr="00A109E8">
        <w:rPr>
          <w:sz w:val="28"/>
          <w:szCs w:val="28"/>
          <w:lang w:val="kk-KZ"/>
        </w:rPr>
        <w:t>Өндірісте сірке қышқылын екі түрлі бактериялар продуцирлейді: Bacterium Schutzenbachii (Шутзенбачи бактерум) және Bacterium curvum (Сурвум бактериумі).Сірке қышқылды бактерияның өмір сүретін ортасының қышқылдығына байланысты, қолайлы мәні рН 3,0-3,2 аралығында бактерия дамиды. Қоректік ортадағы этил спирті мен сірке қышқылының концентрациясы микроорганизмнің өмір сүруіне әсер етеді. Қышқылдың концентрациясы 10% болып саналады.</w:t>
      </w:r>
    </w:p>
    <w:p w:rsidR="00681EDC" w:rsidRPr="00A109E8" w:rsidRDefault="00681EDC" w:rsidP="00681EDC">
      <w:pPr>
        <w:spacing w:after="0" w:line="240" w:lineRule="auto"/>
        <w:ind w:firstLine="708"/>
        <w:jc w:val="both"/>
        <w:rPr>
          <w:rFonts w:ascii="Times New Roman" w:hAnsi="Times New Roman"/>
          <w:b/>
          <w:sz w:val="28"/>
          <w:szCs w:val="28"/>
          <w:lang w:val="kk-KZ"/>
        </w:rPr>
      </w:pPr>
    </w:p>
    <w:p w:rsidR="00681EDC" w:rsidRPr="00A109E8" w:rsidRDefault="00681EDC" w:rsidP="00681EDC">
      <w:pPr>
        <w:spacing w:after="0" w:line="240" w:lineRule="auto"/>
        <w:jc w:val="both"/>
        <w:rPr>
          <w:rFonts w:ascii="Times New Roman" w:hAnsi="Times New Roman"/>
          <w:b/>
          <w:sz w:val="28"/>
          <w:szCs w:val="28"/>
          <w:lang w:val="kk-KZ"/>
        </w:rPr>
      </w:pPr>
      <w:r w:rsidRPr="00AA23F9">
        <w:rPr>
          <w:rFonts w:ascii="Times New Roman" w:hAnsi="Times New Roman"/>
          <w:b/>
          <w:sz w:val="28"/>
          <w:szCs w:val="28"/>
          <w:lang w:val="kk-KZ"/>
        </w:rPr>
        <w:t xml:space="preserve">1.4  </w:t>
      </w:r>
      <w:r w:rsidRPr="00A109E8">
        <w:rPr>
          <w:rFonts w:ascii="Times New Roman" w:hAnsi="Times New Roman"/>
          <w:b/>
          <w:sz w:val="28"/>
          <w:szCs w:val="28"/>
          <w:lang w:val="kk-KZ"/>
        </w:rPr>
        <w:t>Ребус :</w:t>
      </w:r>
      <w:r w:rsidRPr="00154216">
        <w:rPr>
          <w:rFonts w:ascii="Times New Roman" w:hAnsi="Times New Roman"/>
          <w:b/>
          <w:sz w:val="28"/>
          <w:szCs w:val="28"/>
          <w:lang w:val="kk-KZ"/>
        </w:rPr>
        <w:t xml:space="preserve"> </w:t>
      </w:r>
      <w:r w:rsidRPr="00A109E8">
        <w:rPr>
          <w:rFonts w:ascii="Times New Roman" w:hAnsi="Times New Roman"/>
          <w:sz w:val="28"/>
          <w:szCs w:val="28"/>
          <w:lang w:val="kk-KZ"/>
        </w:rPr>
        <w:t xml:space="preserve">Меласса </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A864CE" w:rsidRPr="009E48A4" w:rsidRDefault="004D224C"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Қорытынды</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7F77F6" w:rsidRPr="009E48A4" w:rsidRDefault="00681EDC" w:rsidP="007F77F6">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 өсіру үшін міндетті түрде қоректік орталар /субстраттар/ қажет. </w:t>
      </w:r>
      <w:r w:rsidR="007F77F6" w:rsidRPr="009E48A4">
        <w:rPr>
          <w:rFonts w:ascii="Times New Roman" w:hAnsi="Times New Roman" w:cs="Times New Roman"/>
          <w:sz w:val="28"/>
          <w:szCs w:val="28"/>
          <w:lang w:val="kk-KZ"/>
        </w:rPr>
        <w:t xml:space="preserve">Сонымен қатар, табиғи субстраттардан басқа жасанды қоректік орталар пайдаланылады. Оларды, азықтық тағамдарын өңдеу және оларға қосымша қажетті заттарды қосу арқылы дайындайды. Микроорганизмдерді өсіруде тағы синтетикалық орталар пайдаланылады. Оларды, белгілі бір концентрацияда химиялық қосындыларды суда еріту арқылы дайындайды. </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7F77F6" w:rsidRPr="009E48A4" w:rsidRDefault="007F77F6" w:rsidP="007F77F6">
      <w:pPr>
        <w:pStyle w:val="ac"/>
        <w:shd w:val="clear" w:color="auto" w:fill="FFFFFF"/>
        <w:spacing w:before="0" w:beforeAutospacing="0" w:after="0" w:afterAutospacing="0"/>
        <w:ind w:firstLine="425"/>
        <w:jc w:val="both"/>
        <w:rPr>
          <w:b/>
          <w:sz w:val="28"/>
          <w:szCs w:val="28"/>
          <w:lang w:val="kk-KZ"/>
        </w:rPr>
      </w:pPr>
      <w:r w:rsidRPr="009E48A4">
        <w:rPr>
          <w:b/>
          <w:sz w:val="28"/>
          <w:szCs w:val="28"/>
          <w:lang w:val="kk-KZ"/>
        </w:rPr>
        <w:t>Пайдаланған әдебиеттер</w:t>
      </w:r>
    </w:p>
    <w:p w:rsidR="00A864CE" w:rsidRPr="00692E37" w:rsidRDefault="00A864CE" w:rsidP="00692E37">
      <w:pPr>
        <w:spacing w:after="0" w:line="240" w:lineRule="auto"/>
        <w:ind w:firstLine="425"/>
        <w:jc w:val="both"/>
        <w:rPr>
          <w:rFonts w:ascii="Times New Roman" w:hAnsi="Times New Roman" w:cs="Times New Roman"/>
          <w:b/>
          <w:sz w:val="28"/>
          <w:szCs w:val="28"/>
          <w:lang w:val="kk-KZ"/>
        </w:rPr>
      </w:pPr>
    </w:p>
    <w:p w:rsidR="00692E37" w:rsidRPr="00E3581C" w:rsidRDefault="00692E37" w:rsidP="00692E37">
      <w:pPr>
        <w:spacing w:after="0" w:line="240" w:lineRule="auto"/>
        <w:ind w:firstLine="425"/>
        <w:jc w:val="both"/>
        <w:rPr>
          <w:rFonts w:ascii="Times New Roman" w:eastAsia="Times New Roman" w:hAnsi="Times New Roman" w:cs="Times New Roman"/>
          <w:sz w:val="28"/>
          <w:szCs w:val="28"/>
          <w:lang w:val="kk-KZ"/>
        </w:rPr>
      </w:pPr>
      <w:r w:rsidRPr="00692E37">
        <w:rPr>
          <w:rFonts w:ascii="Times New Roman" w:eastAsia="Times New Roman" w:hAnsi="Times New Roman" w:cs="Times New Roman"/>
          <w:sz w:val="28"/>
          <w:szCs w:val="28"/>
          <w:lang w:val="kk-KZ"/>
        </w:rPr>
        <w:t>1.М..Х.Шығаева.,Ә.Т.Канаев Микробиология және вирусология – Алматы: Қазақ университеті, 2008.</w:t>
      </w:r>
      <w:r w:rsidR="00E3581C" w:rsidRPr="00E3581C">
        <w:rPr>
          <w:rFonts w:ascii="Times New Roman" w:eastAsia="Times New Roman" w:hAnsi="Times New Roman" w:cs="Times New Roman"/>
          <w:sz w:val="28"/>
          <w:szCs w:val="28"/>
          <w:lang w:val="kk-KZ"/>
        </w:rPr>
        <w:t>-150</w:t>
      </w:r>
      <w:r w:rsidR="00E3581C">
        <w:rPr>
          <w:rFonts w:ascii="Times New Roman" w:eastAsia="Times New Roman" w:hAnsi="Times New Roman" w:cs="Times New Roman"/>
          <w:sz w:val="28"/>
          <w:szCs w:val="28"/>
          <w:lang w:val="kk-KZ"/>
        </w:rPr>
        <w:t>б</w:t>
      </w:r>
    </w:p>
    <w:p w:rsidR="00A864CE" w:rsidRPr="00692E37" w:rsidRDefault="00643672" w:rsidP="00692E37">
      <w:pPr>
        <w:spacing w:after="0" w:line="240" w:lineRule="auto"/>
        <w:ind w:firstLine="425"/>
        <w:jc w:val="both"/>
        <w:rPr>
          <w:rFonts w:ascii="Times New Roman" w:hAnsi="Times New Roman" w:cs="Times New Roman"/>
          <w:b/>
          <w:sz w:val="28"/>
          <w:szCs w:val="28"/>
          <w:lang w:val="kk-KZ"/>
        </w:rPr>
      </w:pPr>
      <w:r>
        <w:rPr>
          <w:rFonts w:ascii="Times New Roman" w:eastAsia="Times New Roman" w:hAnsi="Times New Roman" w:cs="Times New Roman"/>
          <w:sz w:val="28"/>
          <w:szCs w:val="28"/>
        </w:rPr>
        <w:t xml:space="preserve">2. </w:t>
      </w:r>
      <w:r w:rsidR="00692E37" w:rsidRPr="00692E37">
        <w:rPr>
          <w:rFonts w:ascii="Times New Roman" w:eastAsia="Times New Roman" w:hAnsi="Times New Roman" w:cs="Times New Roman"/>
          <w:sz w:val="28"/>
          <w:szCs w:val="28"/>
        </w:rPr>
        <w:t>Т.Д. Мукашева  Практические  занятия  по  микробиологии. КазГУ. Алматы, 2000</w:t>
      </w:r>
    </w:p>
    <w:p w:rsidR="00692E37" w:rsidRPr="00E3581C" w:rsidRDefault="00643672" w:rsidP="00692E37">
      <w:pPr>
        <w:tabs>
          <w:tab w:val="left" w:pos="7060"/>
        </w:tabs>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692E37" w:rsidRPr="00692E37">
        <w:rPr>
          <w:rFonts w:ascii="Times New Roman" w:eastAsia="Times New Roman" w:hAnsi="Times New Roman" w:cs="Times New Roman"/>
          <w:sz w:val="28"/>
          <w:szCs w:val="28"/>
        </w:rPr>
        <w:t xml:space="preserve">Теппер .Е.З. , Шильникова В.К. , Переверзева Р.И.  Практикум  по  микробиологии - М.: Колос, </w:t>
      </w:r>
      <w:r w:rsidR="00E3581C" w:rsidRPr="00E3581C">
        <w:rPr>
          <w:rFonts w:ascii="Times New Roman" w:eastAsia="Times New Roman" w:hAnsi="Times New Roman" w:cs="Times New Roman"/>
          <w:sz w:val="28"/>
          <w:szCs w:val="28"/>
        </w:rPr>
        <w:t>2000</w:t>
      </w:r>
      <w:r w:rsidR="00692E37" w:rsidRPr="00692E37">
        <w:rPr>
          <w:rFonts w:ascii="Times New Roman" w:eastAsia="Times New Roman" w:hAnsi="Times New Roman" w:cs="Times New Roman"/>
          <w:sz w:val="28"/>
          <w:szCs w:val="28"/>
        </w:rPr>
        <w:t>.</w:t>
      </w:r>
      <w:r w:rsidR="00E3581C" w:rsidRPr="00E3581C">
        <w:rPr>
          <w:rFonts w:ascii="Times New Roman" w:eastAsia="Times New Roman" w:hAnsi="Times New Roman" w:cs="Times New Roman"/>
          <w:sz w:val="28"/>
          <w:szCs w:val="28"/>
        </w:rPr>
        <w:t>-98</w:t>
      </w:r>
      <w:r w:rsidR="00E3581C">
        <w:rPr>
          <w:rFonts w:ascii="Times New Roman" w:eastAsia="Times New Roman" w:hAnsi="Times New Roman" w:cs="Times New Roman"/>
          <w:sz w:val="28"/>
          <w:szCs w:val="28"/>
          <w:lang w:val="en-US"/>
        </w:rPr>
        <w:t>c</w:t>
      </w:r>
    </w:p>
    <w:p w:rsidR="00692E37" w:rsidRPr="00692E37" w:rsidRDefault="00643672" w:rsidP="00643672">
      <w:pPr>
        <w:pStyle w:val="ac"/>
        <w:shd w:val="clear" w:color="auto" w:fill="FFFFFF"/>
        <w:spacing w:before="0" w:beforeAutospacing="0" w:after="0" w:afterAutospacing="0"/>
        <w:ind w:left="425"/>
        <w:jc w:val="both"/>
        <w:rPr>
          <w:color w:val="333333"/>
          <w:sz w:val="28"/>
          <w:szCs w:val="28"/>
        </w:rPr>
      </w:pPr>
      <w:r>
        <w:rPr>
          <w:color w:val="333333"/>
          <w:sz w:val="28"/>
          <w:szCs w:val="28"/>
        </w:rPr>
        <w:t xml:space="preserve">4. </w:t>
      </w:r>
      <w:r w:rsidR="00692E37" w:rsidRPr="00692E37">
        <w:rPr>
          <w:color w:val="333333"/>
          <w:sz w:val="28"/>
          <w:szCs w:val="28"/>
        </w:rPr>
        <w:t>Виастр У.Э. и др.Культивирование микроорганизмов.-М.:Пищевая промышленность,</w:t>
      </w:r>
      <w:r w:rsidR="00692E37" w:rsidRPr="00692E37">
        <w:rPr>
          <w:color w:val="333333"/>
          <w:sz w:val="28"/>
          <w:szCs w:val="28"/>
          <w:lang w:val="kk-KZ"/>
        </w:rPr>
        <w:t>2001</w:t>
      </w:r>
      <w:r w:rsidR="00692E37" w:rsidRPr="00692E37">
        <w:rPr>
          <w:color w:val="333333"/>
          <w:sz w:val="28"/>
          <w:szCs w:val="28"/>
        </w:rPr>
        <w:t>.</w:t>
      </w:r>
      <w:r w:rsidR="00E3581C" w:rsidRPr="00E3581C">
        <w:rPr>
          <w:color w:val="333333"/>
          <w:sz w:val="28"/>
          <w:szCs w:val="28"/>
        </w:rPr>
        <w:t>-100</w:t>
      </w:r>
      <w:r w:rsidR="00E3581C">
        <w:rPr>
          <w:color w:val="333333"/>
          <w:sz w:val="28"/>
          <w:szCs w:val="28"/>
          <w:lang w:val="en-US"/>
        </w:rPr>
        <w:t>c</w:t>
      </w:r>
    </w:p>
    <w:p w:rsidR="00692E37" w:rsidRPr="00692E37" w:rsidRDefault="00643672" w:rsidP="00643672">
      <w:pPr>
        <w:pStyle w:val="ac"/>
        <w:shd w:val="clear" w:color="auto" w:fill="FFFFFF"/>
        <w:spacing w:before="0" w:beforeAutospacing="0" w:after="0" w:afterAutospacing="0"/>
        <w:ind w:left="425"/>
        <w:jc w:val="both"/>
        <w:rPr>
          <w:color w:val="333333"/>
          <w:sz w:val="28"/>
          <w:szCs w:val="28"/>
        </w:rPr>
      </w:pPr>
      <w:r>
        <w:rPr>
          <w:sz w:val="28"/>
          <w:szCs w:val="28"/>
        </w:rPr>
        <w:t xml:space="preserve">5. </w:t>
      </w:r>
      <w:r w:rsidR="00692E37" w:rsidRPr="00692E37">
        <w:rPr>
          <w:sz w:val="28"/>
          <w:szCs w:val="28"/>
        </w:rPr>
        <w:t>Кирова К.А. , Слюсаренко Т.П. , Руководство к практическим  занятиям по  микробиологий  пищевых  производств - Москва ,</w:t>
      </w:r>
      <w:r w:rsidR="00E3581C">
        <w:rPr>
          <w:sz w:val="28"/>
          <w:szCs w:val="28"/>
        </w:rPr>
        <w:t>2001</w:t>
      </w:r>
      <w:r w:rsidR="00692E37" w:rsidRPr="00692E37">
        <w:rPr>
          <w:sz w:val="28"/>
          <w:szCs w:val="28"/>
        </w:rPr>
        <w:t xml:space="preserve"> .</w:t>
      </w:r>
      <w:r w:rsidR="00E3581C">
        <w:rPr>
          <w:sz w:val="28"/>
          <w:szCs w:val="28"/>
        </w:rPr>
        <w:t>-120с</w:t>
      </w:r>
    </w:p>
    <w:p w:rsidR="00A864CE" w:rsidRPr="009E48A4" w:rsidRDefault="004D224C"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3 тапсырма.</w:t>
      </w:r>
      <w:r w:rsidR="00A864CE" w:rsidRPr="009E48A4">
        <w:rPr>
          <w:rFonts w:ascii="Times New Roman" w:hAnsi="Times New Roman" w:cs="Times New Roman"/>
          <w:b/>
          <w:sz w:val="28"/>
          <w:szCs w:val="28"/>
          <w:lang w:val="kk-KZ"/>
        </w:rPr>
        <w:t xml:space="preserve"> Микроскопиялау үшін препарат даярлау. Грамм әдісі бойынша бояу.</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4D224C" w:rsidRPr="009E48A4" w:rsidRDefault="004D224C" w:rsidP="009E48A4">
      <w:pPr>
        <w:tabs>
          <w:tab w:val="left" w:pos="522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Жоспар</w:t>
      </w:r>
    </w:p>
    <w:p w:rsidR="004D224C" w:rsidRPr="009E48A4" w:rsidRDefault="004D224C" w:rsidP="009E48A4">
      <w:pPr>
        <w:tabs>
          <w:tab w:val="left" w:pos="522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1.Микроскопиялық препарат даярлау</w:t>
      </w:r>
    </w:p>
    <w:p w:rsidR="004D224C" w:rsidRPr="009E48A4" w:rsidRDefault="004D224C" w:rsidP="009E48A4">
      <w:pPr>
        <w:tabs>
          <w:tab w:val="left" w:pos="522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2. Грамм әдісі бойынша бояу</w:t>
      </w:r>
    </w:p>
    <w:p w:rsidR="009646EB" w:rsidRPr="009E48A4" w:rsidRDefault="004D224C"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3.</w:t>
      </w:r>
      <w:r w:rsidR="009646EB" w:rsidRPr="009E48A4">
        <w:rPr>
          <w:rFonts w:ascii="Times New Roman" w:hAnsi="Times New Roman" w:cs="Times New Roman"/>
          <w:b/>
          <w:sz w:val="28"/>
          <w:szCs w:val="28"/>
          <w:lang w:val="kk-KZ"/>
        </w:rPr>
        <w:t xml:space="preserve"> Студенттердің өз бетінше жасайтын жұмыстар</w:t>
      </w:r>
    </w:p>
    <w:p w:rsidR="009646EB" w:rsidRPr="009E48A4" w:rsidRDefault="009646EB" w:rsidP="009E48A4">
      <w:pPr>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tabs>
          <w:tab w:val="left" w:pos="52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i/>
          <w:sz w:val="28"/>
          <w:szCs w:val="28"/>
          <w:lang w:val="kk-KZ"/>
        </w:rPr>
        <w:t>Фиксирленген препараттар даярлау.</w:t>
      </w:r>
      <w:r w:rsidR="002D501E">
        <w:rPr>
          <w:rFonts w:ascii="Times New Roman" w:hAnsi="Times New Roman" w:cs="Times New Roman"/>
          <w:b/>
          <w:i/>
          <w:sz w:val="28"/>
          <w:szCs w:val="28"/>
          <w:lang w:val="kk-KZ"/>
        </w:rPr>
        <w:t xml:space="preserve"> </w:t>
      </w:r>
      <w:r w:rsidRPr="009E48A4">
        <w:rPr>
          <w:rFonts w:ascii="Times New Roman" w:hAnsi="Times New Roman" w:cs="Times New Roman"/>
          <w:sz w:val="28"/>
          <w:szCs w:val="28"/>
          <w:lang w:val="kk-KZ"/>
        </w:rPr>
        <w:t xml:space="preserve">Зертханалық жағдайда микроорганизмдерді әдетте пробиркада, колбада, Петри табақшасында сұйық және қатты қоректік орталарда өсіреді. Культураны егу кезінде немесе препарат даярлауда жасушаның бір бөлігін бөліп алғанда препаратты басқа микроорганизмдермен зақымданбауын қадағалау керек. Фиксирленген препарат даярлау кезінде үш этапты бөліп көрсетуге болады: 1) мазок даярлау; 2) фиксация; 3) препараттарды бояу.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i/>
          <w:sz w:val="28"/>
          <w:szCs w:val="28"/>
          <w:lang w:val="kk-KZ"/>
        </w:rPr>
        <w:t>Мазок даярлау.</w:t>
      </w:r>
      <w:r w:rsidRPr="009E48A4">
        <w:rPr>
          <w:rFonts w:ascii="Times New Roman" w:hAnsi="Times New Roman" w:cs="Times New Roman"/>
          <w:sz w:val="28"/>
          <w:szCs w:val="28"/>
          <w:lang w:val="kk-KZ"/>
        </w:rPr>
        <w:t xml:space="preserve"> Таза заттық шыныға бірнеше тамашы су тамызады. Оның үстіне зерттелетін материалды орналастырады және жақсылап араластырып, шыны бетінде жұқалап тегістейді.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Кептіру.</w:t>
      </w:r>
      <w:r w:rsidRPr="009E48A4">
        <w:rPr>
          <w:rFonts w:ascii="Times New Roman" w:hAnsi="Times New Roman" w:cs="Times New Roman"/>
          <w:sz w:val="28"/>
          <w:szCs w:val="28"/>
          <w:lang w:val="kk-KZ"/>
        </w:rPr>
        <w:t xml:space="preserve"> Препараттарды бөлме температурасында кептіреді. Препараттың кебуін арттыру үшін заттық шыныны жалынның үстінен 1-2 рет өткізеді. Мазокты қатты қыздыруға болмайды, себебі микрооргантзмдер деформирленуі мүмкін. Жақсы мазок кептіруден соң зат шынысының үстінде әрең көрінетін жұғынды беруі керек.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Егу келесідей жолмен жасалынады: </w:t>
      </w:r>
    </w:p>
    <w:p w:rsidR="00A864CE" w:rsidRPr="009E48A4" w:rsidRDefault="00A864CE" w:rsidP="009E48A4">
      <w:pPr>
        <w:numPr>
          <w:ilvl w:val="0"/>
          <w:numId w:val="12"/>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Пробирканы сол қолдың ортаңғы саусағымен қысып ұстайды. </w:t>
      </w:r>
    </w:p>
    <w:p w:rsidR="00A864CE" w:rsidRPr="009E48A4" w:rsidRDefault="00A864CE" w:rsidP="009E48A4">
      <w:pPr>
        <w:numPr>
          <w:ilvl w:val="0"/>
          <w:numId w:val="12"/>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Ілгекті күйдіреді. </w:t>
      </w:r>
    </w:p>
    <w:p w:rsidR="00A864CE" w:rsidRPr="009E48A4" w:rsidRDefault="00A864CE" w:rsidP="009E48A4">
      <w:pPr>
        <w:numPr>
          <w:ilvl w:val="0"/>
          <w:numId w:val="12"/>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Петри табақшасының қақпағын ашып ілгекпен колониядан материал алынып, қақпағы жабылады </w:t>
      </w:r>
    </w:p>
    <w:p w:rsidR="00A864CE" w:rsidRPr="009E48A4" w:rsidRDefault="00A864CE" w:rsidP="009E48A4">
      <w:pPr>
        <w:numPr>
          <w:ilvl w:val="0"/>
          <w:numId w:val="12"/>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Қисық кесілген агардың үстінен тек штрих арқылы егу жасалынады. </w:t>
      </w:r>
    </w:p>
    <w:p w:rsidR="00A864CE" w:rsidRPr="009E48A4" w:rsidRDefault="00A864CE" w:rsidP="009E48A4">
      <w:pPr>
        <w:numPr>
          <w:ilvl w:val="0"/>
          <w:numId w:val="12"/>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Пробиркаға колонияның номері, жасалған күні және кейбір жазбалар жазылады содан соң егінді термостатқа қояды.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Көптеген бактериялардың </w:t>
      </w:r>
      <w:r w:rsidRPr="009E48A4">
        <w:rPr>
          <w:rFonts w:ascii="Times New Roman" w:hAnsi="Times New Roman" w:cs="Times New Roman"/>
          <w:b/>
          <w:sz w:val="28"/>
          <w:szCs w:val="28"/>
          <w:lang w:val="kk-KZ"/>
        </w:rPr>
        <w:t>таза культураларын алу</w:t>
      </w:r>
      <w:r w:rsidRPr="009E48A4">
        <w:rPr>
          <w:rFonts w:ascii="Times New Roman" w:hAnsi="Times New Roman" w:cs="Times New Roman"/>
          <w:sz w:val="28"/>
          <w:szCs w:val="28"/>
          <w:lang w:val="kk-KZ"/>
        </w:rPr>
        <w:t xml:space="preserve"> үшін ет пептонды агар қолданылады, ал ашытқыларға сусло-агар қолданылады. Бұл тәсілдің кемшілігі кейбір кезде таза емес, аралас культуралар алынады. Мұның себебі бір нүктеге түскен бір клеткадан емес екі немесе одан да көп клеткадан колониялар өседі. Сондықтан бұл таза культура алу тәсілі 2 немесе 3 рет қайталанады. Бұл үшін залалсыздандырылған құбыр суында бөлектенген колонияның культурасынан тұратын суспензия жасайды. Әр суспензиядан залалсыздандырылған пипеткамен таза залалсыздандырылған құбыр суында араластыру жасалынады (1 тамшы суспензия 8-10 мл суға) және бұл микрооорганизмдер жиынтығын Петри табақшасындағы тығыз қоректік орталар бетіне егеді. Петри табақшалары термостатқа 3-4 күнге қойылады. 3-4 күн өткен соң өскен колонияларды қарап, оларды өсірілу керек колонияның қасиеттерімен салыстырады.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lastRenderedPageBreak/>
        <w:tab/>
        <w:t xml:space="preserve">Колонияның біртектілігі және барлық белгілерімен сәйкес келуі культураның тазалығын білідіреді.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ab/>
        <w:t xml:space="preserve">Жекеленген колонияларды пробиркадағы қисық кесілген қоректі агарланған ортаның бетіне егіліп, бір белгілі температурада 2-3 күн ұстайды.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i/>
          <w:sz w:val="28"/>
          <w:szCs w:val="28"/>
          <w:lang w:val="kk-KZ"/>
        </w:rPr>
        <w:t>Препараттарды фиксациялау.</w:t>
      </w:r>
      <w:r w:rsidRPr="009E48A4">
        <w:rPr>
          <w:rFonts w:ascii="Times New Roman" w:hAnsi="Times New Roman" w:cs="Times New Roman"/>
          <w:sz w:val="28"/>
          <w:szCs w:val="28"/>
          <w:lang w:val="kk-KZ"/>
        </w:rPr>
        <w:t xml:space="preserve"> Фиксациялау барысында төмендегідей мақсаттар қарастырылады: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1) микробтарды өлтіру;</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2) мазоктың заттық шыны бетінде бекуін қамтамасыз етеді;</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3) боялуға қажетті мазок дайындау, өлі жасушалар тірі жасушаларға қарағанда жақсы боялады. </w:t>
      </w:r>
    </w:p>
    <w:p w:rsidR="00A864CE" w:rsidRPr="009E48A4" w:rsidRDefault="00A864CE" w:rsidP="009E48A4">
      <w:pPr>
        <w:pStyle w:val="a5"/>
        <w:spacing w:after="0"/>
        <w:ind w:left="0" w:firstLine="425"/>
        <w:jc w:val="both"/>
        <w:rPr>
          <w:sz w:val="28"/>
          <w:szCs w:val="28"/>
          <w:lang w:val="kk-KZ"/>
        </w:rPr>
      </w:pPr>
      <w:r w:rsidRPr="009E48A4">
        <w:rPr>
          <w:sz w:val="28"/>
          <w:szCs w:val="28"/>
          <w:lang w:val="kk-KZ"/>
        </w:rPr>
        <w:t xml:space="preserve">Фиксациялау үшін жоғары температура қолданған жөн. Осы мақсатта заттық шыныны мазокты жоғары қаратып үш рет жалынның үстінен өткізеді. Бояр алдында препаратты салқындатады. </w:t>
      </w:r>
    </w:p>
    <w:p w:rsidR="00A864CE" w:rsidRPr="009E48A4" w:rsidRDefault="00A864CE" w:rsidP="009E48A4">
      <w:pPr>
        <w:pStyle w:val="a5"/>
        <w:spacing w:after="0"/>
        <w:ind w:left="0" w:firstLine="425"/>
        <w:jc w:val="both"/>
        <w:rPr>
          <w:sz w:val="28"/>
          <w:szCs w:val="28"/>
          <w:lang w:val="kk-KZ"/>
        </w:rPr>
      </w:pPr>
      <w:r w:rsidRPr="009E48A4">
        <w:rPr>
          <w:b/>
          <w:i/>
          <w:sz w:val="28"/>
          <w:szCs w:val="28"/>
          <w:lang w:val="kk-KZ"/>
        </w:rPr>
        <w:t>Препараттарды бояу.</w:t>
      </w:r>
      <w:r w:rsidRPr="009E48A4">
        <w:rPr>
          <w:sz w:val="28"/>
          <w:szCs w:val="28"/>
          <w:lang w:val="kk-KZ"/>
        </w:rPr>
        <w:t xml:space="preserve"> Фиксацияланған препаратқа қандай болмасын бояу ерітіндісін тамызады. Таза препарат алу үшін бояуды препаратты жабатындай етіп сүзгіш қағазға тамызады.</w:t>
      </w:r>
    </w:p>
    <w:p w:rsidR="00A864CE" w:rsidRPr="009E48A4" w:rsidRDefault="00A864CE" w:rsidP="009E48A4">
      <w:pPr>
        <w:pStyle w:val="a5"/>
        <w:spacing w:after="0"/>
        <w:ind w:left="0" w:firstLine="425"/>
        <w:jc w:val="both"/>
        <w:rPr>
          <w:sz w:val="28"/>
          <w:szCs w:val="28"/>
          <w:lang w:val="kk-KZ"/>
        </w:rPr>
      </w:pPr>
      <w:r w:rsidRPr="009E48A4">
        <w:rPr>
          <w:sz w:val="28"/>
          <w:szCs w:val="28"/>
          <w:lang w:val="kk-KZ"/>
        </w:rPr>
        <w:t>Жай бояу әдісінде бір ғана бояу қолданылады.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Күрделі бояу әдісі микроорганизмдер құрылысын және олардың жіктелуін анықтау үшін қажет.</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Күрделі бояу әдісінде екі және одан да көп бояулар қолданылады.</w:t>
      </w:r>
    </w:p>
    <w:p w:rsidR="00A864CE" w:rsidRPr="009E48A4" w:rsidRDefault="00A864CE" w:rsidP="009E48A4">
      <w:pPr>
        <w:tabs>
          <w:tab w:val="left" w:pos="1320"/>
        </w:tabs>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i/>
          <w:sz w:val="28"/>
          <w:szCs w:val="28"/>
          <w:lang w:val="kk-KZ"/>
        </w:rPr>
        <w:t>«Жаншылған тамшы»</w:t>
      </w:r>
      <w:r w:rsidRPr="009E48A4">
        <w:rPr>
          <w:rFonts w:ascii="Times New Roman" w:hAnsi="Times New Roman" w:cs="Times New Roman"/>
          <w:sz w:val="28"/>
          <w:szCs w:val="28"/>
          <w:lang w:val="kk-KZ"/>
        </w:rPr>
        <w:t>препаратын дайындау.</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Заттық шыны ортасына бір тамшы су тамызады.</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Оған зерттелетін микроорганизмді орналастырады.</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Тамшыны ақырын ғана жабындық шынымен жабады.</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Тамшы заттық шыны мен жабындық шыны арасындағы кеңістікті толтырып тұруы қажет.</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Жабындық шыны сыртына шығып кеткен суды сүзгіш қағазбен сорып алады.</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Бактериялар мен ашытқылар 40 объективпен, ал саңырауқұлақтарды 8 және 40 объективтермен көруге болады.</w:t>
      </w:r>
    </w:p>
    <w:p w:rsidR="00A864CE" w:rsidRPr="009E48A4" w:rsidRDefault="00A864CE" w:rsidP="009E48A4">
      <w:pPr>
        <w:numPr>
          <w:ilvl w:val="0"/>
          <w:numId w:val="14"/>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Микроорганизмдердің  құрылысымен танысу.  </w:t>
      </w:r>
    </w:p>
    <w:p w:rsidR="00A864CE" w:rsidRPr="009E48A4" w:rsidRDefault="00A864CE" w:rsidP="009E48A4">
      <w:pPr>
        <w:pStyle w:val="3"/>
        <w:spacing w:after="0"/>
        <w:ind w:firstLine="425"/>
        <w:jc w:val="both"/>
        <w:rPr>
          <w:b/>
          <w:sz w:val="28"/>
          <w:szCs w:val="28"/>
        </w:rPr>
      </w:pPr>
      <w:r w:rsidRPr="009E48A4">
        <w:rPr>
          <w:sz w:val="28"/>
          <w:szCs w:val="28"/>
        </w:rPr>
        <w:t xml:space="preserve">8. Суретін салу.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i/>
          <w:sz w:val="28"/>
          <w:szCs w:val="28"/>
          <w:lang w:val="kk-KZ"/>
        </w:rPr>
        <w:t xml:space="preserve"> «Жүзгінді тамшы»</w:t>
      </w:r>
      <w:r w:rsidRPr="009E48A4">
        <w:rPr>
          <w:rFonts w:ascii="Times New Roman" w:hAnsi="Times New Roman" w:cs="Times New Roman"/>
          <w:sz w:val="28"/>
          <w:szCs w:val="28"/>
          <w:lang w:val="kk-KZ"/>
        </w:rPr>
        <w:t xml:space="preserve"> препараттарын дайындау.</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Заттық шынының ойыс ортасына зерттелетін микроорганизмі бар сұйықтықтан бір тамшы тамызады.</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 Тамшыны ақырын ғана жабындық шынымен жабады.</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Заттық шынының шетін алдын-ала вазелинмен майлау керек.</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Бактериялар мен ашытқы 40 объективпен, ал саңырауқұлақтарды 8 және 40 объективтермен көруге болады.</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Микроорганизмдердің қозғалысын немесе спора түзуін бақылау.</w:t>
      </w:r>
    </w:p>
    <w:p w:rsidR="00A864CE" w:rsidRPr="009E48A4" w:rsidRDefault="00A864CE" w:rsidP="009E48A4">
      <w:pPr>
        <w:numPr>
          <w:ilvl w:val="0"/>
          <w:numId w:val="16"/>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Суретін салу. </w:t>
      </w:r>
    </w:p>
    <w:p w:rsidR="00C32B32" w:rsidRPr="009E48A4" w:rsidRDefault="00C32B32" w:rsidP="009E48A4">
      <w:pPr>
        <w:spacing w:after="0" w:line="240" w:lineRule="auto"/>
        <w:ind w:firstLine="425"/>
        <w:jc w:val="both"/>
        <w:rPr>
          <w:rFonts w:ascii="Times New Roman" w:hAnsi="Times New Roman" w:cs="Times New Roman"/>
          <w:sz w:val="28"/>
          <w:szCs w:val="28"/>
          <w:lang w:val="kk-KZ"/>
        </w:rPr>
      </w:pPr>
    </w:p>
    <w:p w:rsidR="00C32B32" w:rsidRPr="009E48A4" w:rsidRDefault="00C32B32" w:rsidP="009E48A4">
      <w:pPr>
        <w:spacing w:after="0" w:line="240" w:lineRule="auto"/>
        <w:ind w:firstLine="425"/>
        <w:jc w:val="both"/>
        <w:rPr>
          <w:rFonts w:ascii="Times New Roman" w:hAnsi="Times New Roman" w:cs="Times New Roman"/>
          <w:sz w:val="28"/>
          <w:szCs w:val="28"/>
          <w:lang w:val="kk-KZ"/>
        </w:rPr>
      </w:pPr>
    </w:p>
    <w:p w:rsidR="00A864CE" w:rsidRPr="009E48A4" w:rsidRDefault="00C32B32" w:rsidP="007F77F6">
      <w:pPr>
        <w:spacing w:after="0" w:line="240" w:lineRule="auto"/>
        <w:ind w:firstLine="425"/>
        <w:jc w:val="center"/>
        <w:rPr>
          <w:rFonts w:ascii="Times New Roman" w:hAnsi="Times New Roman" w:cs="Times New Roman"/>
          <w:sz w:val="28"/>
          <w:szCs w:val="28"/>
          <w:lang w:val="en-US"/>
        </w:rPr>
      </w:pPr>
      <w:bookmarkStart w:id="0" w:name="_GoBack"/>
      <w:r w:rsidRPr="009E48A4">
        <w:rPr>
          <w:rFonts w:ascii="Times New Roman" w:hAnsi="Times New Roman" w:cs="Times New Roman"/>
          <w:noProof/>
          <w:sz w:val="28"/>
          <w:szCs w:val="28"/>
        </w:rPr>
        <w:lastRenderedPageBreak/>
        <w:drawing>
          <wp:inline distT="0" distB="0" distL="0" distR="0">
            <wp:extent cx="4737980" cy="2800435"/>
            <wp:effectExtent l="19050" t="0" r="5470" b="0"/>
            <wp:docPr id="18" name="Рисунок 18" descr="C:\Users\Acer\Desktop\КЕЙС МИКРОБИОЛОГИЯ\суреттер\image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cer\Desktop\КЕЙС МИКРОБИОЛОГИЯ\суреттер\image036.jpg"/>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2452" cy="2808989"/>
                    </a:xfrm>
                    <a:prstGeom prst="rect">
                      <a:avLst/>
                    </a:prstGeom>
                    <a:noFill/>
                    <a:ln>
                      <a:noFill/>
                    </a:ln>
                  </pic:spPr>
                </pic:pic>
              </a:graphicData>
            </a:graphic>
          </wp:inline>
        </w:drawing>
      </w:r>
      <w:bookmarkEnd w:id="0"/>
    </w:p>
    <w:p w:rsidR="00A864CE" w:rsidRPr="009E48A4" w:rsidRDefault="00A864CE" w:rsidP="009E48A4">
      <w:pPr>
        <w:spacing w:after="0" w:line="240" w:lineRule="auto"/>
        <w:ind w:firstLine="425"/>
        <w:jc w:val="both"/>
        <w:rPr>
          <w:rFonts w:ascii="Times New Roman" w:hAnsi="Times New Roman" w:cs="Times New Roman"/>
          <w:sz w:val="28"/>
          <w:szCs w:val="28"/>
          <w:lang w:val="en-US"/>
        </w:rPr>
      </w:pPr>
      <w:r w:rsidRPr="009E48A4">
        <w:rPr>
          <w:rFonts w:ascii="Times New Roman" w:hAnsi="Times New Roman" w:cs="Times New Roman"/>
          <w:noProof/>
          <w:sz w:val="28"/>
          <w:szCs w:val="28"/>
        </w:rPr>
        <w:drawing>
          <wp:inline distT="0" distB="0" distL="0" distR="0">
            <wp:extent cx="5904079" cy="4981433"/>
            <wp:effectExtent l="19050" t="0" r="1421"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b="51085"/>
                    <a:stretch>
                      <a:fillRect/>
                    </a:stretch>
                  </pic:blipFill>
                  <pic:spPr bwMode="auto">
                    <a:xfrm>
                      <a:off x="0" y="0"/>
                      <a:ext cx="5909310" cy="4985847"/>
                    </a:xfrm>
                    <a:prstGeom prst="rect">
                      <a:avLst/>
                    </a:prstGeom>
                    <a:noFill/>
                    <a:ln w="9525">
                      <a:noFill/>
                      <a:miter lim="800000"/>
                      <a:headEnd/>
                      <a:tailEnd/>
                    </a:ln>
                  </pic:spPr>
                </pic:pic>
              </a:graphicData>
            </a:graphic>
          </wp:inline>
        </w:drawing>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А) «жаншылған тамшы» препараты,</w:t>
      </w:r>
      <w:r w:rsidR="00F72B28" w:rsidRPr="00F72B28">
        <w:rPr>
          <w:rFonts w:ascii="Times New Roman" w:hAnsi="Times New Roman" w:cs="Times New Roman"/>
          <w:sz w:val="28"/>
          <w:szCs w:val="28"/>
        </w:rPr>
        <w:t xml:space="preserve"> </w:t>
      </w:r>
      <w:r w:rsidRPr="009E48A4">
        <w:rPr>
          <w:rFonts w:ascii="Times New Roman" w:hAnsi="Times New Roman" w:cs="Times New Roman"/>
          <w:sz w:val="28"/>
          <w:szCs w:val="28"/>
          <w:lang w:val="kk-KZ"/>
        </w:rPr>
        <w:t>Б) «жүзгін тамшы» препараты.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A864CE" w:rsidRPr="009E48A4" w:rsidRDefault="007F77F6" w:rsidP="007F77F6">
      <w:pPr>
        <w:shd w:val="clear" w:color="auto" w:fill="FFFFFF"/>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Сурет </w:t>
      </w:r>
      <w:r w:rsidR="00470605">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00A864CE" w:rsidRPr="009E48A4">
        <w:rPr>
          <w:rFonts w:ascii="Times New Roman" w:hAnsi="Times New Roman" w:cs="Times New Roman"/>
          <w:sz w:val="28"/>
          <w:szCs w:val="28"/>
          <w:lang w:val="kk-KZ"/>
        </w:rPr>
        <w:t>Препараттар дайындау:</w:t>
      </w:r>
    </w:p>
    <w:p w:rsidR="007F77F6" w:rsidRDefault="007F77F6" w:rsidP="007F77F6">
      <w:pPr>
        <w:shd w:val="clear" w:color="auto" w:fill="FFFFFF"/>
        <w:spacing w:after="0" w:line="240" w:lineRule="auto"/>
        <w:ind w:firstLine="425"/>
        <w:jc w:val="center"/>
        <w:rPr>
          <w:rFonts w:ascii="Times New Roman" w:hAnsi="Times New Roman" w:cs="Times New Roman"/>
          <w:b/>
          <w:sz w:val="28"/>
          <w:szCs w:val="28"/>
          <w:lang w:val="kk-KZ"/>
        </w:rPr>
      </w:pPr>
    </w:p>
    <w:p w:rsidR="00F72B28" w:rsidRPr="0000267C" w:rsidRDefault="00F72B28"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Тапсырма</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1. </w:t>
      </w:r>
      <w:r w:rsidRPr="009E48A4">
        <w:rPr>
          <w:rFonts w:ascii="Times New Roman" w:hAnsi="Times New Roman" w:cs="Times New Roman"/>
          <w:i/>
          <w:sz w:val="28"/>
          <w:szCs w:val="28"/>
          <w:lang w:val="kk-KZ"/>
        </w:rPr>
        <w:t xml:space="preserve">«Жаншылған тамшы» </w:t>
      </w:r>
      <w:r w:rsidRPr="009E48A4">
        <w:rPr>
          <w:rFonts w:ascii="Times New Roman" w:hAnsi="Times New Roman" w:cs="Times New Roman"/>
          <w:sz w:val="28"/>
          <w:szCs w:val="28"/>
          <w:lang w:val="kk-KZ"/>
        </w:rPr>
        <w:t>препаратын дайындау.</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2. </w:t>
      </w:r>
      <w:r w:rsidRPr="009E48A4">
        <w:rPr>
          <w:rFonts w:ascii="Times New Roman" w:hAnsi="Times New Roman" w:cs="Times New Roman"/>
          <w:i/>
          <w:sz w:val="28"/>
          <w:szCs w:val="28"/>
          <w:lang w:val="kk-KZ"/>
        </w:rPr>
        <w:t>«Жүзгінді тамшы»</w:t>
      </w:r>
      <w:r w:rsidRPr="009E48A4">
        <w:rPr>
          <w:rFonts w:ascii="Times New Roman" w:hAnsi="Times New Roman" w:cs="Times New Roman"/>
          <w:sz w:val="28"/>
          <w:szCs w:val="28"/>
          <w:lang w:val="kk-KZ"/>
        </w:rPr>
        <w:t xml:space="preserve"> препараттарын дайындау.</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 Препараттарды бояу.</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Бактерияларды Грам әдісімен бояу.</w:t>
      </w:r>
    </w:p>
    <w:p w:rsidR="00A864CE" w:rsidRPr="009E48A4" w:rsidRDefault="00A864CE" w:rsidP="009E48A4">
      <w:pPr>
        <w:pStyle w:val="a5"/>
        <w:spacing w:after="0"/>
        <w:ind w:left="0" w:firstLine="425"/>
        <w:jc w:val="both"/>
        <w:rPr>
          <w:sz w:val="28"/>
          <w:szCs w:val="28"/>
          <w:lang w:val="kk-KZ"/>
        </w:rPr>
      </w:pPr>
      <w:r w:rsidRPr="009E48A4">
        <w:rPr>
          <w:sz w:val="28"/>
          <w:szCs w:val="28"/>
          <w:lang w:val="kk-KZ"/>
        </w:rPr>
        <w:t>Бұл әдіс бактерияларды бір-бірінен ажырату үшін қажет . Грам әдісімен бояу бірнеше сатыдан тұрады:</w:t>
      </w:r>
    </w:p>
    <w:p w:rsidR="00A864CE" w:rsidRPr="009E48A4" w:rsidRDefault="00A864CE" w:rsidP="009E48A4">
      <w:pPr>
        <w:numPr>
          <w:ilvl w:val="0"/>
          <w:numId w:val="1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Заттық шыны үстінде мазок дайындалады.</w:t>
      </w:r>
    </w:p>
    <w:p w:rsidR="00A864CE" w:rsidRPr="009E48A4" w:rsidRDefault="00A864CE" w:rsidP="009E48A4">
      <w:pPr>
        <w:numPr>
          <w:ilvl w:val="0"/>
          <w:numId w:val="1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Мазокқа 2-3 тамшы генцианвиалет ернітіндісі тамызылады. 2 минуттан кейін бояуды сумен жуады.</w:t>
      </w:r>
    </w:p>
    <w:p w:rsidR="00A864CE" w:rsidRPr="009E48A4" w:rsidRDefault="00A864CE" w:rsidP="009E48A4">
      <w:pPr>
        <w:numPr>
          <w:ilvl w:val="0"/>
          <w:numId w:val="1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2-3 тамшы Люголь ерітіндісін /йодтың йодты калийдегі ерітіндісі/ тамызып, 2 минуттан кейін сумен жуады.</w:t>
      </w:r>
    </w:p>
    <w:p w:rsidR="00A864CE" w:rsidRPr="009E48A4" w:rsidRDefault="00A864CE" w:rsidP="009E48A4">
      <w:pPr>
        <w:numPr>
          <w:ilvl w:val="0"/>
          <w:numId w:val="1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Мазоктың үстіне 96% спирттің 1-2 тамшысын тамызып, 30 секундтан кейін сумен жуып тастайды.</w:t>
      </w:r>
    </w:p>
    <w:p w:rsidR="00A864CE" w:rsidRPr="009E48A4" w:rsidRDefault="00A864CE" w:rsidP="009E48A4">
      <w:pPr>
        <w:numPr>
          <w:ilvl w:val="0"/>
          <w:numId w:val="18"/>
        </w:numPr>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Препаратты 1-2 мин фуксин ерітіндісінде бояйды, сумен жуады және сорғыш қағазбен кептіреді.</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Грам /+/ бактериялар күлгін түске; грам /-/ бактериялар қызыл түске боялады. </w:t>
      </w:r>
    </w:p>
    <w:p w:rsidR="00A864CE" w:rsidRPr="009E48A4" w:rsidRDefault="00A864CE" w:rsidP="009E48A4">
      <w:pPr>
        <w:tabs>
          <w:tab w:val="left" w:pos="13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Бактериялар  спораларын М.А.Пешков  әдісімен бояу.</w:t>
      </w:r>
    </w:p>
    <w:p w:rsidR="00A864CE" w:rsidRPr="009E48A4" w:rsidRDefault="00A864CE" w:rsidP="009E48A4">
      <w:pPr>
        <w:tabs>
          <w:tab w:val="left" w:pos="13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  Дайын  мазокты  от  жалынында  фиксациялайды.</w:t>
      </w:r>
    </w:p>
    <w:p w:rsidR="00A864CE" w:rsidRPr="009E48A4" w:rsidRDefault="00A864CE" w:rsidP="009E48A4">
      <w:pPr>
        <w:tabs>
          <w:tab w:val="left" w:pos="13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  Фиксацияланған  препаратқа  Лиффлер  метилен  көгі  ерітіндісін  тамызады  және  оны  жалынның  үстінде  қайнағанша  ұстайды  (15-20  секунд).</w:t>
      </w:r>
    </w:p>
    <w:p w:rsidR="00A864CE" w:rsidRPr="009E48A4" w:rsidRDefault="00A864CE" w:rsidP="009E48A4">
      <w:pPr>
        <w:tabs>
          <w:tab w:val="left" w:pos="1320"/>
        </w:tabs>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3.Сумен  жуып,  0,5%  нейтралды  қызыл  бояудың  судағы  ерітіндісімен  бояйды. Дистилденген  сумен  жуып,  кептіріп,  иммерсионды  май арқылы  микроскоппен  көреді.  Споралар  көкшіл немесе көк  түске  боялады.  Жас  споралар – қара-көк  түсті,  ал  протоплазма  қызғылт  түске  боялады.</w:t>
      </w:r>
    </w:p>
    <w:p w:rsidR="00A864CE" w:rsidRPr="009E48A4" w:rsidRDefault="00A864CE" w:rsidP="009E48A4">
      <w:pPr>
        <w:tabs>
          <w:tab w:val="left" w:pos="132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 xml:space="preserve">Тапсырма </w:t>
      </w:r>
    </w:p>
    <w:p w:rsidR="00A864CE" w:rsidRPr="009E48A4" w:rsidRDefault="00A864CE" w:rsidP="009E48A4">
      <w:pPr>
        <w:tabs>
          <w:tab w:val="left" w:pos="1320"/>
        </w:tabs>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sz w:val="28"/>
          <w:szCs w:val="28"/>
          <w:lang w:val="kk-KZ"/>
        </w:rPr>
        <w:t>Bacillius subtilis. Pseudomonas aeruginosa. Micrococcustis. Proteus vulgaris  бактерияларының Грамм бойынша бояу, тексеру үшін грамм /-/ Escherichia cjli және грамм /+/ Sarcina flava бактерияларды қолдан.</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A864CE"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 xml:space="preserve">1.1 </w:t>
      </w:r>
      <w:r w:rsidR="00A864CE" w:rsidRPr="009E48A4">
        <w:rPr>
          <w:rFonts w:ascii="Times New Roman" w:hAnsi="Times New Roman" w:cs="Times New Roman"/>
          <w:b/>
          <w:sz w:val="28"/>
          <w:szCs w:val="28"/>
          <w:lang w:val="kk-KZ"/>
        </w:rPr>
        <w:t>Бақылау сұрақтары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1. Микроскопиялау үшін препарат  қалай даярланады? </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 Фиксирленген препарат дегеніміз не?</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 Препарат қалай боялады?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1.2Тест сұрақтары</w:t>
      </w:r>
    </w:p>
    <w:p w:rsidR="009646EB" w:rsidRPr="009E48A4" w:rsidRDefault="009646EB" w:rsidP="009E48A4">
      <w:pPr>
        <w:shd w:val="clear" w:color="auto" w:fill="FFFFFF"/>
        <w:spacing w:after="0" w:line="240" w:lineRule="auto"/>
        <w:ind w:firstLine="425"/>
        <w:jc w:val="both"/>
        <w:rPr>
          <w:rFonts w:ascii="Times New Roman" w:hAnsi="Times New Roman" w:cs="Times New Roman"/>
          <w:sz w:val="28"/>
          <w:szCs w:val="28"/>
          <w:lang w:val="kk-KZ"/>
        </w:rPr>
      </w:pPr>
    </w:p>
    <w:p w:rsidR="009646EB" w:rsidRPr="009E48A4" w:rsidRDefault="00F72B28" w:rsidP="007A6425">
      <w:pPr>
        <w:spacing w:after="0" w:line="240" w:lineRule="auto"/>
        <w:jc w:val="both"/>
        <w:rPr>
          <w:rFonts w:ascii="Times New Roman" w:hAnsi="Times New Roman" w:cs="Times New Roman"/>
          <w:sz w:val="28"/>
          <w:szCs w:val="28"/>
          <w:lang w:val="kk-KZ"/>
        </w:rPr>
      </w:pPr>
      <w:r w:rsidRPr="00F72B28">
        <w:rPr>
          <w:rFonts w:ascii="Times New Roman" w:hAnsi="Times New Roman" w:cs="Times New Roman"/>
          <w:sz w:val="28"/>
          <w:szCs w:val="28"/>
          <w:lang w:val="kk-KZ" w:eastAsia="ko-KR"/>
        </w:rPr>
        <w:t xml:space="preserve">     </w:t>
      </w:r>
      <w:r w:rsidR="009646EB" w:rsidRPr="009E48A4">
        <w:rPr>
          <w:rFonts w:ascii="Times New Roman" w:hAnsi="Times New Roman" w:cs="Times New Roman"/>
          <w:sz w:val="28"/>
          <w:szCs w:val="28"/>
          <w:lang w:val="kk-KZ" w:eastAsia="ko-KR"/>
        </w:rPr>
        <w:t>Бактериялардың шар тәрізді тізбектеліп орналасқан  клеткалар қалай аталады</w:t>
      </w:r>
      <w:r w:rsidR="009646EB" w:rsidRPr="009E48A4">
        <w:rPr>
          <w:rFonts w:ascii="Times New Roman" w:hAnsi="Times New Roman" w:cs="Times New Roman"/>
          <w:sz w:val="28"/>
          <w:szCs w:val="28"/>
          <w:lang w:val="kk-KZ"/>
        </w:rPr>
        <w:t>?</w:t>
      </w:r>
    </w:p>
    <w:p w:rsidR="009646EB" w:rsidRPr="009E48A4" w:rsidRDefault="009646EB" w:rsidP="009E48A4">
      <w:pPr>
        <w:spacing w:after="0" w:line="240" w:lineRule="auto"/>
        <w:ind w:firstLine="425"/>
        <w:jc w:val="both"/>
        <w:rPr>
          <w:rFonts w:ascii="Times New Roman" w:hAnsi="Times New Roman" w:cs="Times New Roman"/>
          <w:sz w:val="28"/>
          <w:szCs w:val="28"/>
          <w:lang w:val="kk-KZ"/>
        </w:rPr>
        <w:sectPr w:rsidR="009646EB" w:rsidRPr="009E48A4" w:rsidSect="009646EB">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 xml:space="preserve">стрептококки </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диплококки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стафилококки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сарцины</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микрококки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7A6425">
      <w:pPr>
        <w:spacing w:after="0" w:line="240" w:lineRule="auto"/>
        <w:jc w:val="both"/>
        <w:rPr>
          <w:rFonts w:ascii="Times New Roman" w:hAnsi="Times New Roman" w:cs="Times New Roman"/>
          <w:sz w:val="28"/>
          <w:szCs w:val="28"/>
          <w:lang w:val="kk-KZ"/>
        </w:rPr>
      </w:pPr>
      <w:r w:rsidRPr="00154216">
        <w:rPr>
          <w:rFonts w:ascii="Times New Roman" w:hAnsi="Times New Roman" w:cs="Times New Roman"/>
          <w:sz w:val="28"/>
          <w:szCs w:val="28"/>
          <w:lang w:val="kk-KZ" w:eastAsia="ko-KR"/>
        </w:rPr>
        <w:lastRenderedPageBreak/>
        <w:t>Бактериялардың шар тәрізді 8-ден жиналған  клеткалар қалай аталады</w:t>
      </w:r>
      <w:r w:rsidRPr="00154216">
        <w:rPr>
          <w:rFonts w:ascii="Times New Roman" w:hAnsi="Times New Roman" w:cs="Times New Roman"/>
          <w:sz w:val="28"/>
          <w:szCs w:val="28"/>
          <w:lang w:val="kk-KZ"/>
        </w:rPr>
        <w:t>?</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 xml:space="preserve">сарцины </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стрептококки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стафилококки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диплококки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микрококки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7A6425">
      <w:pPr>
        <w:spacing w:after="0" w:line="240" w:lineRule="auto"/>
        <w:jc w:val="both"/>
        <w:rPr>
          <w:rFonts w:ascii="Times New Roman" w:hAnsi="Times New Roman" w:cs="Times New Roman"/>
          <w:sz w:val="28"/>
          <w:szCs w:val="28"/>
          <w:lang w:val="kk-KZ"/>
        </w:rPr>
      </w:pPr>
      <w:r w:rsidRPr="00154216">
        <w:rPr>
          <w:rFonts w:ascii="Times New Roman" w:hAnsi="Times New Roman" w:cs="Times New Roman"/>
          <w:sz w:val="28"/>
          <w:szCs w:val="28"/>
          <w:lang w:val="kk-KZ" w:eastAsia="ko-KR"/>
        </w:rPr>
        <w:lastRenderedPageBreak/>
        <w:t>Бактериялардың шар тәрізді бір-біреуден орналасқан  клеткалар қалай аталады</w:t>
      </w:r>
      <w:r w:rsidRPr="00154216">
        <w:rPr>
          <w:rFonts w:ascii="Times New Roman" w:hAnsi="Times New Roman" w:cs="Times New Roman"/>
          <w:sz w:val="28"/>
          <w:szCs w:val="28"/>
          <w:lang w:val="kk-KZ"/>
        </w:rPr>
        <w:t>?</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 xml:space="preserve">микрококки </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стрептококки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стафилококки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сарцины</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диплококки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7A6425">
      <w:pPr>
        <w:spacing w:after="0" w:line="240" w:lineRule="auto"/>
        <w:jc w:val="both"/>
        <w:rPr>
          <w:rFonts w:ascii="Times New Roman" w:hAnsi="Times New Roman" w:cs="Times New Roman"/>
          <w:sz w:val="28"/>
          <w:szCs w:val="28"/>
          <w:lang w:val="kk-KZ"/>
        </w:rPr>
      </w:pPr>
      <w:r w:rsidRPr="00154216">
        <w:rPr>
          <w:rFonts w:ascii="Times New Roman" w:hAnsi="Times New Roman" w:cs="Times New Roman"/>
          <w:sz w:val="28"/>
          <w:szCs w:val="28"/>
          <w:lang w:val="kk-KZ" w:eastAsia="ko-KR"/>
        </w:rPr>
        <w:lastRenderedPageBreak/>
        <w:t>Бактериялардың шар тәрізді төрттен орналасқан  клеткалар қалай аталады</w:t>
      </w:r>
      <w:r w:rsidRPr="00154216">
        <w:rPr>
          <w:rFonts w:ascii="Times New Roman" w:hAnsi="Times New Roman" w:cs="Times New Roman"/>
          <w:sz w:val="28"/>
          <w:szCs w:val="28"/>
          <w:lang w:val="kk-KZ"/>
        </w:rPr>
        <w:t>?</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тетракокки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стрептококки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стафилококки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сарцины</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rPr>
      </w:pPr>
      <w:r w:rsidRPr="00154216">
        <w:rPr>
          <w:rFonts w:ascii="Times New Roman" w:hAnsi="Times New Roman" w:cs="Times New Roman"/>
          <w:sz w:val="28"/>
          <w:szCs w:val="28"/>
          <w:lang w:val="kk-KZ"/>
        </w:rPr>
        <w:lastRenderedPageBreak/>
        <w:t>микрококки</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7A6425">
      <w:pPr>
        <w:spacing w:after="0" w:line="240" w:lineRule="auto"/>
        <w:jc w:val="both"/>
        <w:rPr>
          <w:rFonts w:ascii="Times New Roman" w:hAnsi="Times New Roman" w:cs="Times New Roman"/>
          <w:sz w:val="28"/>
          <w:szCs w:val="28"/>
          <w:lang w:val="kk-KZ"/>
        </w:rPr>
      </w:pPr>
      <w:r w:rsidRPr="00154216">
        <w:rPr>
          <w:rFonts w:ascii="Times New Roman" w:hAnsi="Times New Roman" w:cs="Times New Roman"/>
          <w:sz w:val="28"/>
          <w:szCs w:val="28"/>
          <w:lang w:val="kk-KZ" w:eastAsia="ko-KR"/>
        </w:rPr>
        <w:lastRenderedPageBreak/>
        <w:t>Про</w:t>
      </w:r>
      <w:r w:rsidRPr="009E48A4">
        <w:rPr>
          <w:rFonts w:ascii="Times New Roman" w:hAnsi="Times New Roman" w:cs="Times New Roman"/>
          <w:sz w:val="28"/>
          <w:szCs w:val="28"/>
          <w:lang w:val="kk-KZ" w:eastAsia="ko-KR"/>
        </w:rPr>
        <w:t>к</w:t>
      </w:r>
      <w:r w:rsidRPr="00154216">
        <w:rPr>
          <w:rFonts w:ascii="Times New Roman" w:hAnsi="Times New Roman" w:cs="Times New Roman"/>
          <w:sz w:val="28"/>
          <w:szCs w:val="28"/>
          <w:lang w:val="kk-KZ" w:eastAsia="ko-KR"/>
        </w:rPr>
        <w:t>ариоттық</w:t>
      </w:r>
      <w:r w:rsidRPr="009E48A4">
        <w:rPr>
          <w:rFonts w:ascii="Times New Roman" w:hAnsi="Times New Roman" w:cs="Times New Roman"/>
          <w:sz w:val="28"/>
          <w:szCs w:val="28"/>
          <w:lang w:val="kk-KZ" w:eastAsia="ko-KR"/>
        </w:rPr>
        <w:t>к</w:t>
      </w:r>
      <w:r w:rsidRPr="00154216">
        <w:rPr>
          <w:rFonts w:ascii="Times New Roman" w:hAnsi="Times New Roman" w:cs="Times New Roman"/>
          <w:sz w:val="28"/>
          <w:szCs w:val="28"/>
          <w:lang w:val="kk-KZ" w:eastAsia="ko-KR"/>
        </w:rPr>
        <w:t xml:space="preserve">леткада </w:t>
      </w:r>
      <w:r w:rsidRPr="009E48A4">
        <w:rPr>
          <w:rFonts w:ascii="Times New Roman" w:hAnsi="Times New Roman" w:cs="Times New Roman"/>
          <w:sz w:val="28"/>
          <w:szCs w:val="28"/>
          <w:lang w:val="kk-KZ" w:eastAsia="ko-KR"/>
        </w:rPr>
        <w:t>к</w:t>
      </w:r>
      <w:r w:rsidRPr="00154216">
        <w:rPr>
          <w:rFonts w:ascii="Times New Roman" w:hAnsi="Times New Roman" w:cs="Times New Roman"/>
          <w:sz w:val="28"/>
          <w:szCs w:val="28"/>
          <w:lang w:val="kk-KZ" w:eastAsia="ko-KR"/>
        </w:rPr>
        <w:t>апсуланың қызметі</w:t>
      </w:r>
      <w:r w:rsidRPr="00154216">
        <w:rPr>
          <w:rFonts w:ascii="Times New Roman" w:hAnsi="Times New Roman" w:cs="Times New Roman"/>
          <w:sz w:val="28"/>
          <w:szCs w:val="28"/>
          <w:lang w:val="kk-KZ"/>
        </w:rPr>
        <w:t>?</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pPr>
      <w:r w:rsidRPr="00154216">
        <w:rPr>
          <w:rFonts w:ascii="Times New Roman" w:hAnsi="Times New Roman" w:cs="Times New Roman"/>
          <w:sz w:val="28"/>
          <w:szCs w:val="28"/>
          <w:lang w:val="kk-KZ" w:eastAsia="ko-KR"/>
        </w:rPr>
        <w:lastRenderedPageBreak/>
        <w:t>қорғаныш</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pPr>
      <w:r w:rsidRPr="00154216">
        <w:rPr>
          <w:rFonts w:ascii="Times New Roman" w:hAnsi="Times New Roman" w:cs="Times New Roman"/>
          <w:sz w:val="28"/>
          <w:szCs w:val="28"/>
          <w:lang w:val="kk-KZ" w:eastAsia="ko-KR"/>
        </w:rPr>
        <w:lastRenderedPageBreak/>
        <w:t>тұқым құалау</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pPr>
      <w:r w:rsidRPr="00154216">
        <w:rPr>
          <w:rFonts w:ascii="Times New Roman" w:hAnsi="Times New Roman" w:cs="Times New Roman"/>
          <w:sz w:val="28"/>
          <w:szCs w:val="28"/>
          <w:lang w:val="kk-KZ" w:eastAsia="ko-KR"/>
        </w:rPr>
        <w:lastRenderedPageBreak/>
        <w:t>жинақтау</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pPr>
      <w:r w:rsidRPr="00154216">
        <w:rPr>
          <w:rFonts w:ascii="Times New Roman" w:hAnsi="Times New Roman" w:cs="Times New Roman"/>
          <w:sz w:val="28"/>
          <w:szCs w:val="28"/>
          <w:lang w:val="kk-KZ" w:eastAsia="ko-KR"/>
        </w:rPr>
        <w:lastRenderedPageBreak/>
        <w:t>белок синтезі</w:t>
      </w:r>
    </w:p>
    <w:p w:rsidR="009646EB" w:rsidRPr="00154216" w:rsidRDefault="009646EB" w:rsidP="009E48A4">
      <w:pPr>
        <w:spacing w:after="0" w:line="240" w:lineRule="auto"/>
        <w:ind w:firstLine="425"/>
        <w:jc w:val="both"/>
        <w:rPr>
          <w:rFonts w:ascii="Times New Roman" w:hAnsi="Times New Roman" w:cs="Times New Roman"/>
          <w:sz w:val="28"/>
          <w:szCs w:val="28"/>
          <w:lang w:val="kk-KZ"/>
        </w:rPr>
        <w:sectPr w:rsidR="009646EB" w:rsidRPr="00154216" w:rsidSect="00A15ABE">
          <w:type w:val="continuous"/>
          <w:pgSz w:w="11906" w:h="16838"/>
          <w:pgMar w:top="1134" w:right="567" w:bottom="1418" w:left="1701" w:header="720" w:footer="720" w:gutter="0"/>
          <w:paperSrc w:first="1" w:other="1"/>
          <w:cols w:space="720"/>
        </w:sectPr>
      </w:pP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pPr>
      <w:r w:rsidRPr="00154216">
        <w:rPr>
          <w:rFonts w:ascii="Times New Roman" w:hAnsi="Times New Roman" w:cs="Times New Roman"/>
          <w:sz w:val="28"/>
          <w:szCs w:val="28"/>
          <w:lang w:val="kk-KZ" w:eastAsia="ko-KR"/>
        </w:rPr>
        <w:lastRenderedPageBreak/>
        <w:t>майлар синтезі</w:t>
      </w:r>
    </w:p>
    <w:p w:rsidR="009646EB" w:rsidRPr="00154216" w:rsidRDefault="009646EB" w:rsidP="009E48A4">
      <w:pPr>
        <w:spacing w:after="0" w:line="240" w:lineRule="auto"/>
        <w:ind w:firstLine="425"/>
        <w:jc w:val="both"/>
        <w:rPr>
          <w:rFonts w:ascii="Times New Roman" w:hAnsi="Times New Roman" w:cs="Times New Roman"/>
          <w:sz w:val="28"/>
          <w:szCs w:val="28"/>
          <w:lang w:val="kk-KZ" w:eastAsia="ko-KR"/>
        </w:rPr>
        <w:sectPr w:rsidR="009646EB" w:rsidRPr="00154216" w:rsidSect="00A15ABE">
          <w:type w:val="continuous"/>
          <w:pgSz w:w="11906" w:h="16838"/>
          <w:pgMar w:top="1134" w:right="567" w:bottom="1418" w:left="1701" w:header="720" w:footer="720" w:gutter="0"/>
          <w:paperSrc w:first="1" w:other="1"/>
          <w:cols w:space="720"/>
        </w:sectPr>
      </w:pPr>
    </w:p>
    <w:p w:rsidR="009646EB" w:rsidRPr="00643672" w:rsidRDefault="009646EB" w:rsidP="007A6425">
      <w:pPr>
        <w:spacing w:after="0" w:line="240" w:lineRule="auto"/>
        <w:jc w:val="both"/>
        <w:rPr>
          <w:rFonts w:ascii="Times New Roman" w:hAnsi="Times New Roman" w:cs="Times New Roman"/>
          <w:sz w:val="28"/>
          <w:szCs w:val="28"/>
          <w:lang w:val="kk-KZ"/>
        </w:rPr>
      </w:pPr>
      <w:r w:rsidRPr="00643672">
        <w:rPr>
          <w:rFonts w:ascii="Times New Roman" w:hAnsi="Times New Roman" w:cs="Times New Roman"/>
          <w:sz w:val="28"/>
          <w:szCs w:val="28"/>
          <w:lang w:val="kk-KZ" w:eastAsia="ko-KR"/>
        </w:rPr>
        <w:lastRenderedPageBreak/>
        <w:t>Прокариоттық клеткада плазмидтердің қызметі</w:t>
      </w:r>
      <w:r w:rsidRPr="00643672">
        <w:rPr>
          <w:rFonts w:ascii="Times New Roman" w:hAnsi="Times New Roman" w:cs="Times New Roman"/>
          <w:sz w:val="28"/>
          <w:szCs w:val="28"/>
          <w:lang w:val="kk-KZ"/>
        </w:rPr>
        <w:t>?</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қорғаныш</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тұқым құалау</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жинақтау</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белок синтезі</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майлар синтезі</w:t>
      </w: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7A6425">
      <w:pPr>
        <w:spacing w:after="0" w:line="240" w:lineRule="auto"/>
        <w:jc w:val="both"/>
        <w:rPr>
          <w:rFonts w:ascii="Times New Roman" w:hAnsi="Times New Roman" w:cs="Times New Roman"/>
          <w:sz w:val="28"/>
          <w:szCs w:val="28"/>
          <w:lang w:val="kk-KZ"/>
        </w:rPr>
      </w:pPr>
      <w:r w:rsidRPr="00643672">
        <w:rPr>
          <w:rFonts w:ascii="Times New Roman" w:hAnsi="Times New Roman" w:cs="Times New Roman"/>
          <w:sz w:val="28"/>
          <w:szCs w:val="28"/>
          <w:lang w:val="kk-KZ" w:eastAsia="ko-KR"/>
        </w:rPr>
        <w:lastRenderedPageBreak/>
        <w:t>Прокариоттық клеткада цитоплазмалық мембрананың қызметі</w:t>
      </w:r>
      <w:r w:rsidRPr="00643672">
        <w:rPr>
          <w:rFonts w:ascii="Times New Roman" w:hAnsi="Times New Roman" w:cs="Times New Roman"/>
          <w:sz w:val="28"/>
          <w:szCs w:val="28"/>
          <w:lang w:val="kk-KZ"/>
        </w:rPr>
        <w:t>?</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қорғаныш</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тұқым құалау</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жинақтау</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643672" w:rsidRDefault="009646EB" w:rsidP="009E48A4">
      <w:pPr>
        <w:spacing w:after="0" w:line="240" w:lineRule="auto"/>
        <w:ind w:firstLine="425"/>
        <w:jc w:val="both"/>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белок синтезі</w:t>
      </w:r>
    </w:p>
    <w:p w:rsidR="009646EB" w:rsidRPr="00643672" w:rsidRDefault="009646EB" w:rsidP="009E48A4">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643672" w:rsidRPr="00643672" w:rsidRDefault="00643672" w:rsidP="00643672">
      <w:pPr>
        <w:spacing w:after="0" w:line="240" w:lineRule="auto"/>
        <w:ind w:left="-709" w:hanging="284"/>
        <w:contextualSpacing/>
        <w:rPr>
          <w:rFonts w:ascii="Times New Roman" w:hAnsi="Times New Roman" w:cs="Times New Roman"/>
          <w:sz w:val="28"/>
          <w:szCs w:val="28"/>
          <w:lang w:val="kk-KZ"/>
        </w:rPr>
      </w:pPr>
      <w:r w:rsidRPr="00643672">
        <w:rPr>
          <w:rFonts w:ascii="Times New Roman" w:hAnsi="Times New Roman" w:cs="Times New Roman"/>
          <w:sz w:val="28"/>
          <w:szCs w:val="28"/>
          <w:lang w:val="kk-KZ" w:eastAsia="ko-KR"/>
        </w:rPr>
        <w:lastRenderedPageBreak/>
        <w:t>Сірке су ашу процессінде сүт қышқылынан қандай өнім шығады?</w:t>
      </w:r>
    </w:p>
    <w:p w:rsidR="00643672" w:rsidRPr="00643672" w:rsidRDefault="00643672" w:rsidP="00643672">
      <w:pPr>
        <w:spacing w:after="0" w:line="240" w:lineRule="auto"/>
        <w:ind w:hanging="567"/>
        <w:contextualSpacing/>
        <w:rPr>
          <w:rFonts w:ascii="Times New Roman" w:hAnsi="Times New Roman" w:cs="Times New Roman"/>
          <w:sz w:val="28"/>
          <w:szCs w:val="28"/>
          <w:lang w:val="kk-KZ"/>
        </w:rPr>
        <w:sectPr w:rsidR="00643672" w:rsidRPr="00643672">
          <w:type w:val="continuous"/>
          <w:pgSz w:w="11906" w:h="16838"/>
          <w:pgMar w:top="1134" w:right="3969" w:bottom="1134" w:left="2835" w:header="720" w:footer="720" w:gutter="0"/>
          <w:paperSrc w:first="7" w:other="7"/>
          <w:cols w:space="720"/>
        </w:sectPr>
      </w:pP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rPr>
      </w:pPr>
      <w:r w:rsidRPr="00643672">
        <w:rPr>
          <w:rFonts w:ascii="Times New Roman" w:hAnsi="Times New Roman" w:cs="Times New Roman"/>
          <w:sz w:val="28"/>
          <w:szCs w:val="28"/>
          <w:lang w:val="kk-KZ" w:eastAsia="ko-KR"/>
        </w:rPr>
        <w:lastRenderedPageBreak/>
        <w:t>сірке су қышқылы</w:t>
      </w:r>
      <w:r w:rsidRPr="00643672">
        <w:rPr>
          <w:rFonts w:ascii="Times New Roman" w:hAnsi="Times New Roman" w:cs="Times New Roman"/>
          <w:sz w:val="28"/>
          <w:szCs w:val="28"/>
          <w:lang w:val="kk-KZ"/>
        </w:rPr>
        <w:t xml:space="preserve"> </w:t>
      </w: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rPr>
        <w:sectPr w:rsidR="00643672" w:rsidRPr="00643672">
          <w:type w:val="continuous"/>
          <w:pgSz w:w="11906" w:h="16838"/>
          <w:pgMar w:top="1134" w:right="3969" w:bottom="1134" w:left="2835" w:header="720" w:footer="720" w:gutter="0"/>
          <w:paperSrc w:first="7" w:other="7"/>
          <w:cols w:space="720"/>
        </w:sectPr>
      </w:pP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сүт қышқылы</w:t>
      </w: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rPr>
        <w:sectPr w:rsidR="00643672" w:rsidRPr="00643672">
          <w:type w:val="continuous"/>
          <w:pgSz w:w="11906" w:h="16838"/>
          <w:pgMar w:top="1134" w:right="3969" w:bottom="1134" w:left="2835" w:header="720" w:footer="720" w:gutter="0"/>
          <w:paperSrc w:first="7" w:other="7"/>
          <w:cols w:space="720"/>
        </w:sectPr>
      </w:pP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eastAsia="ko-KR"/>
        </w:rPr>
      </w:pPr>
      <w:r w:rsidRPr="00643672">
        <w:rPr>
          <w:rFonts w:ascii="Times New Roman" w:hAnsi="Times New Roman" w:cs="Times New Roman"/>
          <w:sz w:val="28"/>
          <w:szCs w:val="28"/>
          <w:lang w:val="kk-KZ" w:eastAsia="ko-KR"/>
        </w:rPr>
        <w:lastRenderedPageBreak/>
        <w:t>май қышқылы</w:t>
      </w:r>
    </w:p>
    <w:p w:rsidR="00643672" w:rsidRPr="00643672" w:rsidRDefault="00643672" w:rsidP="00643672">
      <w:pPr>
        <w:spacing w:after="0" w:line="240" w:lineRule="auto"/>
        <w:ind w:left="-142" w:hanging="567"/>
        <w:contextualSpacing/>
        <w:rPr>
          <w:rFonts w:ascii="Times New Roman" w:hAnsi="Times New Roman" w:cs="Times New Roman"/>
          <w:sz w:val="28"/>
          <w:szCs w:val="28"/>
          <w:lang w:val="kk-KZ"/>
        </w:rPr>
        <w:sectPr w:rsidR="00643672" w:rsidRPr="00643672">
          <w:type w:val="continuous"/>
          <w:pgSz w:w="11906" w:h="16838"/>
          <w:pgMar w:top="1134" w:right="3969" w:bottom="1134" w:left="2835" w:header="720" w:footer="720" w:gutter="0"/>
          <w:paperSrc w:first="7" w:other="7"/>
          <w:cols w:space="720"/>
        </w:sectPr>
      </w:pPr>
    </w:p>
    <w:p w:rsidR="00643672" w:rsidRPr="00643672" w:rsidRDefault="00643672" w:rsidP="00643672">
      <w:pPr>
        <w:spacing w:after="0" w:line="240" w:lineRule="auto"/>
        <w:ind w:left="-142" w:hanging="567"/>
        <w:contextualSpacing/>
        <w:rPr>
          <w:rFonts w:ascii="Times New Roman" w:hAnsi="Times New Roman" w:cs="Times New Roman"/>
          <w:sz w:val="28"/>
          <w:szCs w:val="28"/>
          <w:lang w:eastAsia="ko-KR"/>
        </w:rPr>
      </w:pPr>
      <w:r w:rsidRPr="00643672">
        <w:rPr>
          <w:rFonts w:ascii="Times New Roman" w:hAnsi="Times New Roman" w:cs="Times New Roman"/>
          <w:sz w:val="28"/>
          <w:szCs w:val="28"/>
          <w:lang w:eastAsia="ko-KR"/>
        </w:rPr>
        <w:lastRenderedPageBreak/>
        <w:t>сүт қышқылы</w:t>
      </w:r>
      <w:r w:rsidRPr="00643672">
        <w:rPr>
          <w:rFonts w:ascii="Times New Roman" w:hAnsi="Times New Roman" w:cs="Times New Roman"/>
          <w:sz w:val="28"/>
          <w:szCs w:val="28"/>
        </w:rPr>
        <w:t xml:space="preserve"> </w:t>
      </w:r>
      <w:r w:rsidRPr="00643672">
        <w:rPr>
          <w:rFonts w:ascii="Times New Roman" w:hAnsi="Times New Roman" w:cs="Times New Roman"/>
          <w:sz w:val="28"/>
          <w:szCs w:val="28"/>
          <w:lang w:eastAsia="ko-KR"/>
        </w:rPr>
        <w:t xml:space="preserve">, </w:t>
      </w:r>
      <w:r w:rsidRPr="00643672">
        <w:rPr>
          <w:rFonts w:ascii="Times New Roman" w:hAnsi="Times New Roman" w:cs="Times New Roman"/>
          <w:sz w:val="28"/>
          <w:szCs w:val="28"/>
        </w:rPr>
        <w:t xml:space="preserve">этанол </w:t>
      </w:r>
      <w:r w:rsidRPr="00643672">
        <w:rPr>
          <w:rFonts w:ascii="Times New Roman" w:hAnsi="Times New Roman" w:cs="Times New Roman"/>
          <w:sz w:val="28"/>
          <w:szCs w:val="28"/>
          <w:lang w:eastAsia="ko-KR"/>
        </w:rPr>
        <w:t xml:space="preserve"> т.б.</w:t>
      </w:r>
    </w:p>
    <w:p w:rsidR="00643672" w:rsidRPr="00643672" w:rsidRDefault="00643672" w:rsidP="00643672">
      <w:pPr>
        <w:spacing w:after="0" w:line="240" w:lineRule="auto"/>
        <w:ind w:left="-142" w:hanging="567"/>
        <w:contextualSpacing/>
        <w:rPr>
          <w:rFonts w:ascii="Times New Roman" w:hAnsi="Times New Roman" w:cs="Times New Roman"/>
          <w:sz w:val="28"/>
          <w:szCs w:val="28"/>
        </w:rPr>
        <w:sectPr w:rsidR="00643672" w:rsidRPr="00643672">
          <w:type w:val="continuous"/>
          <w:pgSz w:w="11906" w:h="16838"/>
          <w:pgMar w:top="1134" w:right="3969" w:bottom="1134" w:left="2835" w:header="720" w:footer="720" w:gutter="0"/>
          <w:paperSrc w:first="7" w:other="7"/>
          <w:cols w:space="720"/>
        </w:sectPr>
      </w:pPr>
    </w:p>
    <w:p w:rsidR="00643672" w:rsidRPr="00643672" w:rsidRDefault="00643672" w:rsidP="00643672">
      <w:pPr>
        <w:spacing w:after="0" w:line="240" w:lineRule="auto"/>
        <w:ind w:left="-142" w:firstLine="568"/>
        <w:contextualSpacing/>
        <w:rPr>
          <w:rFonts w:ascii="Times New Roman" w:hAnsi="Times New Roman" w:cs="Times New Roman"/>
          <w:sz w:val="28"/>
          <w:szCs w:val="28"/>
          <w:lang w:eastAsia="ko-KR"/>
        </w:rPr>
      </w:pPr>
      <w:r w:rsidRPr="00643672">
        <w:rPr>
          <w:rFonts w:ascii="Times New Roman" w:hAnsi="Times New Roman" w:cs="Times New Roman"/>
          <w:sz w:val="28"/>
          <w:szCs w:val="28"/>
        </w:rPr>
        <w:lastRenderedPageBreak/>
        <w:t>этанол</w:t>
      </w:r>
    </w:p>
    <w:p w:rsidR="009646EB" w:rsidRPr="00643672" w:rsidRDefault="009646EB" w:rsidP="00643672">
      <w:pPr>
        <w:spacing w:after="0" w:line="240" w:lineRule="auto"/>
        <w:ind w:firstLine="425"/>
        <w:jc w:val="both"/>
        <w:rPr>
          <w:rFonts w:ascii="Times New Roman" w:hAnsi="Times New Roman" w:cs="Times New Roman"/>
          <w:sz w:val="28"/>
          <w:szCs w:val="28"/>
          <w:lang w:val="kk-KZ"/>
        </w:rPr>
        <w:sectPr w:rsidR="009646EB" w:rsidRPr="00643672" w:rsidSect="00A15ABE">
          <w:type w:val="continuous"/>
          <w:pgSz w:w="11906" w:h="16838"/>
          <w:pgMar w:top="1134" w:right="567" w:bottom="1418" w:left="1701" w:header="720" w:footer="720" w:gutter="0"/>
          <w:paperSrc w:first="1" w:other="1"/>
          <w:cols w:space="720"/>
        </w:sectPr>
      </w:pPr>
    </w:p>
    <w:p w:rsidR="009646EB" w:rsidRPr="009E48A4" w:rsidRDefault="009646EB"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Студенттердің өз бетінше жасайтын жұмыстар</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1.Ішек таяқшасының таза дақылынан жағынды дайындап, фуксиннің сулы ерітіндісімен бояу.</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2.Стафилококк және ішек таяқшасының қоспасынан препарат дайындап,Грам-Синев әдісімен бояу.</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1)Синев әдісі бойынша генциан виолетпен өңделген сорғыш қағаздың бөлшегін жағындыға қояды.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2)Қағаздың бетіне бірнеше тамшы дистелденген су тамызып, 1-2минуттан кейін қағазды алып тастайды.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3)Люголь ерітіндісін 1-2минутқа тамызады.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4)Препаратты этил спиртінің ерітіндісімен түссіздендіреді.</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5)Препаратты сумен шаяды.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6)Препаратты сулы фуксин ерітіндісімен өңдейді, сумен шаяды.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7)Грам оң бактериялар қою күлгін түске боялады, грам терістер-қызылға.</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3.Дифтерия таяқшасынан дайындалған фиксацияланған препаратты Нейссер және қарапайым әдісімен бояу.</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1)Нейссердің цинк ацетаты 2-3минут</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2)Люголь ерітіндісі 10-30сек</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 Сумен шаю</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4)Жағындыны везувиннің немесе хризоидиннің сулы ерітіндісімен 15-20сек бояйды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5)Сумен шаю керек</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Цинк ацетатымен фиксацияланған волютин дәндері қою көк түске боялады.Жасуша цитоплазмасы қышқылды реакциялы болғандық</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Тан везувиннің сілтілі бояуын қабылдап, сары түске боялады.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4.Ақ тышқанның көк бауырынан дайындалған таңбаланған препаратты Гисс әдісімен бояу.</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1)Генцианвиолет сіңірілген сорғыш қағазды суға батырып алып,жағындының үстіне қояды және 1-2 минут қыздырады.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2)Қағазды алып тастайды</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3)Cu</w:t>
      </w:r>
      <w:r w:rsidRPr="009E48A4">
        <w:rPr>
          <w:rFonts w:ascii="Times New Roman" w:hAnsi="Times New Roman" w:cs="Times New Roman"/>
          <w:sz w:val="28"/>
          <w:szCs w:val="28"/>
          <w:vertAlign w:val="subscript"/>
          <w:lang w:val="kk-KZ"/>
        </w:rPr>
        <w:t>4</w:t>
      </w:r>
      <w:r w:rsidRPr="009E48A4">
        <w:rPr>
          <w:rFonts w:ascii="Times New Roman" w:hAnsi="Times New Roman" w:cs="Times New Roman"/>
          <w:sz w:val="28"/>
          <w:szCs w:val="28"/>
          <w:lang w:val="kk-KZ"/>
        </w:rPr>
        <w:t xml:space="preserve"> SO ерітіндісімент30-секунд өңдейді</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4)Сумен шаю</w:t>
      </w:r>
    </w:p>
    <w:p w:rsidR="009646EB" w:rsidRPr="009E48A4" w:rsidRDefault="009646EB"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Бактерия жасушасы күлгін түске боялады,капсуласы-түссіз.</w:t>
      </w: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2D501E" w:rsidRPr="009E48A4" w:rsidRDefault="002D501E" w:rsidP="002D501E">
      <w:pPr>
        <w:pStyle w:val="ac"/>
        <w:shd w:val="clear" w:color="auto" w:fill="FFFFFF"/>
        <w:spacing w:before="0" w:beforeAutospacing="0" w:after="0" w:afterAutospacing="0"/>
        <w:ind w:firstLine="425"/>
        <w:jc w:val="both"/>
        <w:rPr>
          <w:b/>
          <w:sz w:val="28"/>
          <w:szCs w:val="28"/>
          <w:lang w:val="kk-KZ"/>
        </w:rPr>
      </w:pPr>
      <w:r w:rsidRPr="009E48A4">
        <w:rPr>
          <w:b/>
          <w:sz w:val="28"/>
          <w:szCs w:val="28"/>
          <w:lang w:val="kk-KZ"/>
        </w:rPr>
        <w:t>Пайдаланған әдебиеттер</w:t>
      </w:r>
    </w:p>
    <w:p w:rsidR="002D501E" w:rsidRPr="00E3581C" w:rsidRDefault="002D501E" w:rsidP="002D501E">
      <w:pPr>
        <w:spacing w:after="0" w:line="240" w:lineRule="auto"/>
        <w:ind w:firstLine="425"/>
        <w:jc w:val="both"/>
        <w:rPr>
          <w:rFonts w:ascii="Times New Roman" w:eastAsia="Times New Roman" w:hAnsi="Times New Roman" w:cs="Times New Roman"/>
          <w:sz w:val="28"/>
          <w:szCs w:val="28"/>
          <w:lang w:val="kk-KZ"/>
        </w:rPr>
      </w:pPr>
      <w:r w:rsidRPr="00692E37">
        <w:rPr>
          <w:rFonts w:ascii="Times New Roman" w:eastAsia="Times New Roman" w:hAnsi="Times New Roman" w:cs="Times New Roman"/>
          <w:sz w:val="28"/>
          <w:szCs w:val="28"/>
          <w:lang w:val="kk-KZ"/>
        </w:rPr>
        <w:t>1.М..Х.Шығаева.,Ә.Т.Канаев Микробиология және вирусология – Алматы: Қазақ университеті, 2008.</w:t>
      </w:r>
      <w:r w:rsidRPr="00E3581C">
        <w:rPr>
          <w:rFonts w:ascii="Times New Roman" w:eastAsia="Times New Roman" w:hAnsi="Times New Roman" w:cs="Times New Roman"/>
          <w:sz w:val="28"/>
          <w:szCs w:val="28"/>
          <w:lang w:val="kk-KZ"/>
        </w:rPr>
        <w:t>-150</w:t>
      </w:r>
      <w:r>
        <w:rPr>
          <w:rFonts w:ascii="Times New Roman" w:eastAsia="Times New Roman" w:hAnsi="Times New Roman" w:cs="Times New Roman"/>
          <w:sz w:val="28"/>
          <w:szCs w:val="28"/>
          <w:lang w:val="kk-KZ"/>
        </w:rPr>
        <w:t>б</w:t>
      </w:r>
    </w:p>
    <w:p w:rsidR="002D501E" w:rsidRPr="00692E37" w:rsidRDefault="002D501E" w:rsidP="002D501E">
      <w:pPr>
        <w:spacing w:after="0" w:line="240" w:lineRule="auto"/>
        <w:ind w:firstLine="425"/>
        <w:jc w:val="both"/>
        <w:rPr>
          <w:rFonts w:ascii="Times New Roman" w:hAnsi="Times New Roman" w:cs="Times New Roman"/>
          <w:b/>
          <w:sz w:val="28"/>
          <w:szCs w:val="28"/>
          <w:lang w:val="kk-KZ"/>
        </w:rPr>
      </w:pPr>
      <w:r>
        <w:rPr>
          <w:rFonts w:ascii="Times New Roman" w:eastAsia="Times New Roman" w:hAnsi="Times New Roman" w:cs="Times New Roman"/>
          <w:sz w:val="28"/>
          <w:szCs w:val="28"/>
        </w:rPr>
        <w:t xml:space="preserve">2. </w:t>
      </w:r>
      <w:r w:rsidRPr="00692E37">
        <w:rPr>
          <w:rFonts w:ascii="Times New Roman" w:eastAsia="Times New Roman" w:hAnsi="Times New Roman" w:cs="Times New Roman"/>
          <w:sz w:val="28"/>
          <w:szCs w:val="28"/>
        </w:rPr>
        <w:t>Т.Д. Мукашева  Практические  занятия  по  микробиологии. КазГУ. Алматы, 2000</w:t>
      </w:r>
    </w:p>
    <w:p w:rsidR="002D501E" w:rsidRPr="00E3581C" w:rsidRDefault="002D501E" w:rsidP="002D501E">
      <w:pPr>
        <w:tabs>
          <w:tab w:val="left" w:pos="7060"/>
        </w:tabs>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692E37">
        <w:rPr>
          <w:rFonts w:ascii="Times New Roman" w:eastAsia="Times New Roman" w:hAnsi="Times New Roman" w:cs="Times New Roman"/>
          <w:sz w:val="28"/>
          <w:szCs w:val="28"/>
        </w:rPr>
        <w:t xml:space="preserve">Теппер .Е.З. , Шильникова В.К. , Переверзева Р.И.  Практикум  по  микробиологии - М.: Колос, </w:t>
      </w:r>
      <w:r w:rsidRPr="00E3581C">
        <w:rPr>
          <w:rFonts w:ascii="Times New Roman" w:eastAsia="Times New Roman" w:hAnsi="Times New Roman" w:cs="Times New Roman"/>
          <w:sz w:val="28"/>
          <w:szCs w:val="28"/>
        </w:rPr>
        <w:t>2000</w:t>
      </w:r>
      <w:r w:rsidRPr="00692E37">
        <w:rPr>
          <w:rFonts w:ascii="Times New Roman" w:eastAsia="Times New Roman" w:hAnsi="Times New Roman" w:cs="Times New Roman"/>
          <w:sz w:val="28"/>
          <w:szCs w:val="28"/>
        </w:rPr>
        <w:t>.</w:t>
      </w:r>
      <w:r w:rsidRPr="00E3581C">
        <w:rPr>
          <w:rFonts w:ascii="Times New Roman" w:eastAsia="Times New Roman" w:hAnsi="Times New Roman" w:cs="Times New Roman"/>
          <w:sz w:val="28"/>
          <w:szCs w:val="28"/>
        </w:rPr>
        <w:t>-98</w:t>
      </w:r>
      <w:r>
        <w:rPr>
          <w:rFonts w:ascii="Times New Roman" w:eastAsia="Times New Roman" w:hAnsi="Times New Roman" w:cs="Times New Roman"/>
          <w:sz w:val="28"/>
          <w:szCs w:val="28"/>
          <w:lang w:val="en-US"/>
        </w:rPr>
        <w:t>c</w:t>
      </w:r>
    </w:p>
    <w:p w:rsidR="002D501E" w:rsidRPr="00692E37" w:rsidRDefault="002D501E" w:rsidP="002D501E">
      <w:pPr>
        <w:pStyle w:val="ac"/>
        <w:shd w:val="clear" w:color="auto" w:fill="FFFFFF"/>
        <w:spacing w:before="0" w:beforeAutospacing="0" w:after="0" w:afterAutospacing="0"/>
        <w:ind w:left="425"/>
        <w:jc w:val="both"/>
        <w:rPr>
          <w:color w:val="333333"/>
          <w:sz w:val="28"/>
          <w:szCs w:val="28"/>
        </w:rPr>
      </w:pPr>
      <w:r>
        <w:rPr>
          <w:color w:val="333333"/>
          <w:sz w:val="28"/>
          <w:szCs w:val="28"/>
        </w:rPr>
        <w:t xml:space="preserve">4. </w:t>
      </w:r>
      <w:r w:rsidRPr="00692E37">
        <w:rPr>
          <w:color w:val="333333"/>
          <w:sz w:val="28"/>
          <w:szCs w:val="28"/>
        </w:rPr>
        <w:t>Виастр У.Э. и др.Культивирование микроорганизмов.-М.:Пищевая промышленность,</w:t>
      </w:r>
      <w:r w:rsidRPr="00692E37">
        <w:rPr>
          <w:color w:val="333333"/>
          <w:sz w:val="28"/>
          <w:szCs w:val="28"/>
          <w:lang w:val="kk-KZ"/>
        </w:rPr>
        <w:t>2001</w:t>
      </w:r>
      <w:r w:rsidRPr="00692E37">
        <w:rPr>
          <w:color w:val="333333"/>
          <w:sz w:val="28"/>
          <w:szCs w:val="28"/>
        </w:rPr>
        <w:t>.</w:t>
      </w:r>
      <w:r w:rsidRPr="00E3581C">
        <w:rPr>
          <w:color w:val="333333"/>
          <w:sz w:val="28"/>
          <w:szCs w:val="28"/>
        </w:rPr>
        <w:t>-100</w:t>
      </w:r>
      <w:r>
        <w:rPr>
          <w:color w:val="333333"/>
          <w:sz w:val="28"/>
          <w:szCs w:val="28"/>
          <w:lang w:val="en-US"/>
        </w:rPr>
        <w:t>c</w:t>
      </w:r>
    </w:p>
    <w:p w:rsidR="00A864CE" w:rsidRPr="00154216"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 xml:space="preserve">4 тапсырма. </w:t>
      </w:r>
      <w:r w:rsidR="00A864CE" w:rsidRPr="009E48A4">
        <w:rPr>
          <w:rFonts w:ascii="Times New Roman" w:hAnsi="Times New Roman" w:cs="Times New Roman"/>
          <w:b/>
          <w:sz w:val="28"/>
          <w:szCs w:val="28"/>
          <w:lang w:val="kk-KZ"/>
        </w:rPr>
        <w:t>«Бактериялардың, актиномицеттердің және ашытқылардың морфологиясын зерттеу».</w:t>
      </w: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Жоспар</w:t>
      </w: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1.</w:t>
      </w:r>
      <w:r w:rsidRPr="009E48A4">
        <w:rPr>
          <w:rFonts w:ascii="Times New Roman" w:hAnsi="Times New Roman" w:cs="Times New Roman"/>
          <w:b/>
          <w:bCs/>
          <w:i/>
          <w:noProof/>
          <w:color w:val="000000"/>
          <w:sz w:val="28"/>
          <w:szCs w:val="28"/>
          <w:lang w:val="kk-KZ"/>
        </w:rPr>
        <w:t xml:space="preserve">  Саңырауқұлақтардың морфологиясы</w:t>
      </w:r>
    </w:p>
    <w:p w:rsidR="009646EB" w:rsidRPr="009E48A4" w:rsidRDefault="009646EB" w:rsidP="009E48A4">
      <w:pPr>
        <w:shd w:val="clear" w:color="auto" w:fill="FFFFFF"/>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Микроорганизмдердің әлемі үлкен саналуан форманы қамтиды.Олардың ортақ қасиеттеріне кіші мөлшері- микрометрдің оннан бір, кейде жүзден бір бөлігі болатын (мкм) мөлшері жатады. Микроорганизмдердің көпшілігі- бірклеткалы, ценоциттілер де кездеседі, бірақ олардың жасушаларының мүшелерге, ұлпаларға дифференциациясы жоқ. Жасушалардың микромолекулалық ұйымдастырылуы туралы қазіргі көзқарастар бойынша тірі табиғаттың жоғары таксондарын үш патшалық үсті және алты патшалыққа жатқызылады (кесте 1).  </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Тірі организмдер жүйесінде микроорганизмдер ерекше орын алады. Бір патшалық үстіне эукариоттарға  жататын өсімдіктер мен жануарларға қарағанда , микроорганизмдер үш патшалық үстіне жатады.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Сондықтан акариоттар мен пракариоттар патшалық үстіне тек микроорганизмдер ғана жатқызылады. Өсімдіктер патшалығына микроорганизмдерден- микроскопиялық балдырлар, жануарлар патшалығына- қарапайымдылар жатқызылады.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1-кесте. Тірі табиғаттың жоғары таксондарының жүйесі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tbl>
      <w:tblPr>
        <w:tblStyle w:val="a8"/>
        <w:tblW w:w="0" w:type="auto"/>
        <w:tblInd w:w="108" w:type="dxa"/>
        <w:tblLook w:val="01E0"/>
      </w:tblPr>
      <w:tblGrid>
        <w:gridCol w:w="4649"/>
        <w:gridCol w:w="4711"/>
      </w:tblGrid>
      <w:tr w:rsidR="00A864CE" w:rsidRPr="009E48A4" w:rsidTr="00A864CE">
        <w:tc>
          <w:tcPr>
            <w:tcW w:w="4649" w:type="dxa"/>
            <w:tcBorders>
              <w:top w:val="single" w:sz="4" w:space="0" w:color="auto"/>
              <w:left w:val="single" w:sz="4" w:space="0" w:color="auto"/>
              <w:bottom w:val="single" w:sz="4" w:space="0" w:color="auto"/>
              <w:right w:val="single" w:sz="4" w:space="0" w:color="auto"/>
            </w:tcBorders>
            <w:hideMark/>
          </w:tcPr>
          <w:p w:rsidR="00A864CE" w:rsidRPr="009E48A4" w:rsidRDefault="00A864CE" w:rsidP="009E48A4">
            <w:pPr>
              <w:ind w:firstLine="425"/>
              <w:jc w:val="both"/>
              <w:rPr>
                <w:sz w:val="28"/>
                <w:szCs w:val="28"/>
                <w:lang w:val="kk-KZ"/>
              </w:rPr>
            </w:pPr>
            <w:r w:rsidRPr="009E48A4">
              <w:rPr>
                <w:sz w:val="28"/>
                <w:szCs w:val="28"/>
                <w:lang w:val="kk-KZ"/>
              </w:rPr>
              <w:t>Патшалық үсті</w:t>
            </w:r>
          </w:p>
        </w:tc>
        <w:tc>
          <w:tcPr>
            <w:tcW w:w="4711" w:type="dxa"/>
            <w:tcBorders>
              <w:top w:val="single" w:sz="4" w:space="0" w:color="auto"/>
              <w:left w:val="single" w:sz="4" w:space="0" w:color="auto"/>
              <w:bottom w:val="single" w:sz="4" w:space="0" w:color="auto"/>
              <w:right w:val="single" w:sz="4" w:space="0" w:color="auto"/>
            </w:tcBorders>
            <w:hideMark/>
          </w:tcPr>
          <w:p w:rsidR="00A864CE" w:rsidRPr="009E48A4" w:rsidRDefault="00A864CE" w:rsidP="009E48A4">
            <w:pPr>
              <w:ind w:firstLine="425"/>
              <w:jc w:val="both"/>
              <w:rPr>
                <w:sz w:val="28"/>
                <w:szCs w:val="28"/>
                <w:lang w:val="kk-KZ"/>
              </w:rPr>
            </w:pPr>
            <w:r w:rsidRPr="009E48A4">
              <w:rPr>
                <w:sz w:val="28"/>
                <w:szCs w:val="28"/>
                <w:lang w:val="kk-KZ"/>
              </w:rPr>
              <w:t>Патшалық</w:t>
            </w:r>
          </w:p>
        </w:tc>
      </w:tr>
      <w:tr w:rsidR="00A864CE" w:rsidRPr="009E48A4" w:rsidTr="00A864CE">
        <w:tc>
          <w:tcPr>
            <w:tcW w:w="4649" w:type="dxa"/>
            <w:tcBorders>
              <w:top w:val="single" w:sz="4" w:space="0" w:color="auto"/>
              <w:left w:val="single" w:sz="4" w:space="0" w:color="auto"/>
              <w:bottom w:val="single" w:sz="4" w:space="0" w:color="auto"/>
              <w:right w:val="single" w:sz="4" w:space="0" w:color="auto"/>
            </w:tcBorders>
            <w:hideMark/>
          </w:tcPr>
          <w:p w:rsidR="00A864CE" w:rsidRPr="009E48A4" w:rsidRDefault="00A864CE" w:rsidP="009E48A4">
            <w:pPr>
              <w:ind w:firstLine="425"/>
              <w:jc w:val="both"/>
              <w:rPr>
                <w:sz w:val="28"/>
                <w:szCs w:val="28"/>
                <w:lang w:val="kk-KZ"/>
              </w:rPr>
            </w:pPr>
            <w:r w:rsidRPr="009E48A4">
              <w:rPr>
                <w:sz w:val="28"/>
                <w:szCs w:val="28"/>
                <w:lang w:val="kk-KZ"/>
              </w:rPr>
              <w:t>Акариоттар (ядроыздар)</w:t>
            </w:r>
          </w:p>
          <w:p w:rsidR="00A864CE" w:rsidRPr="009E48A4" w:rsidRDefault="00A864CE" w:rsidP="009E48A4">
            <w:pPr>
              <w:ind w:firstLine="425"/>
              <w:jc w:val="both"/>
              <w:rPr>
                <w:sz w:val="28"/>
                <w:szCs w:val="28"/>
                <w:lang w:val="kk-KZ"/>
              </w:rPr>
            </w:pPr>
            <w:r w:rsidRPr="009E48A4">
              <w:rPr>
                <w:sz w:val="28"/>
                <w:szCs w:val="28"/>
                <w:lang w:val="kk-KZ"/>
              </w:rPr>
              <w:t>Прокариоттар (ядроға дейінгілер)</w:t>
            </w:r>
          </w:p>
          <w:p w:rsidR="00A864CE" w:rsidRPr="009E48A4" w:rsidRDefault="00A864CE" w:rsidP="009E48A4">
            <w:pPr>
              <w:ind w:firstLine="425"/>
              <w:jc w:val="both"/>
              <w:rPr>
                <w:sz w:val="28"/>
                <w:szCs w:val="28"/>
                <w:lang w:val="kk-KZ"/>
              </w:rPr>
            </w:pPr>
            <w:r w:rsidRPr="009E48A4">
              <w:rPr>
                <w:sz w:val="28"/>
                <w:szCs w:val="28"/>
                <w:lang w:val="kk-KZ"/>
              </w:rPr>
              <w:t>Эукариоттар (ядролылар)</w:t>
            </w:r>
          </w:p>
        </w:tc>
        <w:tc>
          <w:tcPr>
            <w:tcW w:w="4711" w:type="dxa"/>
            <w:tcBorders>
              <w:top w:val="single" w:sz="4" w:space="0" w:color="auto"/>
              <w:left w:val="single" w:sz="4" w:space="0" w:color="auto"/>
              <w:bottom w:val="single" w:sz="4" w:space="0" w:color="auto"/>
              <w:right w:val="single" w:sz="4" w:space="0" w:color="auto"/>
            </w:tcBorders>
          </w:tcPr>
          <w:p w:rsidR="00A864CE" w:rsidRPr="009E48A4" w:rsidRDefault="00A864CE" w:rsidP="009E48A4">
            <w:pPr>
              <w:ind w:firstLine="425"/>
              <w:jc w:val="both"/>
              <w:rPr>
                <w:sz w:val="28"/>
                <w:szCs w:val="28"/>
                <w:lang w:val="kk-KZ"/>
              </w:rPr>
            </w:pPr>
            <w:r w:rsidRPr="009E48A4">
              <w:rPr>
                <w:sz w:val="28"/>
                <w:szCs w:val="28"/>
                <w:lang w:val="kk-KZ"/>
              </w:rPr>
              <w:t>Вирустар</w:t>
            </w:r>
          </w:p>
          <w:p w:rsidR="00A864CE" w:rsidRPr="009E48A4" w:rsidRDefault="00A864CE" w:rsidP="009E48A4">
            <w:pPr>
              <w:ind w:firstLine="425"/>
              <w:jc w:val="both"/>
              <w:rPr>
                <w:sz w:val="28"/>
                <w:szCs w:val="28"/>
                <w:lang w:val="kk-KZ"/>
              </w:rPr>
            </w:pPr>
            <w:r w:rsidRPr="009E48A4">
              <w:rPr>
                <w:sz w:val="28"/>
                <w:szCs w:val="28"/>
                <w:lang w:val="kk-KZ"/>
              </w:rPr>
              <w:t>Археобактериялар</w:t>
            </w:r>
          </w:p>
          <w:p w:rsidR="00A864CE" w:rsidRPr="009E48A4" w:rsidRDefault="00A864CE" w:rsidP="009E48A4">
            <w:pPr>
              <w:ind w:firstLine="425"/>
              <w:jc w:val="both"/>
              <w:rPr>
                <w:sz w:val="28"/>
                <w:szCs w:val="28"/>
                <w:lang w:val="kk-KZ"/>
              </w:rPr>
            </w:pPr>
            <w:r w:rsidRPr="009E48A4">
              <w:rPr>
                <w:sz w:val="28"/>
                <w:szCs w:val="28"/>
                <w:lang w:val="kk-KZ"/>
              </w:rPr>
              <w:t>Цианобактериялар</w:t>
            </w:r>
          </w:p>
          <w:p w:rsidR="00A864CE" w:rsidRPr="009E48A4" w:rsidRDefault="00A864CE" w:rsidP="009E48A4">
            <w:pPr>
              <w:ind w:firstLine="425"/>
              <w:jc w:val="both"/>
              <w:rPr>
                <w:sz w:val="28"/>
                <w:szCs w:val="28"/>
                <w:lang w:val="kk-KZ"/>
              </w:rPr>
            </w:pPr>
            <w:r w:rsidRPr="009E48A4">
              <w:rPr>
                <w:sz w:val="28"/>
                <w:szCs w:val="28"/>
                <w:lang w:val="kk-KZ"/>
              </w:rPr>
              <w:t>Эубактериялар</w:t>
            </w:r>
          </w:p>
          <w:p w:rsidR="00A864CE" w:rsidRPr="009E48A4" w:rsidRDefault="00A864CE" w:rsidP="009E48A4">
            <w:pPr>
              <w:ind w:firstLine="425"/>
              <w:jc w:val="both"/>
              <w:rPr>
                <w:sz w:val="28"/>
                <w:szCs w:val="28"/>
                <w:lang w:val="kk-KZ"/>
              </w:rPr>
            </w:pPr>
            <w:r w:rsidRPr="009E48A4">
              <w:rPr>
                <w:sz w:val="28"/>
                <w:szCs w:val="28"/>
                <w:lang w:val="kk-KZ"/>
              </w:rPr>
              <w:t>Өсімдіктер</w:t>
            </w:r>
          </w:p>
          <w:p w:rsidR="00A864CE" w:rsidRPr="009E48A4" w:rsidRDefault="00A864CE" w:rsidP="009E48A4">
            <w:pPr>
              <w:ind w:firstLine="425"/>
              <w:jc w:val="both"/>
              <w:rPr>
                <w:sz w:val="28"/>
                <w:szCs w:val="28"/>
                <w:lang w:val="kk-KZ"/>
              </w:rPr>
            </w:pPr>
            <w:r w:rsidRPr="009E48A4">
              <w:rPr>
                <w:sz w:val="28"/>
                <w:szCs w:val="28"/>
                <w:lang w:val="kk-KZ"/>
              </w:rPr>
              <w:t>Жануарлар</w:t>
            </w:r>
          </w:p>
          <w:p w:rsidR="00A864CE" w:rsidRPr="009E48A4" w:rsidRDefault="00A864CE" w:rsidP="009E48A4">
            <w:pPr>
              <w:ind w:firstLine="425"/>
              <w:jc w:val="both"/>
              <w:rPr>
                <w:sz w:val="28"/>
                <w:szCs w:val="28"/>
                <w:lang w:val="kk-KZ"/>
              </w:rPr>
            </w:pPr>
            <w:r w:rsidRPr="009E48A4">
              <w:rPr>
                <w:sz w:val="28"/>
                <w:szCs w:val="28"/>
                <w:lang w:val="kk-KZ"/>
              </w:rPr>
              <w:t>Саңырауқұлақтар</w:t>
            </w:r>
          </w:p>
          <w:p w:rsidR="00A864CE" w:rsidRPr="009E48A4" w:rsidRDefault="00A864CE" w:rsidP="009E48A4">
            <w:pPr>
              <w:ind w:firstLine="425"/>
              <w:jc w:val="both"/>
              <w:rPr>
                <w:sz w:val="28"/>
                <w:szCs w:val="28"/>
                <w:lang w:val="kk-KZ"/>
              </w:rPr>
            </w:pPr>
          </w:p>
        </w:tc>
      </w:tr>
    </w:tbl>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Микроорганизмдердің табиғи тіршілік ортасына топырақ, су, адам,жануар, өсімдік ағзалары жатады. Ауа олар үшін қолайлы ортаға жатпайды, себебі ауада тамшылы- сұйық күйдегі су болмайды. </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b/>
          <w:bCs/>
          <w:noProof/>
          <w:color w:val="000000"/>
          <w:sz w:val="28"/>
          <w:szCs w:val="28"/>
          <w:lang w:val="kk-KZ"/>
        </w:rPr>
      </w:pPr>
      <w:r w:rsidRPr="009E48A4">
        <w:rPr>
          <w:rFonts w:ascii="Times New Roman" w:hAnsi="Times New Roman" w:cs="Times New Roman"/>
          <w:b/>
          <w:bCs/>
          <w:noProof/>
          <w:color w:val="000000"/>
          <w:sz w:val="28"/>
          <w:szCs w:val="28"/>
          <w:lang w:val="kk-KZ"/>
        </w:rPr>
        <w:t>1.</w:t>
      </w:r>
      <w:r w:rsidR="00A864CE" w:rsidRPr="009E48A4">
        <w:rPr>
          <w:rFonts w:ascii="Times New Roman" w:hAnsi="Times New Roman" w:cs="Times New Roman"/>
          <w:b/>
          <w:bCs/>
          <w:noProof/>
          <w:color w:val="000000"/>
          <w:sz w:val="28"/>
          <w:szCs w:val="28"/>
          <w:lang w:val="kk-KZ"/>
        </w:rPr>
        <w:t>Саңырауқұлақтардың морфологиясы</w:t>
      </w:r>
    </w:p>
    <w:p w:rsidR="009646EB" w:rsidRPr="009E48A4" w:rsidRDefault="009646EB" w:rsidP="009E48A4">
      <w:pPr>
        <w:shd w:val="clear" w:color="auto" w:fill="FFFFFF"/>
        <w:spacing w:after="0" w:line="240" w:lineRule="auto"/>
        <w:ind w:firstLine="425"/>
        <w:jc w:val="both"/>
        <w:rPr>
          <w:rFonts w:ascii="Times New Roman" w:hAnsi="Times New Roman" w:cs="Times New Roman"/>
          <w:b/>
          <w:bCs/>
          <w:noProof/>
          <w:color w:val="000000"/>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 xml:space="preserve">Саңырауқұлақтар – эукариотты ағзалар, тірі табиғаттың ерекше бір тобы. Саңырауқұлақтардың пішіні де, мөлшері де әр түрлі болады. Қалпақты, діңгекті саңырауқұлақтармен бірге көзге көрінбейтін өте ұсақтары да, тіпті салмағы </w:t>
      </w:r>
      <w:r w:rsidRPr="009E48A4">
        <w:rPr>
          <w:rFonts w:ascii="Times New Roman" w:hAnsi="Times New Roman" w:cs="Times New Roman"/>
          <w:noProof/>
          <w:color w:val="000000"/>
          <w:sz w:val="28"/>
          <w:szCs w:val="28"/>
          <w:lang w:val="kk-KZ"/>
        </w:rPr>
        <w:lastRenderedPageBreak/>
        <w:t>бірнеше кг-ға дейін жететін ірілері де бар. Бұл топты өсімдіктермен бірге қарастыратын себебі: саңырауқұлақтар жануарлар сияқты қозғала алмайды, бір орында және жіпшелері бірқатар клеткалардан тұрып, ұзарып өседі.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Саңырауқұлақтардың жыныссыз, жынысты көбеюде өсімдіктерге ұқсас, жануарларға да ұқсас белгілері бар. Клеткаларында жасыл түс беретін пластидтері болмайды. Клетка қабығында хитині болады. Қор заты ретінде денесінде гликоген және май жинақталады. Клеткасы бір, екі немесе көп ядролы, цитоплазмасы және басқа да органоидтар болады. Саңыраукұлақтардың көпшілігі - өлі органикалық заттарды ерітінді күйінде бүкіл денесіне сіңіріп қоректенетін сапробионттар.</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Саңырауқұлақтар өсімді, жыныссыз (вегетативтік), жынысты жолмен көбейеді.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Өсімді көбеюі: жіпшелердің үзіліп, жіпөрімде бүршіктердің пайда болуы - бүршіктену (ашытқы саңыраукүла-ғы). Қолайсыз жағдайға төзе алатын қабығы өте қалың клеткалары (хламидоспор) арқылы жіпшелеріндегі төмпешіктері біртіндеп үлкейіп, негізгі денешіктен бөлініп, өзінше тіршілік етеді.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Жыныссыз көбеюі зооспора, спора, конидий арқылы өтеді. Зооспорада талшықтар болады. Ол арнайы орында (зооспорангийде) дамиды, әсіресе саңыраукұлақтардың суда тіршілік ететін түрлері осылай көбейеді (қозғалғыш споралар).</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Спора - саңырауқұлақтардың таралуына қызмет ететін арнайы құрылымды клетка. Споралар түзілетін орын спорангий деп аталады. Қолайлы жағдайда споралардан жіпшелер шығады. Конидий да - спораның бір түрі. Бұл жіппіумақтың үсгінен түзілетш болғандыктан, сыртта дамитын споралар болып есептеледі. Жынысты көбею екі жыныс клеткасының (гамета) қосылуынан ерекше клетка - зигота түзілу арқылы жүреді.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i/>
          <w:iCs/>
          <w:noProof/>
          <w:color w:val="000000"/>
          <w:sz w:val="28"/>
          <w:szCs w:val="28"/>
          <w:lang w:val="kk-KZ"/>
        </w:rPr>
        <w:t xml:space="preserve">Гаметогамия - </w:t>
      </w:r>
      <w:r w:rsidRPr="009E48A4">
        <w:rPr>
          <w:rFonts w:ascii="Times New Roman" w:hAnsi="Times New Roman" w:cs="Times New Roman"/>
          <w:noProof/>
          <w:color w:val="000000"/>
          <w:sz w:val="28"/>
          <w:szCs w:val="28"/>
          <w:lang w:val="kk-KZ"/>
        </w:rPr>
        <w:t>гаметангияда (төменгі сатыдағы саңыраукұлақтар) пайда болган гаметалардың қосылуы.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i/>
          <w:iCs/>
          <w:noProof/>
          <w:color w:val="000000"/>
          <w:sz w:val="28"/>
          <w:szCs w:val="28"/>
          <w:lang w:val="kk-KZ"/>
        </w:rPr>
        <w:t xml:space="preserve"> Соматогамия - </w:t>
      </w:r>
      <w:r w:rsidRPr="009E48A4">
        <w:rPr>
          <w:rFonts w:ascii="Times New Roman" w:hAnsi="Times New Roman" w:cs="Times New Roman"/>
          <w:noProof/>
          <w:color w:val="000000"/>
          <w:sz w:val="28"/>
          <w:szCs w:val="28"/>
          <w:lang w:val="kk-KZ"/>
        </w:rPr>
        <w:t>вегетативтік мицелидағы екі клетка құрамының қосылу процесі. Нәтижесінде гаплоидты мицелиге бастама беретін спора пайда болады.</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i/>
          <w:iCs/>
          <w:noProof/>
          <w:color w:val="000000"/>
          <w:sz w:val="28"/>
          <w:szCs w:val="28"/>
          <w:lang w:val="kk-KZ"/>
        </w:rPr>
        <w:t xml:space="preserve">Гаметангиогамия - </w:t>
      </w:r>
      <w:r w:rsidRPr="009E48A4">
        <w:rPr>
          <w:rFonts w:ascii="Times New Roman" w:hAnsi="Times New Roman" w:cs="Times New Roman"/>
          <w:noProof/>
          <w:color w:val="000000"/>
          <w:sz w:val="28"/>
          <w:szCs w:val="28"/>
          <w:lang w:val="kk-KZ"/>
        </w:rPr>
        <w:t>гаметаға жіктелмеген екі арнайы жыныс құрылымының қосылу процесі.</w:t>
      </w:r>
    </w:p>
    <w:p w:rsidR="00A864CE" w:rsidRPr="009E48A4" w:rsidRDefault="00A864CE" w:rsidP="009E48A4">
      <w:pPr>
        <w:shd w:val="clear" w:color="auto" w:fill="FFFFFF"/>
        <w:spacing w:after="0" w:line="240" w:lineRule="auto"/>
        <w:ind w:firstLine="425"/>
        <w:jc w:val="both"/>
        <w:rPr>
          <w:rFonts w:ascii="Times New Roman" w:hAnsi="Times New Roman" w:cs="Times New Roman"/>
          <w:i/>
          <w:sz w:val="28"/>
          <w:szCs w:val="28"/>
          <w:lang w:val="kk-KZ"/>
        </w:rPr>
      </w:pPr>
      <w:r w:rsidRPr="009E48A4">
        <w:rPr>
          <w:rFonts w:ascii="Times New Roman" w:hAnsi="Times New Roman" w:cs="Times New Roman"/>
          <w:b/>
          <w:bCs/>
          <w:i/>
          <w:noProof/>
          <w:color w:val="000000"/>
          <w:sz w:val="28"/>
          <w:szCs w:val="28"/>
          <w:lang w:val="kk-KZ"/>
        </w:rPr>
        <w:t>Зең саңырауқұлақтар және ашытқы саңырауқұлақтар</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Табиғатта қалпақшалы саңырауқұлақтардан басқа да, мысалы, зең сақырауқұлақтар кездеседі. Кейде оларды өте ұсақ болғандықтан, микроскоппен ғана көруге болады. Ак зең түзетін мукор саңырауқұлағы осындай. Бұл саңырауқұлақ үлпілдегін ақ өңез түрінде нанда, көкөністерде, жылқының тезегінде жиі пайда болып, біраз уақыттан соң қарайып кетеді. Мукор саңырауқұлағының жіпшумағы түссіз жіңішке жіпшелерден құра-латыны микроскоппен қарағанда жақсы көрінеді. Бұл өте жайылып өсіп, тарамдалған бір ғана клетка, оның цитоплазмасында ядро өте көп болады.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 xml:space="preserve">Мукор спорамен көбейеді. Жіпшумақ жіпшелерінің кейбіреуі жоғары қарай көтеріліп, ұштары жуандайды. Қара домалақтанған осы жуантық жерде споралар түзіледі. Споралар пісіп жетілген соң бұл домалақ жарылады. </w:t>
      </w:r>
      <w:r w:rsidRPr="009E48A4">
        <w:rPr>
          <w:rFonts w:ascii="Times New Roman" w:hAnsi="Times New Roman" w:cs="Times New Roman"/>
          <w:noProof/>
          <w:color w:val="000000"/>
          <w:sz w:val="28"/>
          <w:szCs w:val="28"/>
          <w:lang w:val="kk-KZ"/>
        </w:rPr>
        <w:lastRenderedPageBreak/>
        <w:t xml:space="preserve">Споралар жел арқылы таралады. Қолайлы жағдайда олардан жіпшумақ өніп шығады. Барлық саңырауқұлақтардағы сияқты, мукордың жіпшумағында да хлорофилл болмайды. Мукор дайын органикалық заттармен қоректенеді.                                                                                                                                                                                                                                                                                                                                                                                                                                                                                                                                                                                                                                                                                                                                                                                                                                                                                                                                                                                                                                                                                                                                                                                                                                                                                                                                                                                                                                             </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eastAsia="Times New Roman" w:hAnsi="Times New Roman" w:cs="Times New Roman"/>
          <w:noProof/>
          <w:color w:val="0B0080"/>
          <w:sz w:val="28"/>
          <w:szCs w:val="28"/>
        </w:rPr>
        <w:drawing>
          <wp:inline distT="0" distB="0" distL="0" distR="0">
            <wp:extent cx="5533696" cy="2632841"/>
            <wp:effectExtent l="0" t="0" r="0" b="0"/>
            <wp:docPr id="17" name="Рисунок 17" descr="http://upload.wikimedia.org/wikipedia/commons/thumb/f/fc/Fungi_collage.jpg/400px-Fungi_collage.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upload.wikimedia.org/wikipedia/commons/thumb/f/fc/Fungi_collage.jpg/400px-Fungi_collage.jpg">
                      <a:hlinkClick r:id="rId36"/>
                    </pic:cNvPr>
                    <pic:cNvPicPr>
                      <a:picLocks noChangeAspect="1" noChangeArrowheads="1"/>
                    </pic:cNvPicPr>
                  </pic:nvPicPr>
                  <pic:blipFill>
                    <a:blip r:embed="rId37"/>
                    <a:srcRect/>
                    <a:stretch>
                      <a:fillRect/>
                    </a:stretch>
                  </pic:blipFill>
                  <pic:spPr bwMode="auto">
                    <a:xfrm>
                      <a:off x="0" y="0"/>
                      <a:ext cx="5540286" cy="2635976"/>
                    </a:xfrm>
                    <a:prstGeom prst="rect">
                      <a:avLst/>
                    </a:prstGeom>
                    <a:noFill/>
                    <a:ln w="9525">
                      <a:noFill/>
                      <a:miter lim="800000"/>
                      <a:headEnd/>
                      <a:tailEnd/>
                    </a:ln>
                  </pic:spPr>
                </pic:pic>
              </a:graphicData>
            </a:graphic>
          </wp:inline>
        </w:drawing>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F72B28" w:rsidRPr="0000267C"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 xml:space="preserve">Тамақтық азық-түлік пен топыраққа басқа да зең саңырауқұлақтар қоныстанады. Солардың бірі – </w:t>
      </w:r>
      <w:r w:rsidRPr="009E48A4">
        <w:rPr>
          <w:rFonts w:ascii="Times New Roman" w:hAnsi="Times New Roman" w:cs="Times New Roman"/>
          <w:i/>
          <w:iCs/>
          <w:noProof/>
          <w:color w:val="000000"/>
          <w:sz w:val="28"/>
          <w:szCs w:val="28"/>
          <w:lang w:val="kk-KZ"/>
        </w:rPr>
        <w:t>пеницилл. П</w:t>
      </w:r>
      <w:r w:rsidRPr="009E48A4">
        <w:rPr>
          <w:rFonts w:ascii="Times New Roman" w:hAnsi="Times New Roman" w:cs="Times New Roman"/>
          <w:noProof/>
          <w:color w:val="000000"/>
          <w:sz w:val="28"/>
          <w:szCs w:val="28"/>
          <w:lang w:val="kk-KZ"/>
        </w:rPr>
        <w:t xml:space="preserve">еницилдің жіпшумағы перделер арқылы жекелеген клеткаларға бөлініп, тармақталған жіпшелерден тұрады. Оны мукордың бір-клеткалы жіпшесінен осы белгілері бойынша ажыратуға болады. Пеницилдің споралары мукордағыдай домалақ түзіндіде емес, кейбір жіпшелердің ұшындағы майда шашақтарға орналасады. </w:t>
      </w:r>
    </w:p>
    <w:p w:rsidR="00F72B28" w:rsidRPr="0000267C"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 xml:space="preserve">Бұл саңырауқұлақты пенициллин дәрісін алу үшін арнайы өсіреді </w:t>
      </w:r>
    </w:p>
    <w:p w:rsidR="00F72B28" w:rsidRPr="0000267C" w:rsidRDefault="00F72B28"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C32B32" w:rsidRPr="009E48A4" w:rsidRDefault="00C32B32"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rPr>
        <w:drawing>
          <wp:inline distT="0" distB="0" distL="0" distR="0">
            <wp:extent cx="5783873" cy="3470031"/>
            <wp:effectExtent l="19050" t="0" r="7327" b="0"/>
            <wp:docPr id="2" name="Рисунок 2" descr="C:\Users\Acer\Desktop\КЕЙС МИКРОБИОЛОГИЯ\суреттер\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Desktop\КЕЙС МИКРОБИОЛОГИЯ\суреттер\f5.jpg"/>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83873" cy="3470031"/>
                    </a:xfrm>
                    <a:prstGeom prst="rect">
                      <a:avLst/>
                    </a:prstGeom>
                    <a:noFill/>
                    <a:ln>
                      <a:noFill/>
                    </a:ln>
                  </pic:spPr>
                </pic:pic>
              </a:graphicData>
            </a:graphic>
          </wp:inline>
        </w:drawing>
      </w:r>
    </w:p>
    <w:p w:rsidR="00F72B28" w:rsidRPr="009E48A4" w:rsidRDefault="00F72B28" w:rsidP="00F72B28">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lastRenderedPageBreak/>
        <w:t>Пенициллин көптеген ауру тудыратын бактериялардың тіршілік әрекетін тоқтату үшін, мысалы, өкпенің, ортаңғы құлақтың қабынуы кезінде, баспа және басқа ауруларда кеңінен қолданылады.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i/>
          <w:iCs/>
          <w:noProof/>
          <w:color w:val="000000"/>
          <w:sz w:val="28"/>
          <w:szCs w:val="28"/>
          <w:lang w:val="kk-KZ"/>
        </w:rPr>
        <w:t xml:space="preserve">Ашытқы саңырауқұлақтар — </w:t>
      </w:r>
      <w:r w:rsidRPr="009E48A4">
        <w:rPr>
          <w:rFonts w:ascii="Times New Roman" w:hAnsi="Times New Roman" w:cs="Times New Roman"/>
          <w:noProof/>
          <w:color w:val="000000"/>
          <w:sz w:val="28"/>
          <w:szCs w:val="28"/>
          <w:lang w:val="kk-KZ"/>
        </w:rPr>
        <w:t>бұл адам ертеден пайдаланып келе жатқан, тек микроскоппен ғана көрінетін, өте үсақ саңырауқұлақтар. Оның клеткалары шар тәрізді болады. Ашытқы саңырауқұлақтар қанты мол қоректік сұйықтықта тіршілік етеді. Олар бүршіктеніп көбейеді. Ол үлкейе келіп, дербес клеткаға айналады және көп кешікпей бастапқы клеткадан үзіледі. Ашытқы саңырауқұлақтардың бүршіктенетін клеткалары тармақтала-тын тізбекше тәрізді болып келеді. Қамырдағы ашытқы саңырауқұлағы қантты спирт пен көмірқышқыл газына ыдыратады. Бұл кезде босап шығатын энергияны ашытқы саңырауқұлақтары тіршілік әрекетіне пайдаланады. Қамырда пайда болатын көмірқышқыл газдың көпіршіктерінен қамыр жеңілдейді және кеуектенеді.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Саңырауқұлақтар денесін мицелий деп атайды. Зең аңырауқұлақтарының денесі: бұтақтанған жіңішке және бір-бірімен айқасып жататан  жіпшелерден тұрады.  Оларды гифалар деп атайды. Бір клеткалы саңырауқұлақтардың мицелиі - бұтақтанған бір ғана клеткадан, ал көп клеткалы саңырауқұлақтар гифаларында көлденеңінен тосқауылдар болады. Микроскопиялық саңырауқұлақтардың ауалық мицелиі өрмек түрінде, мамық түрінде және т.б. түрінде кездеседі.</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Саңырауқұлақтардың негізгі белгілері болып - көбею органдары мен көбею турлері арқылы ерекшеленеді. Саңырауқұлақтар спораларының әртүрлі типтері белг</w:t>
      </w:r>
      <w:r w:rsidRPr="009E48A4">
        <w:rPr>
          <w:rFonts w:ascii="Times New Roman" w:hAnsi="Times New Roman" w:cs="Times New Roman"/>
          <w:color w:val="000000"/>
          <w:sz w:val="28"/>
          <w:szCs w:val="28"/>
          <w:lang w:val="kk-KZ"/>
        </w:rPr>
        <w:t>і</w:t>
      </w:r>
      <w:r w:rsidRPr="009E48A4">
        <w:rPr>
          <w:rFonts w:ascii="Times New Roman" w:hAnsi="Times New Roman" w:cs="Times New Roman"/>
          <w:noProof/>
          <w:color w:val="000000"/>
          <w:sz w:val="28"/>
          <w:szCs w:val="28"/>
          <w:lang w:val="kk-KZ"/>
        </w:rPr>
        <w:t>лі. Олар бір-бірінен құрылысы, пішіні және түсі жағынан срекшеленеді.</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sz w:val="28"/>
          <w:szCs w:val="28"/>
        </w:rPr>
        <w:drawing>
          <wp:inline distT="0" distB="0" distL="0" distR="0">
            <wp:extent cx="5537689" cy="3036277"/>
            <wp:effectExtent l="19050" t="0" r="5861"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lum bright="-24000" contrast="60000"/>
                    </a:blip>
                    <a:srcRect/>
                    <a:stretch>
                      <a:fillRect/>
                    </a:stretch>
                  </pic:blipFill>
                  <pic:spPr bwMode="auto">
                    <a:xfrm>
                      <a:off x="0" y="0"/>
                      <a:ext cx="5541365" cy="3038292"/>
                    </a:xfrm>
                    <a:prstGeom prst="rect">
                      <a:avLst/>
                    </a:prstGeom>
                    <a:noFill/>
                    <a:ln w="9525">
                      <a:noFill/>
                      <a:miter lim="800000"/>
                      <a:headEnd/>
                      <a:tailEnd/>
                    </a:ln>
                  </pic:spPr>
                </pic:pic>
              </a:graphicData>
            </a:graphic>
          </wp:inline>
        </w:drawing>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A864CE" w:rsidRPr="009E48A4" w:rsidRDefault="00A864CE" w:rsidP="009E48A4">
      <w:pPr>
        <w:spacing w:after="0" w:line="240" w:lineRule="auto"/>
        <w:ind w:firstLine="425"/>
        <w:jc w:val="both"/>
        <w:rPr>
          <w:rFonts w:ascii="Times New Roman" w:hAnsi="Times New Roman" w:cs="Times New Roman"/>
          <w:sz w:val="28"/>
          <w:szCs w:val="28"/>
          <w:lang w:val="en-US"/>
        </w:rPr>
      </w:pPr>
      <w:r w:rsidRPr="009E48A4">
        <w:rPr>
          <w:rFonts w:ascii="Times New Roman" w:hAnsi="Times New Roman" w:cs="Times New Roman"/>
          <w:sz w:val="28"/>
          <w:szCs w:val="28"/>
          <w:lang w:val="en-US"/>
        </w:rPr>
        <w:t>1 –Mucor, 2  - Aspergillus, 3 – Penicillium, 4 – Fusarium, 5 –Oidium, 6 –Saccharomyces, 7 –Schizosaccharomyces, 8 –Saccharomycoides, 9 –Candida</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9E48A4" w:rsidRDefault="00470605" w:rsidP="00470605">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00A864CE" w:rsidRPr="009E48A4">
        <w:rPr>
          <w:rFonts w:ascii="Times New Roman" w:hAnsi="Times New Roman" w:cs="Times New Roman"/>
          <w:sz w:val="28"/>
          <w:szCs w:val="28"/>
          <w:lang w:val="kk-KZ"/>
        </w:rPr>
        <w:t xml:space="preserve">урет </w:t>
      </w:r>
      <w:r>
        <w:rPr>
          <w:rFonts w:ascii="Times New Roman" w:hAnsi="Times New Roman" w:cs="Times New Roman"/>
          <w:sz w:val="28"/>
          <w:szCs w:val="28"/>
          <w:lang w:val="kk-KZ"/>
        </w:rPr>
        <w:t xml:space="preserve"> 4</w:t>
      </w:r>
      <w:r w:rsidR="00A864CE" w:rsidRPr="009E48A4">
        <w:rPr>
          <w:rFonts w:ascii="Times New Roman" w:hAnsi="Times New Roman" w:cs="Times New Roman"/>
          <w:sz w:val="28"/>
          <w:szCs w:val="28"/>
          <w:lang w:val="kk-KZ"/>
        </w:rPr>
        <w:t>.Саңырауқұлақтар.</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sz w:val="28"/>
          <w:szCs w:val="28"/>
        </w:rPr>
        <w:lastRenderedPageBreak/>
        <w:drawing>
          <wp:inline distT="0" distB="0" distL="0" distR="0">
            <wp:extent cx="5868670" cy="468122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lum bright="-16000" contrast="64000"/>
                    </a:blip>
                    <a:srcRect r="2531"/>
                    <a:stretch>
                      <a:fillRect/>
                    </a:stretch>
                  </pic:blipFill>
                  <pic:spPr bwMode="auto">
                    <a:xfrm>
                      <a:off x="0" y="0"/>
                      <a:ext cx="5868670" cy="4681220"/>
                    </a:xfrm>
                    <a:prstGeom prst="rect">
                      <a:avLst/>
                    </a:prstGeom>
                    <a:noFill/>
                    <a:ln w="9525">
                      <a:noFill/>
                      <a:miter lim="800000"/>
                      <a:headEnd/>
                      <a:tailEnd/>
                    </a:ln>
                  </pic:spPr>
                </pic:pic>
              </a:graphicData>
            </a:graphic>
          </wp:inline>
        </w:drawing>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p>
    <w:p w:rsidR="00A864CE" w:rsidRPr="009E48A4" w:rsidRDefault="00470605" w:rsidP="00470605">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Сурет 5</w:t>
      </w:r>
      <w:r w:rsidR="00A864CE" w:rsidRPr="009E48A4">
        <w:rPr>
          <w:rFonts w:ascii="Times New Roman" w:hAnsi="Times New Roman" w:cs="Times New Roman"/>
          <w:sz w:val="28"/>
          <w:szCs w:val="28"/>
          <w:lang w:val="kk-KZ"/>
        </w:rPr>
        <w:t>. Саңырауқұлақтардың көбею жолдары.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b/>
          <w:noProof/>
          <w:color w:val="000000"/>
          <w:sz w:val="28"/>
          <w:szCs w:val="28"/>
          <w:lang w:val="kk-KZ"/>
        </w:rPr>
      </w:pPr>
      <w:r w:rsidRPr="009E48A4">
        <w:rPr>
          <w:rFonts w:ascii="Times New Roman" w:hAnsi="Times New Roman" w:cs="Times New Roman"/>
          <w:b/>
          <w:noProof/>
          <w:color w:val="000000"/>
          <w:sz w:val="28"/>
          <w:szCs w:val="28"/>
          <w:lang w:val="kk-KZ"/>
        </w:rPr>
        <w:t>Бақылау сұрақтары</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 xml:space="preserve">1. </w:t>
      </w:r>
      <w:r w:rsidRPr="009E48A4">
        <w:rPr>
          <w:rFonts w:ascii="Times New Roman" w:hAnsi="Times New Roman" w:cs="Times New Roman"/>
          <w:sz w:val="28"/>
          <w:szCs w:val="28"/>
          <w:lang w:val="kk-KZ"/>
        </w:rPr>
        <w:t>Бактериялардың, актиномицеттердің және ашытқылардың қандай маңызы бар?</w:t>
      </w:r>
    </w:p>
    <w:p w:rsidR="00A864CE" w:rsidRPr="009E48A4" w:rsidRDefault="00A864CE"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2. Олардың морфологиясы не үшін зерттеледі?</w:t>
      </w:r>
    </w:p>
    <w:p w:rsidR="00A864CE" w:rsidRPr="009E48A4" w:rsidRDefault="00A864CE"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 xml:space="preserve">3. </w:t>
      </w:r>
      <w:r w:rsidRPr="009E48A4">
        <w:rPr>
          <w:rFonts w:ascii="Times New Roman" w:hAnsi="Times New Roman" w:cs="Times New Roman"/>
          <w:sz w:val="28"/>
          <w:szCs w:val="28"/>
          <w:lang w:val="kk-KZ"/>
        </w:rPr>
        <w:t>Бактериялардың, актиномицеттердің және ашытқыларды қалай зерттейміз?</w:t>
      </w: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Тест сұрақтары</w:t>
      </w:r>
    </w:p>
    <w:p w:rsidR="009646EB" w:rsidRPr="009E48A4" w:rsidRDefault="009646EB" w:rsidP="009E48A4">
      <w:pPr>
        <w:shd w:val="clear" w:color="auto" w:fill="FFFFFF"/>
        <w:spacing w:after="0" w:line="240" w:lineRule="auto"/>
        <w:ind w:firstLine="425"/>
        <w:jc w:val="both"/>
        <w:rPr>
          <w:rFonts w:ascii="Times New Roman" w:hAnsi="Times New Roman" w:cs="Times New Roman"/>
          <w:b/>
          <w:sz w:val="28"/>
          <w:szCs w:val="28"/>
          <w:lang w:val="kk-KZ"/>
        </w:rPr>
      </w:pP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F6C4E">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t>1.Қ</w:t>
      </w:r>
      <w:r w:rsidRPr="009E48A4">
        <w:rPr>
          <w:rFonts w:ascii="Times New Roman" w:hAnsi="Times New Roman" w:cs="Times New Roman"/>
          <w:sz w:val="28"/>
          <w:szCs w:val="28"/>
          <w:lang w:val="fr-FR"/>
        </w:rPr>
        <w:t>ал</w:t>
      </w:r>
      <w:r w:rsidRPr="009E48A4">
        <w:rPr>
          <w:rFonts w:ascii="Times New Roman" w:hAnsi="Times New Roman" w:cs="Times New Roman"/>
          <w:sz w:val="28"/>
          <w:szCs w:val="28"/>
          <w:lang w:val="kk-KZ"/>
        </w:rPr>
        <w:t>п</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қты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р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й к</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сқ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ды</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Bas</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Comycetes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L</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gomycetes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Ascomycetes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C</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tr</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2..Б</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зидиоспор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түз</w:t>
      </w:r>
      <w:r w:rsidRPr="009E48A4">
        <w:rPr>
          <w:rFonts w:ascii="Times New Roman" w:hAnsi="Times New Roman" w:cs="Times New Roman"/>
          <w:sz w:val="28"/>
          <w:szCs w:val="28"/>
          <w:lang w:val="fr-FR"/>
        </w:rPr>
        <w:t>іл</w:t>
      </w:r>
      <w:r w:rsidRPr="009E48A4">
        <w:rPr>
          <w:rFonts w:ascii="Times New Roman" w:hAnsi="Times New Roman" w:cs="Times New Roman"/>
          <w:sz w:val="28"/>
          <w:szCs w:val="28"/>
          <w:lang w:val="kk-KZ"/>
        </w:rPr>
        <w:t>у</w:t>
      </w:r>
      <w:r w:rsidRPr="009E48A4">
        <w:rPr>
          <w:rFonts w:ascii="Times New Roman" w:hAnsi="Times New Roman" w:cs="Times New Roman"/>
          <w:sz w:val="28"/>
          <w:szCs w:val="28"/>
          <w:lang w:val="fr-FR"/>
        </w:rPr>
        <w:t>ім</w:t>
      </w:r>
      <w:r w:rsidRPr="009E48A4">
        <w:rPr>
          <w:rFonts w:ascii="Times New Roman" w:hAnsi="Times New Roman" w:cs="Times New Roman"/>
          <w:sz w:val="28"/>
          <w:szCs w:val="28"/>
          <w:lang w:val="kk-KZ"/>
        </w:rPr>
        <w:t>ен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й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р жыныстық спор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түзу кө</w:t>
      </w:r>
      <w:r w:rsidRPr="009E48A4">
        <w:rPr>
          <w:rFonts w:ascii="Times New Roman" w:hAnsi="Times New Roman" w:cs="Times New Roman"/>
          <w:sz w:val="28"/>
          <w:szCs w:val="28"/>
          <w:lang w:val="fr-FR"/>
        </w:rPr>
        <w:t>м</w:t>
      </w:r>
      <w:r w:rsidRPr="009E48A4">
        <w:rPr>
          <w:rFonts w:ascii="Times New Roman" w:hAnsi="Times New Roman" w:cs="Times New Roman"/>
          <w:sz w:val="28"/>
          <w:szCs w:val="28"/>
          <w:lang w:val="kk-KZ"/>
        </w:rPr>
        <w:t>ег</w:t>
      </w:r>
      <w:r w:rsidRPr="009E48A4">
        <w:rPr>
          <w:rFonts w:ascii="Times New Roman" w:hAnsi="Times New Roman" w:cs="Times New Roman"/>
          <w:sz w:val="28"/>
          <w:szCs w:val="28"/>
          <w:lang w:val="fr-FR"/>
        </w:rPr>
        <w:t>ім</w:t>
      </w:r>
      <w:r w:rsidRPr="009E48A4">
        <w:rPr>
          <w:rFonts w:ascii="Times New Roman" w:hAnsi="Times New Roman" w:cs="Times New Roman"/>
          <w:sz w:val="28"/>
          <w:szCs w:val="28"/>
          <w:lang w:val="kk-KZ"/>
        </w:rPr>
        <w:t>ен көбейед</w:t>
      </w:r>
      <w:r w:rsidRPr="009E48A4">
        <w:rPr>
          <w:rFonts w:ascii="Times New Roman" w:hAnsi="Times New Roman" w:cs="Times New Roman"/>
          <w:sz w:val="28"/>
          <w:szCs w:val="28"/>
          <w:lang w:val="fr-FR"/>
        </w:rPr>
        <w:t>і</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Bas</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Comycetes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L</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gomycetes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Ascomycetes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C</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tr</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3.Қ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й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р жынысты жо</w:t>
      </w:r>
      <w:r w:rsidRPr="009E48A4">
        <w:rPr>
          <w:rFonts w:ascii="Times New Roman" w:hAnsi="Times New Roman" w:cs="Times New Roman"/>
          <w:sz w:val="28"/>
          <w:szCs w:val="28"/>
          <w:lang w:val="fr-FR"/>
        </w:rPr>
        <w:t>лм</w:t>
      </w:r>
      <w:r w:rsidRPr="009E48A4">
        <w:rPr>
          <w:rFonts w:ascii="Times New Roman" w:hAnsi="Times New Roman" w:cs="Times New Roman"/>
          <w:sz w:val="28"/>
          <w:szCs w:val="28"/>
          <w:lang w:val="kk-KZ"/>
        </w:rPr>
        <w:t>ен көбейгенде спор</w:t>
      </w:r>
      <w:r w:rsidRPr="009E48A4">
        <w:rPr>
          <w:rFonts w:ascii="Times New Roman" w:hAnsi="Times New Roman" w:cs="Times New Roman"/>
          <w:sz w:val="28"/>
          <w:szCs w:val="28"/>
          <w:lang w:val="fr-FR"/>
        </w:rPr>
        <w:t>ала</w:t>
      </w:r>
      <w:r w:rsidRPr="009E48A4">
        <w:rPr>
          <w:rFonts w:ascii="Times New Roman" w:hAnsi="Times New Roman" w:cs="Times New Roman"/>
          <w:sz w:val="28"/>
          <w:szCs w:val="28"/>
          <w:lang w:val="kk-KZ"/>
        </w:rPr>
        <w:t>р б</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зидия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рд</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экзогенд</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 xml:space="preserve"> түз</w:t>
      </w:r>
      <w:r w:rsidRPr="009E48A4">
        <w:rPr>
          <w:rFonts w:ascii="Times New Roman" w:hAnsi="Times New Roman" w:cs="Times New Roman"/>
          <w:sz w:val="28"/>
          <w:szCs w:val="28"/>
          <w:lang w:val="fr-FR"/>
        </w:rPr>
        <w:t>іл</w:t>
      </w:r>
      <w:r w:rsidRPr="009E48A4">
        <w:rPr>
          <w:rFonts w:ascii="Times New Roman" w:hAnsi="Times New Roman" w:cs="Times New Roman"/>
          <w:sz w:val="28"/>
          <w:szCs w:val="28"/>
          <w:lang w:val="kk-KZ"/>
        </w:rPr>
        <w:t>ед</w:t>
      </w:r>
      <w:r w:rsidRPr="009E48A4">
        <w:rPr>
          <w:rFonts w:ascii="Times New Roman" w:hAnsi="Times New Roman" w:cs="Times New Roman"/>
          <w:sz w:val="28"/>
          <w:szCs w:val="28"/>
          <w:lang w:val="fr-FR"/>
        </w:rPr>
        <w:t>і</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Bas</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C</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tr</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Ascomycetes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Dekteromycetes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L</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gomycetes</w:t>
      </w:r>
    </w:p>
    <w:p w:rsidR="00AF6C4E" w:rsidRPr="009E48A4" w:rsidRDefault="00AF6C4E" w:rsidP="009E48A4">
      <w:pPr>
        <w:spacing w:after="0" w:line="240" w:lineRule="auto"/>
        <w:ind w:firstLine="425"/>
        <w:jc w:val="both"/>
        <w:rPr>
          <w:rFonts w:ascii="Times New Roman" w:hAnsi="Times New Roman" w:cs="Times New Roman"/>
          <w:sz w:val="28"/>
          <w:szCs w:val="28"/>
          <w:lang w:val="kk-KZ"/>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4.Қ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й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lang w:val="kk-KZ"/>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рд</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жынысты жо</w:t>
      </w:r>
      <w:r w:rsidRPr="009E48A4">
        <w:rPr>
          <w:rFonts w:ascii="Times New Roman" w:hAnsi="Times New Roman" w:cs="Times New Roman"/>
          <w:sz w:val="28"/>
          <w:szCs w:val="28"/>
          <w:lang w:val="fr-FR"/>
        </w:rPr>
        <w:t>лм</w:t>
      </w:r>
      <w:r w:rsidRPr="009E48A4">
        <w:rPr>
          <w:rFonts w:ascii="Times New Roman" w:hAnsi="Times New Roman" w:cs="Times New Roman"/>
          <w:sz w:val="28"/>
          <w:szCs w:val="28"/>
          <w:lang w:val="kk-KZ"/>
        </w:rPr>
        <w:t>ен көбейгенде спор</w:t>
      </w:r>
      <w:r w:rsidRPr="009E48A4">
        <w:rPr>
          <w:rFonts w:ascii="Times New Roman" w:hAnsi="Times New Roman" w:cs="Times New Roman"/>
          <w:sz w:val="28"/>
          <w:szCs w:val="28"/>
          <w:lang w:val="fr-FR"/>
        </w:rPr>
        <w:t>ала</w:t>
      </w:r>
      <w:r w:rsidRPr="009E48A4">
        <w:rPr>
          <w:rFonts w:ascii="Times New Roman" w:hAnsi="Times New Roman" w:cs="Times New Roman"/>
          <w:sz w:val="28"/>
          <w:szCs w:val="28"/>
          <w:lang w:val="kk-KZ"/>
        </w:rPr>
        <w:t>р қ</w:t>
      </w:r>
      <w:r w:rsidRPr="009E48A4">
        <w:rPr>
          <w:rFonts w:ascii="Times New Roman" w:hAnsi="Times New Roman" w:cs="Times New Roman"/>
          <w:sz w:val="28"/>
          <w:szCs w:val="28"/>
          <w:lang w:val="fr-FR"/>
        </w:rPr>
        <w:t>ал</w:t>
      </w:r>
      <w:r w:rsidRPr="009E48A4">
        <w:rPr>
          <w:rFonts w:ascii="Times New Roman" w:hAnsi="Times New Roman" w:cs="Times New Roman"/>
          <w:sz w:val="28"/>
          <w:szCs w:val="28"/>
          <w:lang w:val="kk-KZ"/>
        </w:rPr>
        <w:t>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д</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kk-KZ"/>
        </w:rPr>
        <w:t xml:space="preserve"> эндогенд</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kk-KZ"/>
        </w:rPr>
        <w:t xml:space="preserve"> түз</w:t>
      </w:r>
      <w:r w:rsidRPr="009E48A4">
        <w:rPr>
          <w:rFonts w:ascii="Times New Roman" w:hAnsi="Times New Roman" w:cs="Times New Roman"/>
          <w:sz w:val="28"/>
          <w:szCs w:val="28"/>
          <w:lang w:val="fr-FR"/>
        </w:rPr>
        <w:t>іл</w:t>
      </w:r>
      <w:r w:rsidRPr="009E48A4">
        <w:rPr>
          <w:rFonts w:ascii="Times New Roman" w:hAnsi="Times New Roman" w:cs="Times New Roman"/>
          <w:sz w:val="28"/>
          <w:szCs w:val="28"/>
          <w:lang w:val="kk-KZ"/>
        </w:rPr>
        <w:t>ед</w:t>
      </w:r>
      <w:r w:rsidRPr="009E48A4">
        <w:rPr>
          <w:rFonts w:ascii="Times New Roman" w:hAnsi="Times New Roman" w:cs="Times New Roman"/>
          <w:sz w:val="28"/>
          <w:szCs w:val="28"/>
          <w:lang w:val="fr-FR"/>
        </w:rPr>
        <w:t>і</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en-GB"/>
        </w:rPr>
        <w:lastRenderedPageBreak/>
        <w:t>Ascomycetes</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en-GB"/>
        </w:rPr>
        <w:lastRenderedPageBreak/>
        <w:t>L</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gomycetes</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en-GB"/>
        </w:rPr>
        <w:lastRenderedPageBreak/>
        <w:t>Bas</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d</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omycetes</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en-GB"/>
        </w:rPr>
        <w:lastRenderedPageBreak/>
        <w:t>Domycetes</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en-GB"/>
        </w:rPr>
        <w:lastRenderedPageBreak/>
        <w:t>Denteromycetes</w:t>
      </w:r>
    </w:p>
    <w:p w:rsidR="00AF6C4E" w:rsidRPr="009E48A4" w:rsidRDefault="00AF6C4E" w:rsidP="009E48A4">
      <w:pPr>
        <w:spacing w:after="0" w:line="240" w:lineRule="auto"/>
        <w:ind w:firstLine="425"/>
        <w:jc w:val="both"/>
        <w:rPr>
          <w:rFonts w:ascii="Times New Roman" w:hAnsi="Times New Roman" w:cs="Times New Roman"/>
          <w:sz w:val="28"/>
          <w:szCs w:val="28"/>
          <w:lang w:val="en-GB"/>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5</w:t>
      </w:r>
      <w:r w:rsidRPr="009E48A4">
        <w:rPr>
          <w:rFonts w:ascii="Times New Roman" w:hAnsi="Times New Roman" w:cs="Times New Roman"/>
          <w:sz w:val="28"/>
          <w:szCs w:val="28"/>
          <w:lang w:val="en-GB"/>
        </w:rPr>
        <w:t>.</w:t>
      </w:r>
      <w:r w:rsidRPr="009E48A4">
        <w:rPr>
          <w:rFonts w:ascii="Times New Roman" w:hAnsi="Times New Roman" w:cs="Times New Roman"/>
          <w:sz w:val="28"/>
          <w:szCs w:val="28"/>
          <w:lang w:val="fr-FR"/>
        </w:rPr>
        <w:t>Микроскоп</w:t>
      </w:r>
      <w:r w:rsidRPr="009E48A4">
        <w:rPr>
          <w:rFonts w:ascii="Times New Roman" w:hAnsi="Times New Roman" w:cs="Times New Roman"/>
          <w:sz w:val="28"/>
          <w:szCs w:val="28"/>
          <w:lang w:val="en-GB"/>
        </w:rPr>
        <w:t>ир</w:t>
      </w:r>
      <w:r w:rsidRPr="009E48A4">
        <w:rPr>
          <w:rFonts w:ascii="Times New Roman" w:hAnsi="Times New Roman" w:cs="Times New Roman"/>
          <w:sz w:val="28"/>
          <w:szCs w:val="28"/>
          <w:lang w:val="fr-FR"/>
        </w:rPr>
        <w:t>л</w:t>
      </w:r>
      <w:r w:rsidRPr="009E48A4">
        <w:rPr>
          <w:rFonts w:ascii="Times New Roman" w:hAnsi="Times New Roman" w:cs="Times New Roman"/>
          <w:sz w:val="28"/>
          <w:szCs w:val="28"/>
          <w:lang w:val="en-GB"/>
        </w:rPr>
        <w:t>еу нәтижес</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нде т</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бы</w:t>
      </w:r>
      <w:r w:rsidRPr="009E48A4">
        <w:rPr>
          <w:rFonts w:ascii="Times New Roman" w:hAnsi="Times New Roman" w:cs="Times New Roman"/>
          <w:sz w:val="28"/>
          <w:szCs w:val="28"/>
          <w:lang w:val="fr-FR"/>
        </w:rPr>
        <w:t>л</w:t>
      </w:r>
      <w:r w:rsidRPr="009E48A4">
        <w:rPr>
          <w:rFonts w:ascii="Times New Roman" w:hAnsi="Times New Roman" w:cs="Times New Roman"/>
          <w:sz w:val="28"/>
          <w:szCs w:val="28"/>
          <w:lang w:val="en-GB"/>
        </w:rPr>
        <w:t>ғ</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н таксонның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й түр</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 xml:space="preserve">не, </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з ж</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п тәр</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здес денен</w:t>
      </w:r>
      <w:r w:rsidRPr="009E48A4">
        <w:rPr>
          <w:rFonts w:ascii="Times New Roman" w:hAnsi="Times New Roman" w:cs="Times New Roman"/>
          <w:sz w:val="28"/>
          <w:szCs w:val="28"/>
          <w:lang w:val="fr-FR"/>
        </w:rPr>
        <w:t>і</w:t>
      </w:r>
      <w:r w:rsidRPr="009E48A4">
        <w:rPr>
          <w:rFonts w:ascii="Times New Roman" w:hAnsi="Times New Roman" w:cs="Times New Roman"/>
          <w:sz w:val="28"/>
          <w:szCs w:val="28"/>
          <w:lang w:val="en-GB"/>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тқыз</w:t>
      </w:r>
      <w:r w:rsidRPr="009E48A4">
        <w:rPr>
          <w:rFonts w:ascii="Times New Roman" w:hAnsi="Times New Roman" w:cs="Times New Roman"/>
          <w:sz w:val="28"/>
          <w:szCs w:val="28"/>
          <w:lang w:val="fr-FR"/>
        </w:rPr>
        <w:t>а</w:t>
      </w:r>
      <w:r w:rsidRPr="009E48A4">
        <w:rPr>
          <w:rFonts w:ascii="Times New Roman" w:hAnsi="Times New Roman" w:cs="Times New Roman"/>
          <w:sz w:val="28"/>
          <w:szCs w:val="28"/>
          <w:lang w:val="en-GB"/>
        </w:rPr>
        <w:t>сыз</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w:t>
      </w:r>
      <w:r w:rsidRPr="009E48A4">
        <w:rPr>
          <w:rFonts w:ascii="Times New Roman" w:hAnsi="Times New Roman" w:cs="Times New Roman"/>
          <w:sz w:val="28"/>
          <w:szCs w:val="28"/>
          <w:lang w:val="fr-FR"/>
        </w:rPr>
        <w:t>ал</w:t>
      </w:r>
      <w:r w:rsidRPr="009E48A4">
        <w:rPr>
          <w:rFonts w:ascii="Times New Roman" w:hAnsi="Times New Roman" w:cs="Times New Roman"/>
          <w:sz w:val="28"/>
          <w:szCs w:val="28"/>
        </w:rPr>
        <w:t>дыр</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вируст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бактерия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fr-FR"/>
        </w:rPr>
        <w:lastRenderedPageBreak/>
        <w:t>мукте</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6</w:t>
      </w:r>
      <w:r w:rsidRPr="009E48A4">
        <w:rPr>
          <w:rFonts w:ascii="Times New Roman" w:hAnsi="Times New Roman" w:cs="Times New Roman"/>
          <w:sz w:val="28"/>
          <w:szCs w:val="28"/>
        </w:rPr>
        <w:t xml:space="preserve">.Егер </w:t>
      </w:r>
      <w:r w:rsidRPr="009E48A4">
        <w:rPr>
          <w:rFonts w:ascii="Times New Roman" w:hAnsi="Times New Roman" w:cs="Times New Roman"/>
          <w:sz w:val="28"/>
          <w:szCs w:val="28"/>
          <w:lang w:val="fr-FR"/>
        </w:rPr>
        <w:t>микрос</w:t>
      </w:r>
      <w:r w:rsidRPr="009E48A4">
        <w:rPr>
          <w:rFonts w:ascii="Times New Roman" w:hAnsi="Times New Roman" w:cs="Times New Roman"/>
          <w:sz w:val="28"/>
          <w:szCs w:val="28"/>
        </w:rPr>
        <w:t>попир</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еген </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езде т</w:t>
      </w:r>
      <w:r w:rsidRPr="009E48A4">
        <w:rPr>
          <w:rFonts w:ascii="Times New Roman" w:hAnsi="Times New Roman" w:cs="Times New Roman"/>
          <w:sz w:val="28"/>
          <w:szCs w:val="28"/>
          <w:lang w:val="fr-FR"/>
        </w:rPr>
        <w:t>алл</w:t>
      </w:r>
      <w:r w:rsidRPr="009E48A4">
        <w:rPr>
          <w:rFonts w:ascii="Times New Roman" w:hAnsi="Times New Roman" w:cs="Times New Roman"/>
          <w:sz w:val="28"/>
          <w:szCs w:val="28"/>
        </w:rPr>
        <w:t>о</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ынд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р </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ен б</w:t>
      </w:r>
      <w:r w:rsidRPr="009E48A4">
        <w:rPr>
          <w:rFonts w:ascii="Times New Roman" w:hAnsi="Times New Roman" w:cs="Times New Roman"/>
          <w:sz w:val="28"/>
          <w:szCs w:val="28"/>
          <w:lang w:val="fr-FR"/>
        </w:rPr>
        <w:t>ал</w:t>
      </w:r>
      <w:r w:rsidRPr="009E48A4">
        <w:rPr>
          <w:rFonts w:ascii="Times New Roman" w:hAnsi="Times New Roman" w:cs="Times New Roman"/>
          <w:sz w:val="28"/>
          <w:szCs w:val="28"/>
        </w:rPr>
        <w:t>дыр</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 бо</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бұ</w:t>
      </w:r>
      <w:r w:rsidRPr="009E48A4">
        <w:rPr>
          <w:rFonts w:ascii="Times New Roman" w:hAnsi="Times New Roman" w:cs="Times New Roman"/>
          <w:sz w:val="28"/>
          <w:szCs w:val="28"/>
          <w:lang w:val="fr-FR"/>
        </w:rPr>
        <w:t>лм</w:t>
      </w:r>
      <w:r w:rsidRPr="009E48A4">
        <w:rPr>
          <w:rFonts w:ascii="Times New Roman" w:hAnsi="Times New Roman" w:cs="Times New Roman"/>
          <w:sz w:val="28"/>
          <w:szCs w:val="28"/>
        </w:rPr>
        <w:t>.о.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 токсонғ</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тқыз</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сыз</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fr-FR"/>
        </w:rPr>
        <w:lastRenderedPageBreak/>
        <w:t>мукте</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w:t>
      </w:r>
      <w:r w:rsidRPr="009E48A4">
        <w:rPr>
          <w:rFonts w:ascii="Times New Roman" w:hAnsi="Times New Roman" w:cs="Times New Roman"/>
          <w:sz w:val="28"/>
          <w:szCs w:val="28"/>
          <w:lang w:val="fr-FR"/>
        </w:rPr>
        <w:t>ал</w:t>
      </w:r>
      <w:r w:rsidRPr="009E48A4">
        <w:rPr>
          <w:rFonts w:ascii="Times New Roman" w:hAnsi="Times New Roman" w:cs="Times New Roman"/>
          <w:sz w:val="28"/>
          <w:szCs w:val="28"/>
        </w:rPr>
        <w:t>дыр</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вируст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бактерия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7</w:t>
      </w:r>
      <w:r w:rsidRPr="009E48A4">
        <w:rPr>
          <w:rFonts w:ascii="Times New Roman" w:hAnsi="Times New Roman" w:cs="Times New Roman"/>
          <w:sz w:val="28"/>
          <w:szCs w:val="28"/>
        </w:rPr>
        <w:t xml:space="preserve">.Егер </w:t>
      </w:r>
      <w:r w:rsidRPr="009E48A4">
        <w:rPr>
          <w:rFonts w:ascii="Times New Roman" w:hAnsi="Times New Roman" w:cs="Times New Roman"/>
          <w:sz w:val="28"/>
          <w:szCs w:val="28"/>
          <w:lang w:val="fr-FR"/>
        </w:rPr>
        <w:t>микрос</w:t>
      </w:r>
      <w:r w:rsidRPr="009E48A4">
        <w:rPr>
          <w:rFonts w:ascii="Times New Roman" w:hAnsi="Times New Roman" w:cs="Times New Roman"/>
          <w:sz w:val="28"/>
          <w:szCs w:val="28"/>
        </w:rPr>
        <w:t>попир</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еген </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езде т</w:t>
      </w:r>
      <w:r w:rsidRPr="009E48A4">
        <w:rPr>
          <w:rFonts w:ascii="Times New Roman" w:hAnsi="Times New Roman" w:cs="Times New Roman"/>
          <w:sz w:val="28"/>
          <w:szCs w:val="28"/>
          <w:lang w:val="fr-FR"/>
        </w:rPr>
        <w:t>алл</w:t>
      </w:r>
      <w:r w:rsidRPr="009E48A4">
        <w:rPr>
          <w:rFonts w:ascii="Times New Roman" w:hAnsi="Times New Roman" w:cs="Times New Roman"/>
          <w:sz w:val="28"/>
          <w:szCs w:val="28"/>
        </w:rPr>
        <w:t>о</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ынд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сы</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і</w:t>
      </w:r>
      <w:r w:rsidRPr="009E48A4">
        <w:rPr>
          <w:rFonts w:ascii="Times New Roman" w:hAnsi="Times New Roman" w:cs="Times New Roman"/>
          <w:sz w:val="28"/>
          <w:szCs w:val="28"/>
        </w:rPr>
        <w:t>пше</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ер</w:t>
      </w:r>
      <w:r w:rsidRPr="009E48A4">
        <w:rPr>
          <w:rFonts w:ascii="Times New Roman" w:hAnsi="Times New Roman" w:cs="Times New Roman"/>
          <w:sz w:val="28"/>
          <w:szCs w:val="28"/>
          <w:lang w:val="fr-FR"/>
        </w:rPr>
        <w:t>і</w:t>
      </w:r>
      <w:r w:rsidRPr="009E48A4">
        <w:rPr>
          <w:rFonts w:ascii="Times New Roman" w:hAnsi="Times New Roman" w:cs="Times New Roman"/>
          <w:sz w:val="28"/>
          <w:szCs w:val="28"/>
        </w:rPr>
        <w:t>нен тұр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тын бо</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бұ</w:t>
      </w:r>
      <w:r w:rsidRPr="009E48A4">
        <w:rPr>
          <w:rFonts w:ascii="Times New Roman" w:hAnsi="Times New Roman" w:cs="Times New Roman"/>
          <w:sz w:val="28"/>
          <w:szCs w:val="28"/>
          <w:lang w:val="fr-FR"/>
        </w:rPr>
        <w:t>лм</w:t>
      </w:r>
      <w:r w:rsidRPr="009E48A4">
        <w:rPr>
          <w:rFonts w:ascii="Times New Roman" w:hAnsi="Times New Roman" w:cs="Times New Roman"/>
          <w:sz w:val="28"/>
          <w:szCs w:val="28"/>
        </w:rPr>
        <w:t>.о.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 токсонғ</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тқыз</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сыз</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w:t>
      </w:r>
      <w:r w:rsidRPr="009E48A4">
        <w:rPr>
          <w:rFonts w:ascii="Times New Roman" w:hAnsi="Times New Roman" w:cs="Times New Roman"/>
          <w:sz w:val="28"/>
          <w:szCs w:val="28"/>
          <w:lang w:val="fr-FR"/>
        </w:rPr>
        <w:t>ал</w:t>
      </w:r>
      <w:r w:rsidRPr="009E48A4">
        <w:rPr>
          <w:rFonts w:ascii="Times New Roman" w:hAnsi="Times New Roman" w:cs="Times New Roman"/>
          <w:sz w:val="28"/>
          <w:szCs w:val="28"/>
        </w:rPr>
        <w:t>дыр</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fr-FR"/>
        </w:rPr>
        <w:lastRenderedPageBreak/>
        <w:t>мукте</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вируст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бактерия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п</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йы</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ды</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 xml:space="preserve">8. Егер </w:t>
      </w:r>
      <w:r w:rsidRPr="009E48A4">
        <w:rPr>
          <w:rFonts w:ascii="Times New Roman" w:hAnsi="Times New Roman" w:cs="Times New Roman"/>
          <w:sz w:val="28"/>
          <w:szCs w:val="28"/>
          <w:lang w:val="fr-FR"/>
        </w:rPr>
        <w:t>микрос</w:t>
      </w:r>
      <w:r w:rsidRPr="009E48A4">
        <w:rPr>
          <w:rFonts w:ascii="Times New Roman" w:hAnsi="Times New Roman" w:cs="Times New Roman"/>
          <w:sz w:val="28"/>
          <w:szCs w:val="28"/>
        </w:rPr>
        <w:t>попир</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еген </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ез</w:t>
      </w:r>
      <w:r w:rsidRPr="009E48A4">
        <w:rPr>
          <w:rFonts w:ascii="Times New Roman" w:hAnsi="Times New Roman" w:cs="Times New Roman"/>
          <w:sz w:val="28"/>
          <w:szCs w:val="28"/>
          <w:lang w:val="fr-FR"/>
        </w:rPr>
        <w:t>і</w:t>
      </w:r>
      <w:r w:rsidRPr="009E48A4">
        <w:rPr>
          <w:rFonts w:ascii="Times New Roman" w:hAnsi="Times New Roman" w:cs="Times New Roman"/>
          <w:sz w:val="28"/>
          <w:szCs w:val="28"/>
        </w:rPr>
        <w:t>нде объе</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т нуклеотидтен тұр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тын бо</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бұ</w:t>
      </w:r>
      <w:r w:rsidRPr="009E48A4">
        <w:rPr>
          <w:rFonts w:ascii="Times New Roman" w:hAnsi="Times New Roman" w:cs="Times New Roman"/>
          <w:sz w:val="28"/>
          <w:szCs w:val="28"/>
          <w:lang w:val="fr-FR"/>
        </w:rPr>
        <w:t>лм</w:t>
      </w:r>
      <w:r w:rsidRPr="009E48A4">
        <w:rPr>
          <w:rFonts w:ascii="Times New Roman" w:hAnsi="Times New Roman" w:cs="Times New Roman"/>
          <w:sz w:val="28"/>
          <w:szCs w:val="28"/>
        </w:rPr>
        <w:t>.о.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 токсонғ</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тқыз</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сыз</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бактерия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fr-FR"/>
        </w:rPr>
        <w:lastRenderedPageBreak/>
        <w:t>мукте</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вируст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п</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йы</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ды</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kk-KZ"/>
        </w:rPr>
        <w:lastRenderedPageBreak/>
        <w:t>9</w:t>
      </w:r>
      <w:r w:rsidRPr="009E48A4">
        <w:rPr>
          <w:rFonts w:ascii="Times New Roman" w:hAnsi="Times New Roman" w:cs="Times New Roman"/>
          <w:sz w:val="28"/>
          <w:szCs w:val="28"/>
        </w:rPr>
        <w:t xml:space="preserve">. Егер </w:t>
      </w:r>
      <w:r w:rsidRPr="009E48A4">
        <w:rPr>
          <w:rFonts w:ascii="Times New Roman" w:hAnsi="Times New Roman" w:cs="Times New Roman"/>
          <w:sz w:val="28"/>
          <w:szCs w:val="28"/>
          <w:lang w:val="fr-FR"/>
        </w:rPr>
        <w:t>микрос</w:t>
      </w:r>
      <w:r w:rsidRPr="009E48A4">
        <w:rPr>
          <w:rFonts w:ascii="Times New Roman" w:hAnsi="Times New Roman" w:cs="Times New Roman"/>
          <w:sz w:val="28"/>
          <w:szCs w:val="28"/>
        </w:rPr>
        <w:t>попир</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еген </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ез</w:t>
      </w:r>
      <w:r w:rsidRPr="009E48A4">
        <w:rPr>
          <w:rFonts w:ascii="Times New Roman" w:hAnsi="Times New Roman" w:cs="Times New Roman"/>
          <w:sz w:val="28"/>
          <w:szCs w:val="28"/>
          <w:lang w:val="fr-FR"/>
        </w:rPr>
        <w:t>і</w:t>
      </w:r>
      <w:r w:rsidRPr="009E48A4">
        <w:rPr>
          <w:rFonts w:ascii="Times New Roman" w:hAnsi="Times New Roman" w:cs="Times New Roman"/>
          <w:sz w:val="28"/>
          <w:szCs w:val="28"/>
        </w:rPr>
        <w:t>нде объе</w:t>
      </w:r>
      <w:r w:rsidRPr="009E48A4">
        <w:rPr>
          <w:rFonts w:ascii="Times New Roman" w:hAnsi="Times New Roman" w:cs="Times New Roman"/>
          <w:sz w:val="28"/>
          <w:szCs w:val="28"/>
          <w:lang w:val="kk-KZ"/>
        </w:rPr>
        <w:t>к</w:t>
      </w:r>
      <w:r w:rsidRPr="009E48A4">
        <w:rPr>
          <w:rFonts w:ascii="Times New Roman" w:hAnsi="Times New Roman" w:cs="Times New Roman"/>
          <w:sz w:val="28"/>
          <w:szCs w:val="28"/>
        </w:rPr>
        <w:t>тте пиг</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енттер бо</w:t>
      </w:r>
      <w:r w:rsidRPr="009E48A4">
        <w:rPr>
          <w:rFonts w:ascii="Times New Roman" w:hAnsi="Times New Roman" w:cs="Times New Roman"/>
          <w:sz w:val="28"/>
          <w:szCs w:val="28"/>
          <w:lang w:val="fr-FR"/>
        </w:rPr>
        <w:t>лма</w:t>
      </w:r>
      <w:r w:rsidRPr="009E48A4">
        <w:rPr>
          <w:rFonts w:ascii="Times New Roman" w:hAnsi="Times New Roman" w:cs="Times New Roman"/>
          <w:sz w:val="28"/>
          <w:szCs w:val="28"/>
        </w:rPr>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о</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 xml:space="preserve"> қозғ</w:t>
      </w:r>
      <w:r w:rsidRPr="009E48A4">
        <w:rPr>
          <w:rFonts w:ascii="Times New Roman" w:hAnsi="Times New Roman" w:cs="Times New Roman"/>
          <w:sz w:val="28"/>
          <w:szCs w:val="28"/>
          <w:lang w:val="fr-FR"/>
        </w:rPr>
        <w:t>ал</w:t>
      </w:r>
      <w:r w:rsidRPr="009E48A4">
        <w:rPr>
          <w:rFonts w:ascii="Times New Roman" w:hAnsi="Times New Roman" w:cs="Times New Roman"/>
          <w:sz w:val="28"/>
          <w:szCs w:val="28"/>
        </w:rPr>
        <w:t>ғыш және жыртқыш ө</w:t>
      </w:r>
      <w:r w:rsidRPr="009E48A4">
        <w:rPr>
          <w:rFonts w:ascii="Times New Roman" w:hAnsi="Times New Roman" w:cs="Times New Roman"/>
          <w:sz w:val="28"/>
          <w:szCs w:val="28"/>
          <w:lang w:val="fr-FR"/>
        </w:rPr>
        <w:t>мі</w:t>
      </w:r>
      <w:r w:rsidRPr="009E48A4">
        <w:rPr>
          <w:rFonts w:ascii="Times New Roman" w:hAnsi="Times New Roman" w:cs="Times New Roman"/>
          <w:sz w:val="28"/>
          <w:szCs w:val="28"/>
        </w:rPr>
        <w:t>р сүрсе, бұ</w:t>
      </w:r>
      <w:r w:rsidRPr="009E48A4">
        <w:rPr>
          <w:rFonts w:ascii="Times New Roman" w:hAnsi="Times New Roman" w:cs="Times New Roman"/>
          <w:sz w:val="28"/>
          <w:szCs w:val="28"/>
          <w:lang w:val="fr-FR"/>
        </w:rPr>
        <w:t>л</w:t>
      </w:r>
      <w:r w:rsidR="007A6425">
        <w:rPr>
          <w:rFonts w:ascii="Times New Roman" w:hAnsi="Times New Roman" w:cs="Times New Roman"/>
          <w:sz w:val="28"/>
          <w:szCs w:val="28"/>
          <w:lang w:val="kk-KZ"/>
        </w:rPr>
        <w:t xml:space="preserve"> </w:t>
      </w:r>
      <w:r w:rsidRPr="009E48A4">
        <w:rPr>
          <w:rFonts w:ascii="Times New Roman" w:hAnsi="Times New Roman" w:cs="Times New Roman"/>
          <w:sz w:val="28"/>
          <w:szCs w:val="28"/>
          <w:lang w:val="fr-FR"/>
        </w:rPr>
        <w:t>микроорга</w:t>
      </w:r>
      <w:r w:rsidRPr="009E48A4">
        <w:rPr>
          <w:rFonts w:ascii="Times New Roman" w:hAnsi="Times New Roman" w:cs="Times New Roman"/>
          <w:sz w:val="28"/>
          <w:szCs w:val="28"/>
        </w:rPr>
        <w:t>низ</w:t>
      </w:r>
      <w:r w:rsidRPr="009E48A4">
        <w:rPr>
          <w:rFonts w:ascii="Times New Roman" w:hAnsi="Times New Roman" w:cs="Times New Roman"/>
          <w:sz w:val="28"/>
          <w:szCs w:val="28"/>
          <w:lang w:val="fr-FR"/>
        </w:rPr>
        <w:t>м</w:t>
      </w:r>
      <w:r w:rsidR="007A6425">
        <w:rPr>
          <w:rFonts w:ascii="Times New Roman" w:hAnsi="Times New Roman" w:cs="Times New Roman"/>
          <w:sz w:val="28"/>
          <w:szCs w:val="28"/>
          <w:lang w:val="kk-KZ"/>
        </w:rPr>
        <w:t xml:space="preserve"> </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ын</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токсонғ</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 ж</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ды</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п</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йы</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ды</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lang w:val="fr-FR"/>
        </w:rPr>
        <w:lastRenderedPageBreak/>
        <w:t>мукте</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бактерия</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вируст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ңыр</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уқұ</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1</w:t>
      </w:r>
      <w:r w:rsidRPr="009E48A4">
        <w:rPr>
          <w:rFonts w:ascii="Times New Roman" w:hAnsi="Times New Roman" w:cs="Times New Roman"/>
          <w:sz w:val="28"/>
          <w:szCs w:val="28"/>
          <w:lang w:val="kk-KZ"/>
        </w:rPr>
        <w:t>0</w:t>
      </w:r>
      <w:r w:rsidRPr="009E48A4">
        <w:rPr>
          <w:rFonts w:ascii="Times New Roman" w:hAnsi="Times New Roman" w:cs="Times New Roman"/>
          <w:sz w:val="28"/>
          <w:szCs w:val="28"/>
        </w:rPr>
        <w:t>.Судың 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п</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 xml:space="preserve">сын </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нықт</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уүш</w:t>
      </w:r>
      <w:r w:rsidRPr="009E48A4">
        <w:rPr>
          <w:rFonts w:ascii="Times New Roman" w:hAnsi="Times New Roman" w:cs="Times New Roman"/>
          <w:sz w:val="28"/>
          <w:szCs w:val="28"/>
          <w:lang w:val="fr-FR"/>
        </w:rPr>
        <w:t>і</w:t>
      </w:r>
      <w:r w:rsidRPr="009E48A4">
        <w:rPr>
          <w:rFonts w:ascii="Times New Roman" w:hAnsi="Times New Roman" w:cs="Times New Roman"/>
          <w:sz w:val="28"/>
          <w:szCs w:val="28"/>
        </w:rPr>
        <w:t>н қ</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й орг</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низ</w:t>
      </w:r>
      <w:r w:rsidRPr="009E48A4">
        <w:rPr>
          <w:rFonts w:ascii="Times New Roman" w:hAnsi="Times New Roman" w:cs="Times New Roman"/>
          <w:sz w:val="28"/>
          <w:szCs w:val="28"/>
          <w:lang w:val="fr-FR"/>
        </w:rPr>
        <w:t>м</w:t>
      </w:r>
      <w:r w:rsidRPr="009E48A4">
        <w:rPr>
          <w:rFonts w:ascii="Times New Roman" w:hAnsi="Times New Roman" w:cs="Times New Roman"/>
          <w:sz w:val="28"/>
          <w:szCs w:val="28"/>
        </w:rPr>
        <w:t xml:space="preserve"> қо</w:t>
      </w:r>
      <w:r w:rsidRPr="009E48A4">
        <w:rPr>
          <w:rFonts w:ascii="Times New Roman" w:hAnsi="Times New Roman" w:cs="Times New Roman"/>
          <w:sz w:val="28"/>
          <w:szCs w:val="28"/>
          <w:lang w:val="fr-FR"/>
        </w:rPr>
        <w:t>л</w:t>
      </w:r>
      <w:r w:rsidRPr="009E48A4">
        <w:rPr>
          <w:rFonts w:ascii="Times New Roman" w:hAnsi="Times New Roman" w:cs="Times New Roman"/>
          <w:sz w:val="28"/>
          <w:szCs w:val="28"/>
        </w:rPr>
        <w:t>д</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ны</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ды</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инди</w:t>
      </w:r>
      <w:r w:rsidRPr="009E48A4">
        <w:rPr>
          <w:rFonts w:ascii="Times New Roman" w:hAnsi="Times New Roman" w:cs="Times New Roman"/>
          <w:sz w:val="28"/>
          <w:szCs w:val="28"/>
          <w:lang w:val="kk-KZ"/>
        </w:rPr>
        <w:t>к</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тор</w:t>
      </w:r>
      <w:r w:rsidRPr="009E48A4">
        <w:rPr>
          <w:rFonts w:ascii="Times New Roman" w:hAnsi="Times New Roman" w:cs="Times New Roman"/>
          <w:sz w:val="28"/>
          <w:szCs w:val="28"/>
          <w:lang w:val="fr-FR"/>
        </w:rPr>
        <w:t>ла</w:t>
      </w:r>
      <w:r w:rsidRPr="009E48A4">
        <w:rPr>
          <w:rFonts w:ascii="Times New Roman" w:hAnsi="Times New Roman" w:cs="Times New Roman"/>
          <w:sz w:val="28"/>
          <w:szCs w:val="28"/>
        </w:rPr>
        <w:t>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фотосинтездеуш</w:t>
      </w:r>
      <w:r w:rsidRPr="009E48A4">
        <w:rPr>
          <w:rFonts w:ascii="Times New Roman" w:hAnsi="Times New Roman" w:cs="Times New Roman"/>
          <w:sz w:val="28"/>
          <w:szCs w:val="28"/>
          <w:lang w:val="fr-FR"/>
        </w:rPr>
        <w:t>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жыртқышты</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r w:rsidRPr="009E48A4">
        <w:rPr>
          <w:rFonts w:ascii="Times New Roman" w:hAnsi="Times New Roman" w:cs="Times New Roman"/>
          <w:sz w:val="28"/>
          <w:szCs w:val="28"/>
        </w:rPr>
        <w:lastRenderedPageBreak/>
        <w:t>с</w:t>
      </w:r>
      <w:r w:rsidRPr="009E48A4">
        <w:rPr>
          <w:rFonts w:ascii="Times New Roman" w:hAnsi="Times New Roman" w:cs="Times New Roman"/>
          <w:sz w:val="28"/>
          <w:szCs w:val="28"/>
          <w:lang w:val="fr-FR"/>
        </w:rPr>
        <w:t>а</w:t>
      </w:r>
      <w:r w:rsidRPr="009E48A4">
        <w:rPr>
          <w:rFonts w:ascii="Times New Roman" w:hAnsi="Times New Roman" w:cs="Times New Roman"/>
          <w:sz w:val="28"/>
          <w:szCs w:val="28"/>
        </w:rPr>
        <w:t>профитт</w:t>
      </w:r>
      <w:r w:rsidRPr="009E48A4">
        <w:rPr>
          <w:rFonts w:ascii="Times New Roman" w:hAnsi="Times New Roman" w:cs="Times New Roman"/>
          <w:sz w:val="28"/>
          <w:szCs w:val="28"/>
          <w:lang w:val="fr-FR"/>
        </w:rPr>
        <w:t>і</w:t>
      </w:r>
    </w:p>
    <w:p w:rsidR="009646EB" w:rsidRPr="009E48A4" w:rsidRDefault="00AF6C4E" w:rsidP="009E48A4">
      <w:pPr>
        <w:shd w:val="clear" w:color="auto" w:fill="FFFFFF"/>
        <w:spacing w:after="0" w:line="240" w:lineRule="auto"/>
        <w:ind w:firstLine="425"/>
        <w:jc w:val="both"/>
        <w:rPr>
          <w:rFonts w:ascii="Times New Roman" w:hAnsi="Times New Roman" w:cs="Times New Roman"/>
          <w:b/>
          <w:noProof/>
          <w:color w:val="000000"/>
          <w:sz w:val="28"/>
          <w:szCs w:val="28"/>
          <w:lang w:val="kk-KZ"/>
        </w:rPr>
      </w:pPr>
      <w:r w:rsidRPr="009E48A4">
        <w:rPr>
          <w:rFonts w:ascii="Times New Roman" w:hAnsi="Times New Roman" w:cs="Times New Roman"/>
          <w:b/>
          <w:noProof/>
          <w:color w:val="000000"/>
          <w:sz w:val="28"/>
          <w:szCs w:val="28"/>
          <w:lang w:val="kk-KZ"/>
        </w:rPr>
        <w:lastRenderedPageBreak/>
        <w:t>Студенттердің өз бетінше жасайтын жұмыстар</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 xml:space="preserve">1. Саңырауқұлақтардың өсуімен танысу. </w:t>
      </w:r>
      <w:r w:rsidRPr="009E48A4">
        <w:rPr>
          <w:rFonts w:ascii="Times New Roman" w:hAnsi="Times New Roman" w:cs="Times New Roman"/>
          <w:b/>
          <w:noProof/>
          <w:color w:val="000000"/>
          <w:sz w:val="28"/>
          <w:szCs w:val="28"/>
          <w:lang w:val="kk-KZ"/>
        </w:rPr>
        <w:t>Мusor, aspergillus, Penicillium</w:t>
      </w:r>
      <w:r w:rsidRPr="009E48A4">
        <w:rPr>
          <w:rFonts w:ascii="Times New Roman" w:hAnsi="Times New Roman" w:cs="Times New Roman"/>
          <w:noProof/>
          <w:color w:val="000000"/>
          <w:sz w:val="28"/>
          <w:szCs w:val="28"/>
          <w:lang w:val="kk-KZ"/>
        </w:rPr>
        <w:t xml:space="preserve"> туысына жататын саңырауқұлақтардан препараттар дайындап, микроскоп арқылы қарап, суретін салу.</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 xml:space="preserve">Мusor туысына жататын саңырауқұлақтардан препарат дайындау үшін оның қара-сұр түсті мамық ауалық мицелиінен азғана алып, су тамшысы тамызылған заттық шыны үстіне орналастырады да , жабындық шынымен ақырын жабады. </w:t>
      </w:r>
    </w:p>
    <w:p w:rsidR="009646EB" w:rsidRPr="009E48A4" w:rsidRDefault="009646EB"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Зерттеу барысында мицелидің бір клеткалы құрылысы мен көбею органы - спорангиеносецпен танысу.</w:t>
      </w:r>
    </w:p>
    <w:p w:rsidR="009646EB" w:rsidRPr="009E48A4" w:rsidRDefault="009646EB" w:rsidP="009E48A4">
      <w:pPr>
        <w:shd w:val="clear" w:color="auto" w:fill="FFFFFF"/>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noProof/>
          <w:color w:val="000000"/>
          <w:sz w:val="28"/>
          <w:szCs w:val="28"/>
          <w:lang w:val="kk-KZ"/>
        </w:rPr>
        <w:t>2. Спорангиеносец - өте қарапайым, бұтақтанбайды, олар бір-бірлеп саңырауқұлақ, қалпақшасынан өсіп шығады. Олардың жоғарғы бөліктерінде ірі, шар тәрізді спорангиялар орналасады. Спорангиялардың өте жұқа қабықшаларының споралары көрінеді. Бұл спораларды спорангиеспоралар деп атайды. Олар бір клеткалы, дөңгелек және эллипс пішіндес, түссіз немесе сұр түсті болып келеді.</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 xml:space="preserve">3.  Аspergillus туысына жататын саңырауқұлақтар препаратын дайындау үшін, саңырауқұлақтың боялған ауалық мицелиін алу қажет.         Зерттеу барысында көп клеткалы гифалардан тұратын мицелиді және көбею органы   - конидиеносецпен танысу. Ол сыртқы пішіні жағынан қарапайым ,   бір   клеткалы   және   бұтақтанбаған   болып   келеді.   Оның ұштарында "түйреуіш" тәрізді құрылымдар орналасады , оның түстіне қатарласып - стеригмалар және конидиялар орналасады. </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4.  Рencillinium туысына жататын саңырауқұлақтар препаратын дайындау үшін қалпақшаның жас,  жасыл бөлігін алу қажет.</w:t>
      </w:r>
    </w:p>
    <w:p w:rsidR="009646EB" w:rsidRPr="009E48A4" w:rsidRDefault="009646EB" w:rsidP="009E48A4">
      <w:pPr>
        <w:shd w:val="clear" w:color="auto" w:fill="FFFFFF"/>
        <w:spacing w:after="0" w:line="240" w:lineRule="auto"/>
        <w:ind w:firstLine="425"/>
        <w:jc w:val="both"/>
        <w:rPr>
          <w:rFonts w:ascii="Times New Roman" w:hAnsi="Times New Roman" w:cs="Times New Roman"/>
          <w:noProof/>
          <w:color w:val="000000"/>
          <w:sz w:val="28"/>
          <w:szCs w:val="28"/>
          <w:lang w:val="kk-KZ"/>
        </w:rPr>
      </w:pPr>
      <w:r w:rsidRPr="009E48A4">
        <w:rPr>
          <w:rFonts w:ascii="Times New Roman" w:hAnsi="Times New Roman" w:cs="Times New Roman"/>
          <w:noProof/>
          <w:color w:val="000000"/>
          <w:sz w:val="28"/>
          <w:szCs w:val="28"/>
          <w:lang w:val="kk-KZ"/>
        </w:rPr>
        <w:t>Зерттеу барысында көп клеткалы гифалардан тұратын мицелиді және көбею органы - конидиеносецпен танысу. Олар көп клеткалы гифалар; гифа ұштары бұтақтанған, әр бұтағында 2-4 стеригмалар, ал стеригмалар үстінде бір клеткалы тізбектелген көкшілтім түсті конидиялар орналасады.</w:t>
      </w: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2D501E" w:rsidRPr="009E48A4" w:rsidRDefault="002D501E" w:rsidP="002D501E">
      <w:pPr>
        <w:pStyle w:val="ac"/>
        <w:shd w:val="clear" w:color="auto" w:fill="FFFFFF"/>
        <w:spacing w:before="0" w:beforeAutospacing="0" w:after="0" w:afterAutospacing="0"/>
        <w:ind w:firstLine="425"/>
        <w:jc w:val="both"/>
        <w:rPr>
          <w:b/>
          <w:sz w:val="28"/>
          <w:szCs w:val="28"/>
          <w:lang w:val="kk-KZ"/>
        </w:rPr>
      </w:pPr>
      <w:r w:rsidRPr="009E48A4">
        <w:rPr>
          <w:b/>
          <w:sz w:val="28"/>
          <w:szCs w:val="28"/>
          <w:lang w:val="kk-KZ"/>
        </w:rPr>
        <w:t>Пайдаланған әдебиеттер</w:t>
      </w:r>
    </w:p>
    <w:p w:rsidR="002D501E" w:rsidRPr="00692E37" w:rsidRDefault="002D501E" w:rsidP="002D501E">
      <w:pPr>
        <w:spacing w:after="0" w:line="240" w:lineRule="auto"/>
        <w:ind w:firstLine="425"/>
        <w:jc w:val="both"/>
        <w:rPr>
          <w:rFonts w:ascii="Times New Roman" w:hAnsi="Times New Roman" w:cs="Times New Roman"/>
          <w:b/>
          <w:sz w:val="28"/>
          <w:szCs w:val="28"/>
          <w:lang w:val="kk-KZ"/>
        </w:rPr>
      </w:pPr>
    </w:p>
    <w:p w:rsidR="002D501E" w:rsidRPr="00E3581C" w:rsidRDefault="002D501E" w:rsidP="002D501E">
      <w:pPr>
        <w:spacing w:after="0" w:line="240" w:lineRule="auto"/>
        <w:ind w:firstLine="425"/>
        <w:jc w:val="both"/>
        <w:rPr>
          <w:rFonts w:ascii="Times New Roman" w:eastAsia="Times New Roman" w:hAnsi="Times New Roman" w:cs="Times New Roman"/>
          <w:sz w:val="28"/>
          <w:szCs w:val="28"/>
          <w:lang w:val="kk-KZ"/>
        </w:rPr>
      </w:pPr>
      <w:r w:rsidRPr="00692E37">
        <w:rPr>
          <w:rFonts w:ascii="Times New Roman" w:eastAsia="Times New Roman" w:hAnsi="Times New Roman" w:cs="Times New Roman"/>
          <w:sz w:val="28"/>
          <w:szCs w:val="28"/>
          <w:lang w:val="kk-KZ"/>
        </w:rPr>
        <w:t>1.М..Х.Шығаева.,Ә.Т.Канаев Микробиология және вирусология – Алматы: Қазақ университеті, 2008.</w:t>
      </w:r>
      <w:r w:rsidRPr="00E3581C">
        <w:rPr>
          <w:rFonts w:ascii="Times New Roman" w:eastAsia="Times New Roman" w:hAnsi="Times New Roman" w:cs="Times New Roman"/>
          <w:sz w:val="28"/>
          <w:szCs w:val="28"/>
          <w:lang w:val="kk-KZ"/>
        </w:rPr>
        <w:t>-150</w:t>
      </w:r>
      <w:r>
        <w:rPr>
          <w:rFonts w:ascii="Times New Roman" w:eastAsia="Times New Roman" w:hAnsi="Times New Roman" w:cs="Times New Roman"/>
          <w:sz w:val="28"/>
          <w:szCs w:val="28"/>
          <w:lang w:val="kk-KZ"/>
        </w:rPr>
        <w:t>б</w:t>
      </w:r>
    </w:p>
    <w:p w:rsidR="002D501E" w:rsidRPr="00692E37" w:rsidRDefault="002D501E" w:rsidP="002D501E">
      <w:pPr>
        <w:spacing w:after="0" w:line="240" w:lineRule="auto"/>
        <w:ind w:firstLine="425"/>
        <w:jc w:val="both"/>
        <w:rPr>
          <w:rFonts w:ascii="Times New Roman" w:hAnsi="Times New Roman" w:cs="Times New Roman"/>
          <w:b/>
          <w:sz w:val="28"/>
          <w:szCs w:val="28"/>
          <w:lang w:val="kk-KZ"/>
        </w:rPr>
      </w:pPr>
      <w:r>
        <w:rPr>
          <w:rFonts w:ascii="Times New Roman" w:eastAsia="Times New Roman" w:hAnsi="Times New Roman" w:cs="Times New Roman"/>
          <w:sz w:val="28"/>
          <w:szCs w:val="28"/>
        </w:rPr>
        <w:t xml:space="preserve">2. </w:t>
      </w:r>
      <w:r w:rsidRPr="00692E37">
        <w:rPr>
          <w:rFonts w:ascii="Times New Roman" w:eastAsia="Times New Roman" w:hAnsi="Times New Roman" w:cs="Times New Roman"/>
          <w:sz w:val="28"/>
          <w:szCs w:val="28"/>
        </w:rPr>
        <w:t>Т.Д. Мукашева  Практические  занятия  по  микробиологии. КазГУ. Алматы, 2000</w:t>
      </w:r>
    </w:p>
    <w:p w:rsidR="002D501E" w:rsidRPr="00E3581C" w:rsidRDefault="002D501E" w:rsidP="002D501E">
      <w:pPr>
        <w:tabs>
          <w:tab w:val="left" w:pos="7060"/>
        </w:tabs>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692E37">
        <w:rPr>
          <w:rFonts w:ascii="Times New Roman" w:eastAsia="Times New Roman" w:hAnsi="Times New Roman" w:cs="Times New Roman"/>
          <w:sz w:val="28"/>
          <w:szCs w:val="28"/>
        </w:rPr>
        <w:t xml:space="preserve">Теппер .Е.З. , Шильникова В.К. , Переверзева Р.И.  Практикум  по  микробиологии - М.: Колос, </w:t>
      </w:r>
      <w:r w:rsidRPr="00E3581C">
        <w:rPr>
          <w:rFonts w:ascii="Times New Roman" w:eastAsia="Times New Roman" w:hAnsi="Times New Roman" w:cs="Times New Roman"/>
          <w:sz w:val="28"/>
          <w:szCs w:val="28"/>
        </w:rPr>
        <w:t>2000</w:t>
      </w:r>
      <w:r w:rsidRPr="00692E37">
        <w:rPr>
          <w:rFonts w:ascii="Times New Roman" w:eastAsia="Times New Roman" w:hAnsi="Times New Roman" w:cs="Times New Roman"/>
          <w:sz w:val="28"/>
          <w:szCs w:val="28"/>
        </w:rPr>
        <w:t>.</w:t>
      </w:r>
      <w:r w:rsidRPr="00E3581C">
        <w:rPr>
          <w:rFonts w:ascii="Times New Roman" w:eastAsia="Times New Roman" w:hAnsi="Times New Roman" w:cs="Times New Roman"/>
          <w:sz w:val="28"/>
          <w:szCs w:val="28"/>
        </w:rPr>
        <w:t>-98</w:t>
      </w:r>
      <w:r>
        <w:rPr>
          <w:rFonts w:ascii="Times New Roman" w:eastAsia="Times New Roman" w:hAnsi="Times New Roman" w:cs="Times New Roman"/>
          <w:sz w:val="28"/>
          <w:szCs w:val="28"/>
          <w:lang w:val="en-US"/>
        </w:rPr>
        <w:t>c</w:t>
      </w:r>
    </w:p>
    <w:p w:rsidR="002D501E" w:rsidRPr="00692E37" w:rsidRDefault="002D501E" w:rsidP="002D501E">
      <w:pPr>
        <w:pStyle w:val="ac"/>
        <w:shd w:val="clear" w:color="auto" w:fill="FFFFFF"/>
        <w:spacing w:before="0" w:beforeAutospacing="0" w:after="0" w:afterAutospacing="0"/>
        <w:ind w:left="425"/>
        <w:jc w:val="both"/>
        <w:rPr>
          <w:color w:val="333333"/>
          <w:sz w:val="28"/>
          <w:szCs w:val="28"/>
        </w:rPr>
      </w:pPr>
      <w:r>
        <w:rPr>
          <w:color w:val="333333"/>
          <w:sz w:val="28"/>
          <w:szCs w:val="28"/>
        </w:rPr>
        <w:t xml:space="preserve">4. </w:t>
      </w:r>
      <w:r w:rsidRPr="00692E37">
        <w:rPr>
          <w:color w:val="333333"/>
          <w:sz w:val="28"/>
          <w:szCs w:val="28"/>
        </w:rPr>
        <w:t>Виастр У.Э. и др.Культивирование микроорганизмов.-М.:Пищевая промышленность,</w:t>
      </w:r>
      <w:r w:rsidRPr="00692E37">
        <w:rPr>
          <w:color w:val="333333"/>
          <w:sz w:val="28"/>
          <w:szCs w:val="28"/>
          <w:lang w:val="kk-KZ"/>
        </w:rPr>
        <w:t>2001</w:t>
      </w:r>
      <w:r w:rsidRPr="00692E37">
        <w:rPr>
          <w:color w:val="333333"/>
          <w:sz w:val="28"/>
          <w:szCs w:val="28"/>
        </w:rPr>
        <w:t>.</w:t>
      </w:r>
      <w:r w:rsidRPr="00E3581C">
        <w:rPr>
          <w:color w:val="333333"/>
          <w:sz w:val="28"/>
          <w:szCs w:val="28"/>
        </w:rPr>
        <w:t>-100</w:t>
      </w:r>
      <w:r>
        <w:rPr>
          <w:color w:val="333333"/>
          <w:sz w:val="28"/>
          <w:szCs w:val="28"/>
          <w:lang w:val="en-US"/>
        </w:rPr>
        <w:t>c</w:t>
      </w:r>
    </w:p>
    <w:p w:rsidR="002D501E" w:rsidRPr="00692E37" w:rsidRDefault="002D501E" w:rsidP="002D501E">
      <w:pPr>
        <w:pStyle w:val="ac"/>
        <w:shd w:val="clear" w:color="auto" w:fill="FFFFFF"/>
        <w:spacing w:before="0" w:beforeAutospacing="0" w:after="0" w:afterAutospacing="0"/>
        <w:ind w:left="425"/>
        <w:jc w:val="both"/>
        <w:rPr>
          <w:color w:val="333333"/>
          <w:sz w:val="28"/>
          <w:szCs w:val="28"/>
        </w:rPr>
      </w:pPr>
      <w:r>
        <w:rPr>
          <w:sz w:val="28"/>
          <w:szCs w:val="28"/>
        </w:rPr>
        <w:t xml:space="preserve">5. </w:t>
      </w:r>
      <w:r w:rsidRPr="00692E37">
        <w:rPr>
          <w:sz w:val="28"/>
          <w:szCs w:val="28"/>
        </w:rPr>
        <w:t>Кирова К.А. , Слюсаренко Т.П. , Руководство к практическим  занятиям по  микробиологий  пищевых  производств - Москва ,</w:t>
      </w:r>
      <w:r>
        <w:rPr>
          <w:sz w:val="28"/>
          <w:szCs w:val="28"/>
        </w:rPr>
        <w:t>2001</w:t>
      </w:r>
      <w:r w:rsidRPr="00692E37">
        <w:rPr>
          <w:sz w:val="28"/>
          <w:szCs w:val="28"/>
        </w:rPr>
        <w:t xml:space="preserve"> .</w:t>
      </w:r>
      <w:r>
        <w:rPr>
          <w:sz w:val="28"/>
          <w:szCs w:val="28"/>
        </w:rPr>
        <w:t>-120с</w:t>
      </w: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864CE" w:rsidP="009E48A4">
      <w:pPr>
        <w:shd w:val="clear" w:color="auto" w:fill="FFFFFF"/>
        <w:spacing w:after="0" w:line="240" w:lineRule="auto"/>
        <w:ind w:firstLine="425"/>
        <w:jc w:val="both"/>
        <w:rPr>
          <w:rFonts w:ascii="Times New Roman" w:hAnsi="Times New Roman" w:cs="Times New Roman"/>
          <w:b/>
          <w:sz w:val="28"/>
          <w:szCs w:val="28"/>
          <w:lang w:val="kk-KZ"/>
        </w:rPr>
      </w:pPr>
    </w:p>
    <w:p w:rsidR="00A864CE" w:rsidRPr="009E48A4" w:rsidRDefault="00AF6C4E" w:rsidP="009E48A4">
      <w:pPr>
        <w:shd w:val="clear" w:color="auto" w:fill="FFFFFF"/>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 xml:space="preserve">5 тапсырма. </w:t>
      </w:r>
      <w:r w:rsidR="00A864CE" w:rsidRPr="009E48A4">
        <w:rPr>
          <w:rFonts w:ascii="Times New Roman" w:hAnsi="Times New Roman" w:cs="Times New Roman"/>
          <w:b/>
          <w:sz w:val="28"/>
          <w:szCs w:val="28"/>
          <w:lang w:val="kk-KZ"/>
        </w:rPr>
        <w:t>Микроорганизмдердің культурасын егудің және қайта егудің техникасы. Таза культураларын бөліп алу.</w:t>
      </w:r>
    </w:p>
    <w:p w:rsidR="00A864CE" w:rsidRPr="009E48A4" w:rsidRDefault="00A864CE" w:rsidP="009E48A4">
      <w:pPr>
        <w:spacing w:after="0" w:line="240" w:lineRule="auto"/>
        <w:ind w:firstLine="425"/>
        <w:jc w:val="both"/>
        <w:rPr>
          <w:rFonts w:ascii="Times New Roman" w:hAnsi="Times New Roman" w:cs="Times New Roman"/>
          <w:b/>
          <w:sz w:val="28"/>
          <w:szCs w:val="28"/>
          <w:lang w:val="kk-KZ"/>
        </w:rPr>
      </w:pPr>
    </w:p>
    <w:p w:rsidR="00AF6C4E" w:rsidRPr="00A77A81" w:rsidRDefault="00AF6C4E" w:rsidP="009E48A4">
      <w:pPr>
        <w:spacing w:after="0" w:line="240" w:lineRule="auto"/>
        <w:ind w:firstLine="425"/>
        <w:jc w:val="both"/>
        <w:rPr>
          <w:rFonts w:ascii="Times New Roman" w:hAnsi="Times New Roman" w:cs="Times New Roman"/>
          <w:b/>
          <w:sz w:val="28"/>
          <w:szCs w:val="28"/>
          <w:lang w:val="kk-KZ"/>
        </w:rPr>
      </w:pPr>
      <w:r w:rsidRPr="00A77A81">
        <w:rPr>
          <w:rFonts w:ascii="Times New Roman" w:hAnsi="Times New Roman" w:cs="Times New Roman"/>
          <w:b/>
          <w:sz w:val="28"/>
          <w:szCs w:val="28"/>
          <w:lang w:val="kk-KZ"/>
        </w:rPr>
        <w:t>Жоспар</w:t>
      </w:r>
    </w:p>
    <w:p w:rsidR="00AF6C4E" w:rsidRPr="00A77A81" w:rsidRDefault="00A77A81" w:rsidP="00A77A81">
      <w:pPr>
        <w:spacing w:after="0" w:line="240" w:lineRule="auto"/>
        <w:ind w:left="1080" w:hanging="654"/>
        <w:rPr>
          <w:rFonts w:ascii="Times New Roman" w:hAnsi="Times New Roman" w:cs="Times New Roman"/>
          <w:b/>
          <w:sz w:val="28"/>
          <w:szCs w:val="28"/>
          <w:lang w:val="kk-KZ"/>
        </w:rPr>
      </w:pPr>
      <w:r w:rsidRPr="00A77A81">
        <w:rPr>
          <w:rFonts w:ascii="Times New Roman" w:hAnsi="Times New Roman" w:cs="Times New Roman"/>
          <w:b/>
          <w:sz w:val="28"/>
          <w:szCs w:val="28"/>
          <w:lang w:val="kk-KZ"/>
        </w:rPr>
        <w:t xml:space="preserve">1. </w:t>
      </w:r>
      <w:r w:rsidR="00AF6C4E" w:rsidRPr="00A77A81">
        <w:rPr>
          <w:rFonts w:ascii="Times New Roman" w:hAnsi="Times New Roman" w:cs="Times New Roman"/>
          <w:b/>
          <w:sz w:val="28"/>
          <w:szCs w:val="28"/>
          <w:lang w:val="kk-KZ"/>
        </w:rPr>
        <w:t>Таза культура</w:t>
      </w:r>
    </w:p>
    <w:p w:rsidR="00AF6C4E" w:rsidRPr="00A77A81" w:rsidRDefault="00A77A81" w:rsidP="00A77A81">
      <w:pPr>
        <w:spacing w:after="0" w:line="240" w:lineRule="auto"/>
        <w:ind w:left="1080" w:hanging="654"/>
        <w:rPr>
          <w:rFonts w:ascii="Times New Roman" w:hAnsi="Times New Roman" w:cs="Times New Roman"/>
          <w:b/>
          <w:sz w:val="28"/>
          <w:szCs w:val="28"/>
          <w:lang w:val="kk-KZ"/>
        </w:rPr>
      </w:pPr>
      <w:r w:rsidRPr="00A77A81">
        <w:rPr>
          <w:rFonts w:ascii="Times New Roman" w:hAnsi="Times New Roman" w:cs="Times New Roman"/>
          <w:b/>
          <w:sz w:val="28"/>
          <w:szCs w:val="28"/>
          <w:lang w:val="kk-KZ"/>
        </w:rPr>
        <w:t xml:space="preserve">2. </w:t>
      </w:r>
      <w:r w:rsidR="00AF6C4E" w:rsidRPr="00A77A81">
        <w:rPr>
          <w:rFonts w:ascii="Times New Roman" w:hAnsi="Times New Roman" w:cs="Times New Roman"/>
          <w:b/>
          <w:sz w:val="28"/>
          <w:szCs w:val="28"/>
          <w:lang w:val="kk-KZ"/>
        </w:rPr>
        <w:t>Залалсыздандыру әдістері</w:t>
      </w:r>
    </w:p>
    <w:p w:rsidR="00AF6C4E" w:rsidRPr="009E48A4" w:rsidRDefault="00AF6C4E" w:rsidP="009E48A4">
      <w:pPr>
        <w:pStyle w:val="ab"/>
        <w:shd w:val="clear" w:color="auto" w:fill="FFFFFF"/>
        <w:spacing w:after="0" w:line="240" w:lineRule="auto"/>
        <w:ind w:left="0" w:firstLine="425"/>
        <w:jc w:val="both"/>
        <w:rPr>
          <w:rFonts w:ascii="Times New Roman" w:hAnsi="Times New Roman" w:cs="Times New Roman"/>
          <w:b/>
          <w:noProof/>
          <w:color w:val="000000"/>
          <w:sz w:val="28"/>
          <w:szCs w:val="28"/>
          <w:lang w:val="kk-KZ"/>
        </w:rPr>
      </w:pPr>
      <w:r w:rsidRPr="009E48A4">
        <w:rPr>
          <w:rFonts w:ascii="Times New Roman" w:hAnsi="Times New Roman" w:cs="Times New Roman"/>
          <w:b/>
          <w:noProof/>
          <w:color w:val="000000"/>
          <w:sz w:val="28"/>
          <w:szCs w:val="28"/>
          <w:lang w:val="kk-KZ"/>
        </w:rPr>
        <w:t xml:space="preserve">3.Студенттердің өз бетінше жасайтын жұмыстар </w:t>
      </w:r>
    </w:p>
    <w:p w:rsidR="00AF6C4E" w:rsidRPr="009E48A4" w:rsidRDefault="00AF6C4E" w:rsidP="009E48A4">
      <w:pPr>
        <w:pStyle w:val="ab"/>
        <w:spacing w:after="0" w:line="240" w:lineRule="auto"/>
        <w:ind w:left="0" w:firstLine="425"/>
        <w:jc w:val="both"/>
        <w:rPr>
          <w:rFonts w:ascii="Times New Roman" w:hAnsi="Times New Roman" w:cs="Times New Roman"/>
          <w:sz w:val="28"/>
          <w:szCs w:val="28"/>
          <w:lang w:val="kk-KZ"/>
        </w:rPr>
      </w:pP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Зертханалық жағдайда микроорганизмдерді қатты және сұйық орталарға пробиркаларды, колбаларды және Петри табақшаларында өсіреді.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Микробиологияда егу деп микроорганизм клеткасын (егу материалы - инокулят) залалсыздандырылған ортаға енгізуді айтады.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Ауыстырып егу – бұл қоректік орталарда өсірілген микроорганизмдер дақылдарын басқа жаңа қоректік ортаға ауыстыру.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Микроорганизмдерді егуді (және ауыстырып егуді) зерттеліп отырған дақылды бөтен микроорганизмдермен ластанудан және қоршаған ортаны зерттеліп отырған микроорганизм дақылдарымен ластаудан қорғау үшін қажетті орындалатын залалсыздандырудың белгілі ережелерін сақтай отырып жүргізеді.</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b/>
          <w:sz w:val="28"/>
          <w:szCs w:val="28"/>
          <w:lang w:val="kk-KZ"/>
        </w:rPr>
        <w:t xml:space="preserve">Таза культура деп – </w:t>
      </w:r>
      <w:r w:rsidRPr="009E48A4">
        <w:rPr>
          <w:rFonts w:ascii="Times New Roman" w:hAnsi="Times New Roman" w:cs="Times New Roman"/>
          <w:sz w:val="28"/>
          <w:szCs w:val="28"/>
          <w:lang w:val="kk-KZ"/>
        </w:rPr>
        <w:t>микроорганизмдердің бір түрінен тұратын культураны айтамыз. Бір клетканың ұрпағы болатын микрорганизмнің таза культурасын – клон деп атайды.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Микроорганизмдердің таза культурасын тығыз қоректік ортаның ішінде немесе жоғарғы жағында бөліп алуға болады.</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Таза культураларды алудың бірнеше әдісі бар. Бұлардың барлығы бір жасуша</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1. Қатты ортада пробиркаларда, ортасы бар басқа пробиркаларда өсірілген микроорганизмдерді ауыстырып егу: </w:t>
      </w:r>
    </w:p>
    <w:p w:rsidR="00A864CE" w:rsidRPr="009E48A4" w:rsidRDefault="00A864CE" w:rsidP="00A77A81">
      <w:pPr>
        <w:spacing w:after="0" w:line="240" w:lineRule="auto"/>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Жаңа қоректік ортасы бар пробиркаға түсінікті етіп микроорганизм атын және егу мерзімін жазады. Жазуды әйнекке сиямен немесе стеклографпен жазады;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Қыздырғышты жағады. Жылы ауа қоршаған ауа микроорганизмнің енуіне кедергі жасау және оларды жою үшін егінді қыздырғыш жалынынан өткізеді;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Оң қолына егуді іске асыруда қолданылатын бактериологиялық ілмешекті алады (ілмешекті қалам сияқты ұстау керек);</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Бактериологиялық ілмешекті қыздырғыштың жалынында залалсыздандырады. Сымды қызарғанша ұстайды және бір мезгілде микроорганизмдер дақылдары бар пробиркаға енгізілетін ұстағышқа жалғасқан ілмешектің бөлігін күйдіреді. Қыздыру кезінде сымның барлық толық қызу үшін ілмешекті жалында тігінен ұстайды;</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Сол қолға екі пробирка алады – біреуінде залалсыздандырылған ортасы бар (өзінен алыста), екіншісінде микроорганизм дақылдары бар (өзіне жақын);</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Бактериологиялық ілмешекті оң қолдан жібермей, бас бармақ пен кішкентай саусақпен мақталы тығындарды алақанға қысып, пробиркадан тығындарды алады. Тығынды столға қоюға болмайды;</w:t>
      </w:r>
    </w:p>
    <w:p w:rsidR="00A864CE" w:rsidRPr="009E48A4" w:rsidRDefault="00A864CE" w:rsidP="00A77A81">
      <w:pPr>
        <w:spacing w:after="0" w:line="240" w:lineRule="auto"/>
        <w:ind w:left="360"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lastRenderedPageBreak/>
        <w:t xml:space="preserve">Ашық пробиркалардың шеттерін қыздырғыштың жалынында аздап күйдіреді;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 дақылдары бар пробиркаға ілмешекті енгізеді. Микроорганизм клеткасын зақымдап алмас үшін ілмешекті алдымен суытып алады, микроорганизм клеткаларынан босаған қоректік ортаға тигізгеннен кейін барып микробтық массаның аз бөлігін алады;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Ілмешекті шығарып пробирканың қабырғаларына тигізбей оны залалсыздандырылған қоректік ортасы бар пробиркаға енгізеді.</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Түбінен жоғары қарай қисық немесе түзу штрих сызықты ілмешекті агардың бетіне аздап тигізіп өткізеді;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Мақталы тығынды және пробирканың шеттерін бір мезгілде отта күйдіреді және екі пробирканы да жабады; </w:t>
      </w:r>
    </w:p>
    <w:p w:rsidR="00A864CE" w:rsidRPr="009E48A4" w:rsidRDefault="00A864CE" w:rsidP="00A77A81">
      <w:pPr>
        <w:spacing w:after="0" w:line="240" w:lineRule="auto"/>
        <w:ind w:left="360"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Ілмешекті отта күйдіреді.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2. Сұйық ортада өсірілген микроорганизм дақылдарын ауыстырып егу:</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Залалсыздандырылған қағаздан градуирленген пипетканы жоғары ұшынан оң қолдың үлкен және ортаңғы саусақпен сұйық ортасы бар ыдысқа енгізілетін пипетканың жоғары бөлігіне тигізбей алады;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Жоғарыда айтылған залалсыздандырудың барлық ережелерін сақтай отырып тығынды ашып, пипетканы пробиркаға енгізеді. </w:t>
      </w:r>
    </w:p>
    <w:p w:rsidR="00A864CE" w:rsidRPr="009E48A4"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Микроорганизм суспензиясын пипеткаға сорып, тығынмен пробирканы жабады. Қауіпсіздік ережелерін сақтай отырып залаласыздандырылған</w:t>
      </w:r>
    </w:p>
    <w:p w:rsidR="00A864CE" w:rsidRPr="009E48A4" w:rsidRDefault="00A864CE" w:rsidP="00A77A81">
      <w:pPr>
        <w:spacing w:after="0" w:line="240" w:lineRule="auto"/>
        <w:ind w:left="360" w:hanging="360"/>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қоректік ортаға керекті өлшемде суспензияны енгізеді; </w:t>
      </w:r>
    </w:p>
    <w:p w:rsidR="00A864CE" w:rsidRDefault="00A864CE" w:rsidP="00A77A81">
      <w:pPr>
        <w:spacing w:after="0" w:line="240" w:lineRule="auto"/>
        <w:ind w:firstLine="426"/>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Қоршаған заттарға тигізбей пипетканы дизинфицирленген ерітіндісі (хлораминнің 0,5-3% судағы ерітіндісі немесе фенолдың 3-5 % судағы ерітіндісі) бар ортаға орналастырады; </w:t>
      </w:r>
    </w:p>
    <w:p w:rsidR="00A77A81" w:rsidRPr="009E48A4" w:rsidRDefault="00A77A81" w:rsidP="00A77A81">
      <w:pPr>
        <w:spacing w:after="0" w:line="240" w:lineRule="auto"/>
        <w:ind w:firstLine="426"/>
        <w:jc w:val="both"/>
        <w:rPr>
          <w:rFonts w:ascii="Times New Roman" w:hAnsi="Times New Roman" w:cs="Times New Roman"/>
          <w:sz w:val="28"/>
          <w:szCs w:val="28"/>
          <w:lang w:val="kk-KZ"/>
        </w:rPr>
      </w:pPr>
    </w:p>
    <w:p w:rsidR="00AF6C4E" w:rsidRPr="00B140A8" w:rsidRDefault="00AF6C4E" w:rsidP="009E48A4">
      <w:pPr>
        <w:spacing w:after="0" w:line="240" w:lineRule="auto"/>
        <w:ind w:firstLine="425"/>
        <w:jc w:val="both"/>
        <w:textAlignment w:val="top"/>
        <w:rPr>
          <w:rFonts w:ascii="Times New Roman" w:hAnsi="Times New Roman" w:cs="Times New Roman"/>
          <w:sz w:val="28"/>
          <w:szCs w:val="28"/>
          <w:highlight w:val="yellow"/>
          <w:lang w:val="kk-KZ"/>
        </w:rPr>
      </w:pPr>
      <w:r w:rsidRPr="00B140A8">
        <w:rPr>
          <w:rFonts w:ascii="Times New Roman" w:hAnsi="Times New Roman" w:cs="Times New Roman"/>
          <w:noProof/>
          <w:sz w:val="28"/>
          <w:szCs w:val="28"/>
          <w:highlight w:val="yellow"/>
        </w:rPr>
        <w:drawing>
          <wp:inline distT="0" distB="0" distL="0" distR="0">
            <wp:extent cx="3077347" cy="3143250"/>
            <wp:effectExtent l="19050" t="0" r="8753" b="0"/>
            <wp:docPr id="27" name="Рисунок 27" descr="Без наз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з названия"/>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79485" cy="3145434"/>
                    </a:xfrm>
                    <a:prstGeom prst="rect">
                      <a:avLst/>
                    </a:prstGeom>
                    <a:noFill/>
                    <a:ln>
                      <a:noFill/>
                    </a:ln>
                  </pic:spPr>
                </pic:pic>
              </a:graphicData>
            </a:graphic>
          </wp:inline>
        </w:drawing>
      </w:r>
      <w:r w:rsidR="002D501E">
        <w:rPr>
          <w:rFonts w:ascii="Times New Roman" w:hAnsi="Times New Roman" w:cs="Times New Roman"/>
          <w:noProof/>
          <w:sz w:val="28"/>
          <w:szCs w:val="28"/>
          <w:highlight w:val="yellow"/>
        </w:rPr>
        <w:t xml:space="preserve">   </w:t>
      </w:r>
      <w:r w:rsidRPr="00B140A8">
        <w:rPr>
          <w:rFonts w:ascii="Times New Roman" w:hAnsi="Times New Roman" w:cs="Times New Roman"/>
          <w:noProof/>
          <w:sz w:val="28"/>
          <w:szCs w:val="28"/>
          <w:highlight w:val="yellow"/>
        </w:rPr>
        <w:drawing>
          <wp:inline distT="0" distB="0" distL="0" distR="0">
            <wp:extent cx="2452058" cy="3143250"/>
            <wp:effectExtent l="19050" t="0" r="5392" b="0"/>
            <wp:docPr id="26" name="Рисунок 26" descr="Без назван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ез названия (1)"/>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2058" cy="3143250"/>
                    </a:xfrm>
                    <a:prstGeom prst="rect">
                      <a:avLst/>
                    </a:prstGeom>
                    <a:noFill/>
                    <a:ln>
                      <a:noFill/>
                    </a:ln>
                  </pic:spPr>
                </pic:pic>
              </a:graphicData>
            </a:graphic>
          </wp:inline>
        </w:drawing>
      </w:r>
    </w:p>
    <w:p w:rsidR="00AF6C4E" w:rsidRPr="00B140A8" w:rsidRDefault="00AF6C4E" w:rsidP="009E48A4">
      <w:pPr>
        <w:spacing w:after="0" w:line="240" w:lineRule="auto"/>
        <w:ind w:firstLine="425"/>
        <w:jc w:val="both"/>
        <w:textAlignment w:val="top"/>
        <w:rPr>
          <w:rFonts w:ascii="Times New Roman" w:hAnsi="Times New Roman" w:cs="Times New Roman"/>
          <w:sz w:val="28"/>
          <w:szCs w:val="28"/>
          <w:highlight w:val="yellow"/>
          <w:lang w:val="kk-KZ"/>
        </w:rPr>
      </w:pPr>
    </w:p>
    <w:p w:rsidR="00AF6C4E" w:rsidRPr="002D501E" w:rsidRDefault="00AF6C4E" w:rsidP="009E48A4">
      <w:pPr>
        <w:spacing w:after="0" w:line="240" w:lineRule="auto"/>
        <w:ind w:firstLine="425"/>
        <w:jc w:val="center"/>
        <w:textAlignment w:val="top"/>
        <w:rPr>
          <w:rFonts w:ascii="Times New Roman" w:hAnsi="Times New Roman" w:cs="Times New Roman"/>
          <w:sz w:val="28"/>
          <w:szCs w:val="28"/>
          <w:lang w:val="kk-KZ"/>
        </w:rPr>
      </w:pPr>
      <w:r w:rsidRPr="002D501E">
        <w:rPr>
          <w:rFonts w:ascii="Times New Roman" w:hAnsi="Times New Roman" w:cs="Times New Roman"/>
          <w:sz w:val="28"/>
          <w:szCs w:val="28"/>
          <w:lang w:val="kk-KZ"/>
        </w:rPr>
        <w:t>Сурет</w:t>
      </w:r>
      <w:r w:rsidR="00470605" w:rsidRPr="002D501E">
        <w:rPr>
          <w:rFonts w:ascii="Times New Roman" w:hAnsi="Times New Roman" w:cs="Times New Roman"/>
          <w:sz w:val="28"/>
          <w:szCs w:val="28"/>
          <w:lang w:val="kk-KZ"/>
        </w:rPr>
        <w:t xml:space="preserve"> 6</w:t>
      </w:r>
    </w:p>
    <w:p w:rsidR="00AF6C4E" w:rsidRPr="009E48A4" w:rsidRDefault="00AF6C4E"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lastRenderedPageBreak/>
        <w:t xml:space="preserve">Бақылау сұрақтары: </w:t>
      </w:r>
    </w:p>
    <w:p w:rsidR="00AF6C4E" w:rsidRPr="009E48A4" w:rsidRDefault="00AF6C4E" w:rsidP="009E48A4">
      <w:pPr>
        <w:spacing w:after="0" w:line="240" w:lineRule="auto"/>
        <w:ind w:firstLine="425"/>
        <w:jc w:val="both"/>
        <w:rPr>
          <w:rFonts w:ascii="Times New Roman" w:hAnsi="Times New Roman" w:cs="Times New Roman"/>
          <w:b/>
          <w:sz w:val="28"/>
          <w:szCs w:val="28"/>
          <w:lang w:val="kk-KZ"/>
        </w:rPr>
      </w:pPr>
    </w:p>
    <w:p w:rsidR="00AF6C4E" w:rsidRPr="009E48A4" w:rsidRDefault="00AF6C4E" w:rsidP="009E48A4">
      <w:pPr>
        <w:numPr>
          <w:ilvl w:val="0"/>
          <w:numId w:val="24"/>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val="kk-KZ"/>
        </w:rPr>
        <w:t>Таза дақыл дегеніміз не</w:t>
      </w:r>
      <w:r w:rsidRPr="009E48A4">
        <w:rPr>
          <w:rFonts w:ascii="Times New Roman" w:hAnsi="Times New Roman" w:cs="Times New Roman"/>
          <w:sz w:val="28"/>
          <w:szCs w:val="28"/>
        </w:rPr>
        <w:t>?</w:t>
      </w:r>
    </w:p>
    <w:p w:rsidR="00AF6C4E" w:rsidRPr="009E48A4" w:rsidRDefault="00AF6C4E" w:rsidP="009E48A4">
      <w:pPr>
        <w:numPr>
          <w:ilvl w:val="0"/>
          <w:numId w:val="24"/>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val="kk-KZ"/>
        </w:rPr>
        <w:t>Таза дақылдарды алу және тазалығын зерттеу әдістері.</w:t>
      </w:r>
    </w:p>
    <w:p w:rsidR="00AF6C4E" w:rsidRPr="009E48A4" w:rsidRDefault="00AF6C4E" w:rsidP="009E48A4">
      <w:pPr>
        <w:numPr>
          <w:ilvl w:val="0"/>
          <w:numId w:val="24"/>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val="kk-KZ"/>
        </w:rPr>
        <w:t>Микроорганизмдер дақылдарын егу және егудің техникасын.</w:t>
      </w:r>
    </w:p>
    <w:p w:rsidR="00AF6C4E" w:rsidRPr="009E48A4" w:rsidRDefault="00AF6C4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Зертханалық жағдайда микроорганизмдерді қандай орталарда өсіреді</w:t>
      </w:r>
    </w:p>
    <w:p w:rsidR="00AF6C4E" w:rsidRPr="009E48A4" w:rsidRDefault="00AF6C4E" w:rsidP="009E48A4">
      <w:pPr>
        <w:spacing w:after="0" w:line="240" w:lineRule="auto"/>
        <w:ind w:firstLine="425"/>
        <w:jc w:val="both"/>
        <w:rPr>
          <w:rFonts w:ascii="Times New Roman" w:hAnsi="Times New Roman" w:cs="Times New Roman"/>
          <w:sz w:val="28"/>
          <w:szCs w:val="28"/>
          <w:lang w:val="kk-KZ"/>
        </w:rPr>
      </w:pPr>
    </w:p>
    <w:p w:rsidR="00AF6C4E" w:rsidRPr="009E48A4" w:rsidRDefault="00AF6C4E"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sz w:val="28"/>
          <w:szCs w:val="28"/>
          <w:lang w:val="kk-KZ"/>
        </w:rPr>
        <w:t>Тест сұрақтары</w:t>
      </w:r>
    </w:p>
    <w:p w:rsidR="005100C8" w:rsidRPr="009E48A4" w:rsidRDefault="005100C8" w:rsidP="009E48A4">
      <w:pPr>
        <w:pStyle w:val="ab"/>
        <w:spacing w:after="0" w:line="240" w:lineRule="auto"/>
        <w:ind w:left="0" w:firstLine="425"/>
        <w:jc w:val="both"/>
        <w:rPr>
          <w:rFonts w:ascii="Times New Roman" w:hAnsi="Times New Roman" w:cs="Times New Roman"/>
          <w:b/>
          <w:sz w:val="28"/>
          <w:szCs w:val="28"/>
          <w:lang w:val="kk-KZ"/>
        </w:rPr>
      </w:pPr>
    </w:p>
    <w:p w:rsidR="00AF6C4E" w:rsidRPr="009E48A4" w:rsidRDefault="005100C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lang w:val="kk-KZ" w:eastAsia="ko-KR"/>
        </w:rPr>
        <w:t>1.</w:t>
      </w:r>
      <w:r w:rsidR="00AF6C4E" w:rsidRPr="009E48A4">
        <w:rPr>
          <w:rFonts w:ascii="Times New Roman" w:hAnsi="Times New Roman" w:cs="Times New Roman"/>
          <w:sz w:val="28"/>
          <w:szCs w:val="28"/>
          <w:lang w:eastAsia="ko-KR"/>
        </w:rPr>
        <w:t xml:space="preserve">Таза </w:t>
      </w:r>
      <w:r w:rsidR="00AF6C4E" w:rsidRPr="009E48A4">
        <w:rPr>
          <w:rFonts w:ascii="Times New Roman" w:hAnsi="Times New Roman" w:cs="Times New Roman"/>
          <w:sz w:val="28"/>
          <w:szCs w:val="28"/>
          <w:lang w:val="kk-KZ" w:eastAsia="ko-KR"/>
        </w:rPr>
        <w:t>к</w:t>
      </w:r>
      <w:r w:rsidR="00AF6C4E" w:rsidRPr="009E48A4">
        <w:rPr>
          <w:rFonts w:ascii="Times New Roman" w:hAnsi="Times New Roman" w:cs="Times New Roman"/>
          <w:sz w:val="28"/>
          <w:szCs w:val="28"/>
          <w:lang w:eastAsia="ko-KR"/>
        </w:rPr>
        <w:t xml:space="preserve">ультураларды бөліп шығаратын әдісті» авторы </w:t>
      </w:r>
      <w:r w:rsidR="00AF6C4E" w:rsidRPr="009E48A4">
        <w:rPr>
          <w:rFonts w:ascii="Times New Roman" w:hAnsi="Times New Roman" w:cs="Times New Roman"/>
          <w:sz w:val="28"/>
          <w:szCs w:val="28"/>
          <w:lang w:val="kk-KZ" w:eastAsia="ko-KR"/>
        </w:rPr>
        <w:t>к</w:t>
      </w:r>
      <w:r w:rsidR="00AF6C4E" w:rsidRPr="009E48A4">
        <w:rPr>
          <w:rFonts w:ascii="Times New Roman" w:hAnsi="Times New Roman" w:cs="Times New Roman"/>
          <w:sz w:val="28"/>
          <w:szCs w:val="28"/>
          <w:lang w:eastAsia="ko-KR"/>
        </w:rPr>
        <w:t>ім</w:t>
      </w:r>
      <w:r w:rsidR="00AF6C4E"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F6C4E">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Кох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Дженнер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Пастер</w:t>
      </w:r>
    </w:p>
    <w:p w:rsidR="00AF6C4E" w:rsidRDefault="00AF6C4E" w:rsidP="009E48A4">
      <w:pPr>
        <w:spacing w:after="0" w:line="240" w:lineRule="auto"/>
        <w:ind w:firstLine="425"/>
        <w:jc w:val="both"/>
        <w:rPr>
          <w:rFonts w:ascii="Times New Roman" w:hAnsi="Times New Roman" w:cs="Times New Roman"/>
          <w:sz w:val="28"/>
          <w:szCs w:val="28"/>
        </w:rPr>
      </w:pPr>
    </w:p>
    <w:p w:rsidR="00FF3A3E" w:rsidRPr="009E48A4" w:rsidRDefault="00FF3A3E" w:rsidP="009E48A4">
      <w:pPr>
        <w:spacing w:after="0" w:line="240" w:lineRule="auto"/>
        <w:ind w:firstLine="425"/>
        <w:jc w:val="both"/>
        <w:rPr>
          <w:rFonts w:ascii="Times New Roman" w:hAnsi="Times New Roman" w:cs="Times New Roman"/>
          <w:sz w:val="28"/>
          <w:szCs w:val="28"/>
        </w:rPr>
        <w:sectPr w:rsidR="00FF3A3E" w:rsidRPr="009E48A4" w:rsidSect="00A15ABE">
          <w:type w:val="continuous"/>
          <w:pgSz w:w="11906" w:h="16838"/>
          <w:pgMar w:top="1134" w:right="567" w:bottom="1418" w:left="1701" w:header="720" w:footer="720" w:gutter="0"/>
          <w:paperSrc w:first="1" w:other="1"/>
          <w:cols w:space="720"/>
        </w:sectPr>
      </w:pPr>
    </w:p>
    <w:p w:rsidR="00AF6C4E" w:rsidRPr="009E48A4" w:rsidRDefault="005100C8"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lang w:val="kk-KZ" w:eastAsia="ko-KR"/>
        </w:rPr>
        <w:lastRenderedPageBreak/>
        <w:t>2.</w:t>
      </w:r>
      <w:r w:rsidR="00AF6C4E" w:rsidRPr="009E48A4">
        <w:rPr>
          <w:rFonts w:ascii="Times New Roman" w:hAnsi="Times New Roman" w:cs="Times New Roman"/>
          <w:sz w:val="28"/>
          <w:szCs w:val="28"/>
          <w:lang w:eastAsia="ko-KR"/>
        </w:rPr>
        <w:t>Микробтарды алғаш рет бояған ғалым</w:t>
      </w:r>
      <w:r w:rsidR="00AF6C4E"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Кох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Листер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Левенгук</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Default="005100C8" w:rsidP="00FF3A3E">
      <w:pPr>
        <w:spacing w:after="0" w:line="240" w:lineRule="auto"/>
        <w:ind w:hanging="851"/>
        <w:jc w:val="both"/>
        <w:rPr>
          <w:rFonts w:ascii="Times New Roman" w:hAnsi="Times New Roman" w:cs="Times New Roman"/>
          <w:sz w:val="28"/>
          <w:szCs w:val="28"/>
        </w:rPr>
      </w:pPr>
      <w:r w:rsidRPr="00FF3A3E">
        <w:rPr>
          <w:rFonts w:ascii="Times New Roman" w:hAnsi="Times New Roman" w:cs="Times New Roman"/>
          <w:sz w:val="28"/>
          <w:szCs w:val="28"/>
        </w:rPr>
        <w:lastRenderedPageBreak/>
        <w:t>Дженнер</w:t>
      </w:r>
    </w:p>
    <w:p w:rsidR="00FF3A3E" w:rsidRPr="00FF3A3E" w:rsidRDefault="00FF3A3E" w:rsidP="00FF3A3E">
      <w:pPr>
        <w:spacing w:after="0" w:line="240" w:lineRule="auto"/>
        <w:ind w:hanging="851"/>
        <w:jc w:val="both"/>
        <w:rPr>
          <w:rFonts w:ascii="Times New Roman" w:hAnsi="Times New Roman" w:cs="Times New Roman"/>
          <w:sz w:val="28"/>
          <w:szCs w:val="28"/>
          <w:lang w:val="en-US"/>
        </w:rPr>
      </w:pPr>
    </w:p>
    <w:p w:rsidR="00FF3A3E" w:rsidRPr="00FF3A3E" w:rsidRDefault="00FF3A3E" w:rsidP="00FF3A3E">
      <w:pPr>
        <w:spacing w:after="0" w:line="240" w:lineRule="auto"/>
        <w:ind w:left="-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Pr>
          <w:rFonts w:ascii="Times New Roman" w:hAnsi="Times New Roman" w:cs="Times New Roman"/>
          <w:sz w:val="28"/>
          <w:szCs w:val="28"/>
        </w:rPr>
        <w:t xml:space="preserve">3. </w:t>
      </w:r>
      <w:r w:rsidRPr="00FF3A3E">
        <w:rPr>
          <w:rFonts w:ascii="Times New Roman" w:hAnsi="Times New Roman" w:cs="Times New Roman"/>
          <w:sz w:val="28"/>
          <w:szCs w:val="28"/>
          <w:lang w:val="fr-FR"/>
        </w:rPr>
        <w:t>М</w:t>
      </w:r>
      <w:r w:rsidRPr="00FF3A3E">
        <w:rPr>
          <w:rFonts w:ascii="Times New Roman" w:hAnsi="Times New Roman" w:cs="Times New Roman"/>
          <w:sz w:val="28"/>
          <w:szCs w:val="28"/>
        </w:rPr>
        <w:t>.о.-д</w:t>
      </w:r>
      <w:r w:rsidRPr="00FF3A3E">
        <w:rPr>
          <w:rFonts w:ascii="Times New Roman" w:hAnsi="Times New Roman" w:cs="Times New Roman"/>
          <w:sz w:val="28"/>
          <w:szCs w:val="28"/>
          <w:lang w:val="fr-FR"/>
        </w:rPr>
        <w:t>і</w:t>
      </w:r>
      <w:r w:rsidRPr="00FF3A3E">
        <w:rPr>
          <w:rFonts w:ascii="Times New Roman" w:hAnsi="Times New Roman" w:cs="Times New Roman"/>
          <w:sz w:val="28"/>
          <w:szCs w:val="28"/>
        </w:rPr>
        <w:t>ң т</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з</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 xml:space="preserve"> </w:t>
      </w:r>
      <w:r w:rsidRPr="00FF3A3E">
        <w:rPr>
          <w:rFonts w:ascii="Times New Roman" w:hAnsi="Times New Roman" w:cs="Times New Roman"/>
          <w:sz w:val="28"/>
          <w:szCs w:val="28"/>
          <w:lang w:val="kk-KZ"/>
        </w:rPr>
        <w:t>к</w:t>
      </w:r>
      <w:r w:rsidRPr="00FF3A3E">
        <w:rPr>
          <w:rFonts w:ascii="Times New Roman" w:hAnsi="Times New Roman" w:cs="Times New Roman"/>
          <w:sz w:val="28"/>
          <w:szCs w:val="28"/>
        </w:rPr>
        <w:t>у</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ьтур</w:t>
      </w:r>
      <w:r w:rsidRPr="00FF3A3E">
        <w:rPr>
          <w:rFonts w:ascii="Times New Roman" w:hAnsi="Times New Roman" w:cs="Times New Roman"/>
          <w:sz w:val="28"/>
          <w:szCs w:val="28"/>
          <w:lang w:val="fr-FR"/>
        </w:rPr>
        <w:t>ала</w:t>
      </w:r>
      <w:r w:rsidRPr="00FF3A3E">
        <w:rPr>
          <w:rFonts w:ascii="Times New Roman" w:hAnsi="Times New Roman" w:cs="Times New Roman"/>
          <w:sz w:val="28"/>
          <w:szCs w:val="28"/>
        </w:rPr>
        <w:t>рын егу үш</w:t>
      </w:r>
      <w:r w:rsidRPr="00FF3A3E">
        <w:rPr>
          <w:rFonts w:ascii="Times New Roman" w:hAnsi="Times New Roman" w:cs="Times New Roman"/>
          <w:sz w:val="28"/>
          <w:szCs w:val="28"/>
          <w:lang w:val="fr-FR"/>
        </w:rPr>
        <w:t>і</w:t>
      </w:r>
      <w:r w:rsidRPr="00FF3A3E">
        <w:rPr>
          <w:rFonts w:ascii="Times New Roman" w:hAnsi="Times New Roman" w:cs="Times New Roman"/>
          <w:sz w:val="28"/>
          <w:szCs w:val="28"/>
        </w:rPr>
        <w:t>н … қо</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д</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н</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ды</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lang w:val="fr-FR"/>
        </w:rPr>
        <w:lastRenderedPageBreak/>
        <w:t>микроб</w:t>
      </w:r>
      <w:r w:rsidRPr="00FF3A3E">
        <w:rPr>
          <w:rFonts w:ascii="Times New Roman" w:hAnsi="Times New Roman" w:cs="Times New Roman"/>
          <w:sz w:val="28"/>
          <w:szCs w:val="28"/>
        </w:rPr>
        <w:t>ио</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огия</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 xml:space="preserve">ық </w:t>
      </w:r>
      <w:r w:rsidRPr="00FF3A3E">
        <w:rPr>
          <w:rFonts w:ascii="Times New Roman" w:hAnsi="Times New Roman" w:cs="Times New Roman"/>
          <w:sz w:val="28"/>
          <w:szCs w:val="28"/>
          <w:lang w:val="fr-FR"/>
        </w:rPr>
        <w:t>іл</w:t>
      </w:r>
      <w:r w:rsidRPr="00FF3A3E">
        <w:rPr>
          <w:rFonts w:ascii="Times New Roman" w:hAnsi="Times New Roman" w:cs="Times New Roman"/>
          <w:sz w:val="28"/>
          <w:szCs w:val="28"/>
        </w:rPr>
        <w:t>ше</w:t>
      </w:r>
      <w:r w:rsidRPr="00FF3A3E">
        <w:rPr>
          <w:rFonts w:ascii="Times New Roman" w:hAnsi="Times New Roman" w:cs="Times New Roman"/>
          <w:sz w:val="28"/>
          <w:szCs w:val="28"/>
          <w:lang w:val="fr-FR"/>
        </w:rPr>
        <w:t>м</w:t>
      </w:r>
      <w:r w:rsidRPr="00FF3A3E">
        <w:rPr>
          <w:rFonts w:ascii="Times New Roman" w:hAnsi="Times New Roman" w:cs="Times New Roman"/>
          <w:sz w:val="28"/>
          <w:szCs w:val="28"/>
        </w:rPr>
        <w:t>ек</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фи</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ьтр қ</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ғ</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зы</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lang w:val="fr-FR"/>
        </w:rPr>
        <w:lastRenderedPageBreak/>
        <w:t>ма</w:t>
      </w:r>
      <w:r w:rsidRPr="00FF3A3E">
        <w:rPr>
          <w:rFonts w:ascii="Times New Roman" w:hAnsi="Times New Roman" w:cs="Times New Roman"/>
          <w:sz w:val="28"/>
          <w:szCs w:val="28"/>
        </w:rPr>
        <w:t>қт</w:t>
      </w:r>
      <w:r w:rsidRPr="00FF3A3E">
        <w:rPr>
          <w:rFonts w:ascii="Times New Roman" w:hAnsi="Times New Roman" w:cs="Times New Roman"/>
          <w:sz w:val="28"/>
          <w:szCs w:val="28"/>
          <w:lang w:val="fr-FR"/>
        </w:rPr>
        <w:t>а</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к</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уф</w:t>
      </w:r>
      <w:r w:rsidRPr="00FF3A3E">
        <w:rPr>
          <w:rFonts w:ascii="Times New Roman" w:hAnsi="Times New Roman" w:cs="Times New Roman"/>
          <w:sz w:val="28"/>
          <w:szCs w:val="28"/>
          <w:lang w:val="fr-FR"/>
        </w:rPr>
        <w:t>ма</w:t>
      </w:r>
      <w:r w:rsidRPr="00FF3A3E">
        <w:rPr>
          <w:rFonts w:ascii="Times New Roman" w:hAnsi="Times New Roman" w:cs="Times New Roman"/>
          <w:sz w:val="28"/>
          <w:szCs w:val="28"/>
        </w:rPr>
        <w:t>н ко</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б</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сы</w:t>
      </w:r>
    </w:p>
    <w:p w:rsidR="00FF3A3E" w:rsidRDefault="00FF3A3E" w:rsidP="00FF3A3E">
      <w:pPr>
        <w:spacing w:after="0" w:line="240" w:lineRule="auto"/>
        <w:ind w:hanging="851"/>
        <w:jc w:val="both"/>
        <w:rPr>
          <w:rFonts w:ascii="Times New Roman" w:hAnsi="Times New Roman" w:cs="Times New Roman"/>
          <w:sz w:val="28"/>
          <w:szCs w:val="28"/>
        </w:rPr>
      </w:pPr>
      <w:r w:rsidRPr="00FF3A3E">
        <w:rPr>
          <w:rFonts w:ascii="Times New Roman" w:hAnsi="Times New Roman" w:cs="Times New Roman"/>
          <w:sz w:val="28"/>
          <w:szCs w:val="28"/>
        </w:rPr>
        <w:lastRenderedPageBreak/>
        <w:t>су тер</w:t>
      </w:r>
      <w:r w:rsidRPr="00FF3A3E">
        <w:rPr>
          <w:rFonts w:ascii="Times New Roman" w:hAnsi="Times New Roman" w:cs="Times New Roman"/>
          <w:sz w:val="28"/>
          <w:szCs w:val="28"/>
          <w:lang w:val="fr-FR"/>
        </w:rPr>
        <w:t>м</w:t>
      </w:r>
      <w:r w:rsidRPr="00FF3A3E">
        <w:rPr>
          <w:rFonts w:ascii="Times New Roman" w:hAnsi="Times New Roman" w:cs="Times New Roman"/>
          <w:sz w:val="28"/>
          <w:szCs w:val="28"/>
        </w:rPr>
        <w:t>ост</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ты</w:t>
      </w:r>
    </w:p>
    <w:p w:rsidR="00FF3A3E" w:rsidRPr="00FF3A3E" w:rsidRDefault="00FF3A3E" w:rsidP="00FF3A3E">
      <w:pPr>
        <w:spacing w:after="0" w:line="240" w:lineRule="auto"/>
        <w:ind w:hanging="851"/>
        <w:jc w:val="both"/>
        <w:rPr>
          <w:rFonts w:ascii="Times New Roman" w:hAnsi="Times New Roman" w:cs="Times New Roman"/>
          <w:sz w:val="28"/>
          <w:szCs w:val="28"/>
        </w:rPr>
      </w:pPr>
    </w:p>
    <w:p w:rsidR="00FF3A3E" w:rsidRPr="00FF3A3E" w:rsidRDefault="00FF3A3E" w:rsidP="00FF3A3E">
      <w:pPr>
        <w:spacing w:after="0" w:line="240" w:lineRule="auto"/>
        <w:ind w:left="-851"/>
        <w:rPr>
          <w:rFonts w:ascii="Times New Roman" w:hAnsi="Times New Roman" w:cs="Times New Roman"/>
          <w:sz w:val="28"/>
          <w:szCs w:val="28"/>
          <w:lang w:eastAsia="ko-KR"/>
        </w:rPr>
      </w:pPr>
      <w:r>
        <w:rPr>
          <w:rFonts w:ascii="Times New Roman" w:hAnsi="Times New Roman" w:cs="Times New Roman"/>
          <w:sz w:val="28"/>
          <w:szCs w:val="28"/>
          <w:lang w:eastAsia="ko-KR"/>
        </w:rPr>
        <w:t xml:space="preserve">4. </w:t>
      </w:r>
      <w:r w:rsidRPr="00FF3A3E">
        <w:rPr>
          <w:rFonts w:ascii="Times New Roman" w:hAnsi="Times New Roman" w:cs="Times New Roman"/>
          <w:sz w:val="28"/>
          <w:szCs w:val="28"/>
          <w:lang w:eastAsia="ko-KR"/>
        </w:rPr>
        <w:t>Осу ф</w:t>
      </w:r>
      <w:r w:rsidRPr="00FF3A3E">
        <w:rPr>
          <w:rFonts w:ascii="Times New Roman" w:hAnsi="Times New Roman" w:cs="Times New Roman"/>
          <w:sz w:val="28"/>
          <w:szCs w:val="28"/>
          <w:lang w:val="fr-FR" w:eastAsia="ko-KR"/>
        </w:rPr>
        <w:t>а</w:t>
      </w:r>
      <w:r w:rsidRPr="00FF3A3E">
        <w:rPr>
          <w:rFonts w:ascii="Times New Roman" w:hAnsi="Times New Roman" w:cs="Times New Roman"/>
          <w:sz w:val="28"/>
          <w:szCs w:val="28"/>
          <w:lang w:eastAsia="ko-KR"/>
        </w:rPr>
        <w:t>ктор</w:t>
      </w:r>
      <w:r w:rsidRPr="00FF3A3E">
        <w:rPr>
          <w:rFonts w:ascii="Times New Roman" w:hAnsi="Times New Roman" w:cs="Times New Roman"/>
          <w:sz w:val="28"/>
          <w:szCs w:val="28"/>
          <w:lang w:val="fr-FR" w:eastAsia="ko-KR"/>
        </w:rPr>
        <w:t>ла</w:t>
      </w:r>
      <w:r w:rsidRPr="00FF3A3E">
        <w:rPr>
          <w:rFonts w:ascii="Times New Roman" w:hAnsi="Times New Roman" w:cs="Times New Roman"/>
          <w:sz w:val="28"/>
          <w:szCs w:val="28"/>
          <w:lang w:eastAsia="ko-KR"/>
        </w:rPr>
        <w:t>рды қ</w:t>
      </w:r>
      <w:r w:rsidRPr="00FF3A3E">
        <w:rPr>
          <w:rFonts w:ascii="Times New Roman" w:hAnsi="Times New Roman" w:cs="Times New Roman"/>
          <w:sz w:val="28"/>
          <w:szCs w:val="28"/>
          <w:lang w:val="fr-FR" w:eastAsia="ko-KR"/>
        </w:rPr>
        <w:t>а</w:t>
      </w:r>
      <w:r w:rsidRPr="00FF3A3E">
        <w:rPr>
          <w:rFonts w:ascii="Times New Roman" w:hAnsi="Times New Roman" w:cs="Times New Roman"/>
          <w:sz w:val="28"/>
          <w:szCs w:val="28"/>
          <w:lang w:eastAsia="ko-KR"/>
        </w:rPr>
        <w:t>жет етет</w:t>
      </w:r>
      <w:r w:rsidRPr="00FF3A3E">
        <w:rPr>
          <w:rFonts w:ascii="Times New Roman" w:hAnsi="Times New Roman" w:cs="Times New Roman"/>
          <w:sz w:val="28"/>
          <w:szCs w:val="28"/>
          <w:lang w:val="fr-FR" w:eastAsia="ko-KR"/>
        </w:rPr>
        <w:t>і</w:t>
      </w:r>
      <w:r w:rsidRPr="00FF3A3E">
        <w:rPr>
          <w:rFonts w:ascii="Times New Roman" w:hAnsi="Times New Roman" w:cs="Times New Roman"/>
          <w:sz w:val="28"/>
          <w:szCs w:val="28"/>
          <w:lang w:eastAsia="ko-KR"/>
        </w:rPr>
        <w:t xml:space="preserve">н </w:t>
      </w:r>
      <w:r w:rsidRPr="00FF3A3E">
        <w:rPr>
          <w:rFonts w:ascii="Times New Roman" w:hAnsi="Times New Roman" w:cs="Times New Roman"/>
          <w:sz w:val="28"/>
          <w:szCs w:val="28"/>
          <w:lang w:val="fr-FR" w:eastAsia="ko-KR"/>
        </w:rPr>
        <w:t>микроорга</w:t>
      </w:r>
      <w:r w:rsidRPr="00FF3A3E">
        <w:rPr>
          <w:rFonts w:ascii="Times New Roman" w:hAnsi="Times New Roman" w:cs="Times New Roman"/>
          <w:sz w:val="28"/>
          <w:szCs w:val="28"/>
          <w:lang w:eastAsia="ko-KR"/>
        </w:rPr>
        <w:t>низ</w:t>
      </w:r>
      <w:r w:rsidRPr="00FF3A3E">
        <w:rPr>
          <w:rFonts w:ascii="Times New Roman" w:hAnsi="Times New Roman" w:cs="Times New Roman"/>
          <w:sz w:val="28"/>
          <w:szCs w:val="28"/>
          <w:lang w:val="fr-FR" w:eastAsia="ko-KR"/>
        </w:rPr>
        <w:t>м</w:t>
      </w:r>
      <w:r w:rsidRPr="00FF3A3E">
        <w:rPr>
          <w:rFonts w:ascii="Times New Roman" w:hAnsi="Times New Roman" w:cs="Times New Roman"/>
          <w:sz w:val="28"/>
          <w:szCs w:val="28"/>
          <w:lang w:eastAsia="ko-KR"/>
        </w:rPr>
        <w:t>дер?</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p>
    <w:p w:rsidR="00FF3A3E" w:rsidRPr="00FF3A3E" w:rsidRDefault="00FF3A3E" w:rsidP="00FF3A3E">
      <w:pPr>
        <w:spacing w:after="0" w:line="240" w:lineRule="auto"/>
        <w:ind w:hanging="851"/>
        <w:rPr>
          <w:rFonts w:ascii="Times New Roman" w:hAnsi="Times New Roman" w:cs="Times New Roman"/>
          <w:sz w:val="28"/>
          <w:szCs w:val="28"/>
          <w:lang w:eastAsia="ko-KR"/>
        </w:rPr>
      </w:pPr>
      <w:r w:rsidRPr="00FF3A3E">
        <w:rPr>
          <w:rFonts w:ascii="Times New Roman" w:hAnsi="Times New Roman" w:cs="Times New Roman"/>
          <w:sz w:val="28"/>
          <w:szCs w:val="28"/>
          <w:lang w:val="fr-FR" w:eastAsia="ko-KR"/>
        </w:rPr>
        <w:lastRenderedPageBreak/>
        <w:t>а</w:t>
      </w:r>
      <w:r w:rsidRPr="00FF3A3E">
        <w:rPr>
          <w:rFonts w:ascii="Times New Roman" w:hAnsi="Times New Roman" w:cs="Times New Roman"/>
          <w:sz w:val="28"/>
          <w:szCs w:val="28"/>
          <w:lang w:eastAsia="ko-KR"/>
        </w:rPr>
        <w:t>уксотрофт</w:t>
      </w:r>
      <w:r w:rsidRPr="00FF3A3E">
        <w:rPr>
          <w:rFonts w:ascii="Times New Roman" w:hAnsi="Times New Roman" w:cs="Times New Roman"/>
          <w:sz w:val="28"/>
          <w:szCs w:val="28"/>
          <w:lang w:val="fr-FR" w:eastAsia="ko-KR"/>
        </w:rPr>
        <w:t>а</w:t>
      </w:r>
      <w:r w:rsidRPr="00FF3A3E">
        <w:rPr>
          <w:rFonts w:ascii="Times New Roman" w:hAnsi="Times New Roman" w:cs="Times New Roman"/>
          <w:sz w:val="28"/>
          <w:szCs w:val="28"/>
          <w:lang w:eastAsia="ko-KR"/>
        </w:rPr>
        <w:t>р</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p>
    <w:p w:rsidR="00FF3A3E" w:rsidRPr="00FF3A3E" w:rsidRDefault="00FF3A3E" w:rsidP="00FF3A3E">
      <w:pPr>
        <w:spacing w:after="0" w:line="240" w:lineRule="auto"/>
        <w:ind w:hanging="851"/>
        <w:rPr>
          <w:rFonts w:ascii="Times New Roman" w:hAnsi="Times New Roman" w:cs="Times New Roman"/>
          <w:sz w:val="28"/>
          <w:szCs w:val="28"/>
        </w:rPr>
      </w:pPr>
      <w:r w:rsidRPr="00FF3A3E">
        <w:rPr>
          <w:rFonts w:ascii="Times New Roman" w:hAnsi="Times New Roman" w:cs="Times New Roman"/>
          <w:sz w:val="28"/>
          <w:szCs w:val="28"/>
        </w:rPr>
        <w:lastRenderedPageBreak/>
        <w:t>литотроф</w:t>
      </w:r>
      <w:r w:rsidRPr="00FF3A3E">
        <w:rPr>
          <w:rFonts w:ascii="Times New Roman" w:hAnsi="Times New Roman" w:cs="Times New Roman"/>
          <w:sz w:val="28"/>
          <w:szCs w:val="28"/>
          <w:lang w:eastAsia="ko-KR"/>
        </w:rPr>
        <w:t>т</w:t>
      </w:r>
      <w:r w:rsidRPr="00FF3A3E">
        <w:rPr>
          <w:rFonts w:ascii="Times New Roman" w:hAnsi="Times New Roman" w:cs="Times New Roman"/>
          <w:sz w:val="28"/>
          <w:szCs w:val="28"/>
          <w:lang w:val="fr-FR" w:eastAsia="ko-KR"/>
        </w:rPr>
        <w:t>а</w:t>
      </w:r>
      <w:r w:rsidRPr="00FF3A3E">
        <w:rPr>
          <w:rFonts w:ascii="Times New Roman" w:hAnsi="Times New Roman" w:cs="Times New Roman"/>
          <w:sz w:val="28"/>
          <w:szCs w:val="28"/>
          <w:lang w:eastAsia="ko-KR"/>
        </w:rPr>
        <w:t>р</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p>
    <w:p w:rsidR="00FF3A3E" w:rsidRPr="00FF3A3E" w:rsidRDefault="00FF3A3E" w:rsidP="00FF3A3E">
      <w:pPr>
        <w:spacing w:after="0" w:line="240" w:lineRule="auto"/>
        <w:ind w:hanging="851"/>
        <w:rPr>
          <w:rFonts w:ascii="Times New Roman" w:hAnsi="Times New Roman" w:cs="Times New Roman"/>
          <w:sz w:val="28"/>
          <w:szCs w:val="28"/>
        </w:rPr>
      </w:pPr>
      <w:r w:rsidRPr="00FF3A3E">
        <w:rPr>
          <w:rFonts w:ascii="Times New Roman" w:hAnsi="Times New Roman" w:cs="Times New Roman"/>
          <w:sz w:val="28"/>
          <w:szCs w:val="28"/>
        </w:rPr>
        <w:lastRenderedPageBreak/>
        <w:t>паразит</w:t>
      </w:r>
      <w:r w:rsidRPr="00FF3A3E">
        <w:rPr>
          <w:rFonts w:ascii="Times New Roman" w:hAnsi="Times New Roman" w:cs="Times New Roman"/>
          <w:sz w:val="28"/>
          <w:szCs w:val="28"/>
          <w:lang w:eastAsia="ko-KR"/>
        </w:rPr>
        <w:t>тер</w:t>
      </w: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p>
    <w:p w:rsidR="00FF3A3E" w:rsidRPr="00FF3A3E" w:rsidRDefault="00FF3A3E" w:rsidP="00FF3A3E">
      <w:pPr>
        <w:spacing w:after="0" w:line="240" w:lineRule="auto"/>
        <w:ind w:hanging="851"/>
        <w:rPr>
          <w:rFonts w:ascii="Times New Roman" w:hAnsi="Times New Roman" w:cs="Times New Roman"/>
          <w:sz w:val="28"/>
          <w:szCs w:val="28"/>
        </w:rPr>
      </w:pPr>
      <w:r w:rsidRPr="00FF3A3E">
        <w:rPr>
          <w:rFonts w:ascii="Times New Roman" w:hAnsi="Times New Roman" w:cs="Times New Roman"/>
          <w:sz w:val="28"/>
          <w:szCs w:val="28"/>
        </w:rPr>
        <w:lastRenderedPageBreak/>
        <w:t>сапрофит</w:t>
      </w:r>
      <w:r w:rsidRPr="00FF3A3E">
        <w:rPr>
          <w:rFonts w:ascii="Times New Roman" w:hAnsi="Times New Roman" w:cs="Times New Roman"/>
          <w:sz w:val="28"/>
          <w:szCs w:val="28"/>
          <w:lang w:eastAsia="ko-KR"/>
        </w:rPr>
        <w:t>тер</w:t>
      </w:r>
    </w:p>
    <w:p w:rsidR="00FF3A3E" w:rsidRDefault="00FF3A3E" w:rsidP="00FF3A3E">
      <w:pPr>
        <w:spacing w:after="0" w:line="240" w:lineRule="auto"/>
        <w:ind w:hanging="851"/>
        <w:rPr>
          <w:rFonts w:ascii="Times New Roman" w:hAnsi="Times New Roman" w:cs="Times New Roman"/>
          <w:sz w:val="28"/>
          <w:szCs w:val="28"/>
        </w:rPr>
      </w:pPr>
    </w:p>
    <w:p w:rsidR="00FF3A3E" w:rsidRPr="00FF3A3E" w:rsidRDefault="00FF3A3E" w:rsidP="00FF3A3E">
      <w:pPr>
        <w:spacing w:after="0" w:line="240" w:lineRule="auto"/>
        <w:ind w:hanging="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p>
    <w:p w:rsidR="00FF3A3E" w:rsidRPr="00FF3A3E" w:rsidRDefault="00FF3A3E" w:rsidP="00FF3A3E">
      <w:pPr>
        <w:spacing w:after="0" w:line="240" w:lineRule="auto"/>
        <w:ind w:left="-851"/>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Pr>
          <w:rFonts w:ascii="Times New Roman" w:hAnsi="Times New Roman" w:cs="Times New Roman"/>
          <w:sz w:val="28"/>
          <w:szCs w:val="28"/>
        </w:rPr>
        <w:lastRenderedPageBreak/>
        <w:t xml:space="preserve">5. </w:t>
      </w:r>
      <w:r w:rsidRPr="00FF3A3E">
        <w:rPr>
          <w:rFonts w:ascii="Times New Roman" w:hAnsi="Times New Roman" w:cs="Times New Roman"/>
          <w:sz w:val="28"/>
          <w:szCs w:val="28"/>
        </w:rPr>
        <w:t>Су</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ы және ы</w:t>
      </w:r>
      <w:r w:rsidRPr="00FF3A3E">
        <w:rPr>
          <w:rFonts w:ascii="Times New Roman" w:hAnsi="Times New Roman" w:cs="Times New Roman"/>
          <w:sz w:val="28"/>
          <w:szCs w:val="28"/>
          <w:lang w:val="fr-FR"/>
        </w:rPr>
        <w:t>л</w:t>
      </w:r>
      <w:r w:rsidRPr="00FF3A3E">
        <w:rPr>
          <w:rFonts w:ascii="Times New Roman" w:hAnsi="Times New Roman" w:cs="Times New Roman"/>
          <w:sz w:val="28"/>
          <w:szCs w:val="28"/>
        </w:rPr>
        <w:t>ғ</w:t>
      </w:r>
      <w:r w:rsidRPr="00FF3A3E">
        <w:rPr>
          <w:rFonts w:ascii="Times New Roman" w:hAnsi="Times New Roman" w:cs="Times New Roman"/>
          <w:sz w:val="28"/>
          <w:szCs w:val="28"/>
          <w:lang w:val="fr-FR"/>
        </w:rPr>
        <w:t>ал</w:t>
      </w:r>
      <w:r w:rsidRPr="00FF3A3E">
        <w:rPr>
          <w:rFonts w:ascii="Times New Roman" w:hAnsi="Times New Roman" w:cs="Times New Roman"/>
          <w:sz w:val="28"/>
          <w:szCs w:val="28"/>
        </w:rPr>
        <w:t>ды орт</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ны қорек етет</w:t>
      </w:r>
      <w:r w:rsidRPr="00FF3A3E">
        <w:rPr>
          <w:rFonts w:ascii="Times New Roman" w:hAnsi="Times New Roman" w:cs="Times New Roman"/>
          <w:sz w:val="28"/>
          <w:szCs w:val="28"/>
          <w:lang w:val="fr-FR"/>
        </w:rPr>
        <w:t>і</w:t>
      </w:r>
      <w:r w:rsidRPr="00FF3A3E">
        <w:rPr>
          <w:rFonts w:ascii="Times New Roman" w:hAnsi="Times New Roman" w:cs="Times New Roman"/>
          <w:sz w:val="28"/>
          <w:szCs w:val="28"/>
        </w:rPr>
        <w:t>н орг</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низ</w:t>
      </w:r>
      <w:r w:rsidRPr="00FF3A3E">
        <w:rPr>
          <w:rFonts w:ascii="Times New Roman" w:hAnsi="Times New Roman" w:cs="Times New Roman"/>
          <w:sz w:val="28"/>
          <w:szCs w:val="28"/>
          <w:lang w:val="fr-FR"/>
        </w:rPr>
        <w:t>м</w:t>
      </w:r>
      <w:r w:rsidRPr="00FF3A3E">
        <w:rPr>
          <w:rFonts w:ascii="Times New Roman" w:hAnsi="Times New Roman" w:cs="Times New Roman"/>
          <w:sz w:val="28"/>
          <w:szCs w:val="28"/>
        </w:rPr>
        <w:t>дер</w:t>
      </w:r>
    </w:p>
    <w:p w:rsidR="00FF3A3E" w:rsidRPr="00FF3A3E" w:rsidRDefault="00FF3A3E" w:rsidP="00FF3A3E">
      <w:pPr>
        <w:spacing w:after="0" w:line="240" w:lineRule="auto"/>
        <w:ind w:left="-284" w:hanging="567"/>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б</w:t>
      </w:r>
      <w:r w:rsidRPr="00FF3A3E">
        <w:rPr>
          <w:rFonts w:ascii="Times New Roman" w:hAnsi="Times New Roman" w:cs="Times New Roman"/>
          <w:sz w:val="28"/>
          <w:szCs w:val="28"/>
          <w:lang w:val="fr-FR"/>
        </w:rPr>
        <w:t>ал</w:t>
      </w:r>
      <w:r w:rsidRPr="00FF3A3E">
        <w:rPr>
          <w:rFonts w:ascii="Times New Roman" w:hAnsi="Times New Roman" w:cs="Times New Roman"/>
          <w:sz w:val="28"/>
          <w:szCs w:val="28"/>
        </w:rPr>
        <w:t>дыр</w:t>
      </w:r>
      <w:r w:rsidRPr="00FF3A3E">
        <w:rPr>
          <w:rFonts w:ascii="Times New Roman" w:hAnsi="Times New Roman" w:cs="Times New Roman"/>
          <w:sz w:val="28"/>
          <w:szCs w:val="28"/>
          <w:lang w:val="fr-FR"/>
        </w:rPr>
        <w:t>ла</w:t>
      </w:r>
      <w:r w:rsidRPr="00FF3A3E">
        <w:rPr>
          <w:rFonts w:ascii="Times New Roman" w:hAnsi="Times New Roman" w:cs="Times New Roman"/>
          <w:sz w:val="28"/>
          <w:szCs w:val="28"/>
        </w:rPr>
        <w:t>р</w:t>
      </w:r>
    </w:p>
    <w:p w:rsidR="00FF3A3E" w:rsidRPr="00FF3A3E" w:rsidRDefault="00FF3A3E" w:rsidP="00FF3A3E">
      <w:pPr>
        <w:spacing w:after="0" w:line="240" w:lineRule="auto"/>
        <w:ind w:left="-284" w:hanging="567"/>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с</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ңыр</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уқұ</w:t>
      </w:r>
      <w:r w:rsidRPr="00FF3A3E">
        <w:rPr>
          <w:rFonts w:ascii="Times New Roman" w:hAnsi="Times New Roman" w:cs="Times New Roman"/>
          <w:sz w:val="28"/>
          <w:szCs w:val="28"/>
          <w:lang w:val="fr-FR"/>
        </w:rPr>
        <w:t>ла</w:t>
      </w:r>
      <w:r w:rsidRPr="00FF3A3E">
        <w:rPr>
          <w:rFonts w:ascii="Times New Roman" w:hAnsi="Times New Roman" w:cs="Times New Roman"/>
          <w:sz w:val="28"/>
          <w:szCs w:val="28"/>
        </w:rPr>
        <w:t>қт</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р</w:t>
      </w:r>
    </w:p>
    <w:p w:rsidR="00FF3A3E" w:rsidRPr="00FF3A3E" w:rsidRDefault="00FF3A3E" w:rsidP="00FF3A3E">
      <w:pPr>
        <w:spacing w:after="0" w:line="240" w:lineRule="auto"/>
        <w:ind w:left="-284" w:hanging="567"/>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вируст</w:t>
      </w:r>
      <w:r w:rsidRPr="00FF3A3E">
        <w:rPr>
          <w:rFonts w:ascii="Times New Roman" w:hAnsi="Times New Roman" w:cs="Times New Roman"/>
          <w:sz w:val="28"/>
          <w:szCs w:val="28"/>
          <w:lang w:val="fr-FR"/>
        </w:rPr>
        <w:t>а</w:t>
      </w:r>
      <w:r w:rsidRPr="00FF3A3E">
        <w:rPr>
          <w:rFonts w:ascii="Times New Roman" w:hAnsi="Times New Roman" w:cs="Times New Roman"/>
          <w:sz w:val="28"/>
          <w:szCs w:val="28"/>
        </w:rPr>
        <w:t>р</w:t>
      </w:r>
    </w:p>
    <w:p w:rsidR="00FF3A3E" w:rsidRPr="00FF3A3E" w:rsidRDefault="00FF3A3E" w:rsidP="00FF3A3E">
      <w:pPr>
        <w:spacing w:after="0" w:line="240" w:lineRule="auto"/>
        <w:ind w:left="-284" w:hanging="567"/>
        <w:rPr>
          <w:rFonts w:ascii="Times New Roman" w:hAnsi="Times New Roman" w:cs="Times New Roman"/>
          <w:sz w:val="28"/>
          <w:szCs w:val="28"/>
        </w:rPr>
        <w:sectPr w:rsidR="00FF3A3E" w:rsidRPr="00FF3A3E">
          <w:type w:val="continuous"/>
          <w:pgSz w:w="11906" w:h="16838"/>
          <w:pgMar w:top="1134" w:right="3969" w:bottom="1134" w:left="2835" w:header="720" w:footer="720" w:gutter="0"/>
          <w:paperSrc w:first="7" w:other="7"/>
          <w:cols w:space="720"/>
        </w:sectPr>
      </w:pPr>
      <w:r w:rsidRPr="00FF3A3E">
        <w:rPr>
          <w:rFonts w:ascii="Times New Roman" w:hAnsi="Times New Roman" w:cs="Times New Roman"/>
          <w:sz w:val="28"/>
          <w:szCs w:val="28"/>
        </w:rPr>
        <w:lastRenderedPageBreak/>
        <w:t>бактерия</w:t>
      </w:r>
      <w:r w:rsidRPr="00FF3A3E">
        <w:rPr>
          <w:rFonts w:ascii="Times New Roman" w:hAnsi="Times New Roman" w:cs="Times New Roman"/>
          <w:sz w:val="28"/>
          <w:szCs w:val="28"/>
          <w:lang w:val="fr-FR"/>
        </w:rPr>
        <w:t>ла</w:t>
      </w:r>
      <w:r w:rsidRPr="00FF3A3E">
        <w:rPr>
          <w:rFonts w:ascii="Times New Roman" w:hAnsi="Times New Roman" w:cs="Times New Roman"/>
          <w:sz w:val="28"/>
          <w:szCs w:val="28"/>
        </w:rPr>
        <w:t>р</w:t>
      </w:r>
    </w:p>
    <w:p w:rsidR="00FF3A3E" w:rsidRPr="00FF3A3E" w:rsidRDefault="00FF3A3E" w:rsidP="00FF3A3E">
      <w:pPr>
        <w:spacing w:after="0" w:line="240" w:lineRule="auto"/>
        <w:ind w:left="284"/>
        <w:rPr>
          <w:rFonts w:ascii="Times New Roman" w:hAnsi="Times New Roman" w:cs="Times New Roman"/>
          <w:sz w:val="28"/>
          <w:szCs w:val="28"/>
        </w:rPr>
        <w:sectPr w:rsidR="00FF3A3E" w:rsidRPr="00FF3A3E" w:rsidSect="00A15ABE">
          <w:type w:val="continuous"/>
          <w:pgSz w:w="11906" w:h="16838"/>
          <w:pgMar w:top="1134" w:right="567" w:bottom="1418" w:left="1701" w:header="720" w:footer="720" w:gutter="0"/>
          <w:paperSrc w:first="1" w:other="1"/>
          <w:cols w:space="720"/>
        </w:sectPr>
      </w:pPr>
      <w:r w:rsidRPr="00FF3A3E">
        <w:rPr>
          <w:rFonts w:ascii="Times New Roman" w:hAnsi="Times New Roman" w:cs="Times New Roman"/>
          <w:sz w:val="28"/>
          <w:szCs w:val="28"/>
          <w:lang w:val="fr-FR"/>
        </w:rPr>
        <w:lastRenderedPageBreak/>
        <w:t>мукте</w:t>
      </w:r>
      <w:r w:rsidRPr="00FF3A3E">
        <w:rPr>
          <w:rFonts w:ascii="Times New Roman" w:hAnsi="Times New Roman" w:cs="Times New Roman"/>
          <w:sz w:val="28"/>
          <w:szCs w:val="28"/>
        </w:rPr>
        <w:t>р</w:t>
      </w:r>
    </w:p>
    <w:p w:rsidR="00AF6C4E" w:rsidRPr="009E48A4" w:rsidRDefault="00FF3A3E" w:rsidP="00FF3A3E">
      <w:pPr>
        <w:spacing w:after="0" w:line="240" w:lineRule="auto"/>
        <w:jc w:val="both"/>
        <w:rPr>
          <w:rFonts w:ascii="Times New Roman" w:hAnsi="Times New Roman" w:cs="Times New Roman"/>
          <w:sz w:val="28"/>
          <w:szCs w:val="28"/>
        </w:rPr>
      </w:pPr>
      <w:r>
        <w:rPr>
          <w:rFonts w:ascii="Times New Roman" w:hAnsi="Times New Roman" w:cs="Times New Roman"/>
          <w:sz w:val="28"/>
          <w:szCs w:val="28"/>
          <w:lang w:eastAsia="ko-KR"/>
        </w:rPr>
        <w:lastRenderedPageBreak/>
        <w:t xml:space="preserve">    6. </w:t>
      </w:r>
      <w:r w:rsidR="00AF6C4E" w:rsidRPr="009E48A4">
        <w:rPr>
          <w:rFonts w:ascii="Times New Roman" w:hAnsi="Times New Roman" w:cs="Times New Roman"/>
          <w:sz w:val="28"/>
          <w:szCs w:val="28"/>
          <w:lang w:eastAsia="ko-KR"/>
        </w:rPr>
        <w:t>Про</w:t>
      </w:r>
      <w:r w:rsidR="00AF6C4E" w:rsidRPr="009E48A4">
        <w:rPr>
          <w:rFonts w:ascii="Times New Roman" w:hAnsi="Times New Roman" w:cs="Times New Roman"/>
          <w:sz w:val="28"/>
          <w:szCs w:val="28"/>
          <w:lang w:val="kk-KZ" w:eastAsia="ko-KR"/>
        </w:rPr>
        <w:t>к</w:t>
      </w:r>
      <w:r w:rsidR="00AF6C4E" w:rsidRPr="009E48A4">
        <w:rPr>
          <w:rFonts w:ascii="Times New Roman" w:hAnsi="Times New Roman" w:cs="Times New Roman"/>
          <w:sz w:val="28"/>
          <w:szCs w:val="28"/>
          <w:lang w:eastAsia="ko-KR"/>
        </w:rPr>
        <w:t xml:space="preserve">ариоттық </w:t>
      </w:r>
      <w:r w:rsidR="00AF6C4E" w:rsidRPr="009E48A4">
        <w:rPr>
          <w:rFonts w:ascii="Times New Roman" w:hAnsi="Times New Roman" w:cs="Times New Roman"/>
          <w:sz w:val="28"/>
          <w:szCs w:val="28"/>
          <w:lang w:val="kk-KZ" w:eastAsia="ko-KR"/>
        </w:rPr>
        <w:t>к</w:t>
      </w:r>
      <w:r w:rsidR="00AF6C4E" w:rsidRPr="009E48A4">
        <w:rPr>
          <w:rFonts w:ascii="Times New Roman" w:hAnsi="Times New Roman" w:cs="Times New Roman"/>
          <w:sz w:val="28"/>
          <w:szCs w:val="28"/>
          <w:lang w:eastAsia="ko-KR"/>
        </w:rPr>
        <w:t>леткада споралардың қызметі</w:t>
      </w:r>
      <w:r w:rsidR="00AF6C4E"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F6C4E">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қорғаныш</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тұ</w:t>
      </w:r>
      <w:r w:rsidRPr="00FF3A3E">
        <w:rPr>
          <w:rFonts w:ascii="Times New Roman" w:hAnsi="Times New Roman" w:cs="Times New Roman"/>
          <w:sz w:val="28"/>
          <w:szCs w:val="28"/>
          <w:lang w:eastAsia="ko-KR"/>
        </w:rPr>
        <w:t>қ</w:t>
      </w:r>
      <w:r w:rsidRPr="009E48A4">
        <w:rPr>
          <w:rFonts w:ascii="Times New Roman" w:hAnsi="Times New Roman" w:cs="Times New Roman"/>
          <w:sz w:val="28"/>
          <w:szCs w:val="28"/>
          <w:lang w:eastAsia="ko-KR"/>
        </w:rPr>
        <w:t xml:space="preserve">ым </w:t>
      </w:r>
      <w:r w:rsidRPr="00FF3A3E">
        <w:rPr>
          <w:rFonts w:ascii="Times New Roman" w:hAnsi="Times New Roman" w:cs="Times New Roman"/>
          <w:sz w:val="28"/>
          <w:szCs w:val="28"/>
          <w:lang w:eastAsia="ko-KR"/>
        </w:rPr>
        <w:t>қ</w:t>
      </w:r>
      <w:r w:rsidRPr="009E48A4">
        <w:rPr>
          <w:rFonts w:ascii="Times New Roman" w:hAnsi="Times New Roman" w:cs="Times New Roman"/>
          <w:sz w:val="28"/>
          <w:szCs w:val="28"/>
          <w:lang w:eastAsia="ko-KR"/>
        </w:rPr>
        <w:t>ұалау</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жинақтау</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белок синтезі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майлар синтезі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Денесінде бір талшығы бар бактерияларды қалай атайды</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монотрих</w:t>
      </w:r>
      <w:r w:rsidRPr="009E48A4">
        <w:rPr>
          <w:rFonts w:ascii="Times New Roman" w:hAnsi="Times New Roman" w:cs="Times New Roman"/>
          <w:sz w:val="28"/>
          <w:szCs w:val="28"/>
          <w:lang w:eastAsia="ko-KR"/>
        </w:rPr>
        <w:t>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лофотрихтер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перитрихтер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амфитрихтер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F-пили</w:t>
      </w: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Денесінде бір полюста бірнеше талшықтары  бар бактерияларды қалай атайды</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лофотрихтер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rPr>
        <w:lastRenderedPageBreak/>
        <w:t>м</w:t>
      </w:r>
      <w:r w:rsidRPr="009E48A4">
        <w:rPr>
          <w:rFonts w:ascii="Times New Roman" w:hAnsi="Times New Roman" w:cs="Times New Roman"/>
          <w:sz w:val="28"/>
          <w:szCs w:val="28"/>
        </w:rPr>
        <w:t>онотрих</w:t>
      </w:r>
      <w:r w:rsidRPr="009E48A4">
        <w:rPr>
          <w:rFonts w:ascii="Times New Roman" w:hAnsi="Times New Roman" w:cs="Times New Roman"/>
          <w:sz w:val="28"/>
          <w:szCs w:val="28"/>
          <w:lang w:eastAsia="ko-KR"/>
        </w:rPr>
        <w:t>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перитрихтер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а</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фитрихтер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F-пили</w:t>
      </w: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Денесінін  талшықтар қапталған бактерияларды қалай атайды</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перитрихтер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лофотрихтер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rPr>
        <w:lastRenderedPageBreak/>
        <w:t>м</w:t>
      </w:r>
      <w:r w:rsidRPr="009E48A4">
        <w:rPr>
          <w:rFonts w:ascii="Times New Roman" w:hAnsi="Times New Roman" w:cs="Times New Roman"/>
          <w:sz w:val="28"/>
          <w:szCs w:val="28"/>
        </w:rPr>
        <w:t>онотрих</w:t>
      </w:r>
      <w:r w:rsidRPr="009E48A4">
        <w:rPr>
          <w:rFonts w:ascii="Times New Roman" w:hAnsi="Times New Roman" w:cs="Times New Roman"/>
          <w:sz w:val="28"/>
          <w:szCs w:val="28"/>
          <w:lang w:eastAsia="ko-KR"/>
        </w:rPr>
        <w:t>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а</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фитрихтер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F-пили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Денесінде екі полюста бар талшықтар бактерияларды қалай атайды</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а</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 xml:space="preserve">фитрихтер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лофотрихтер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перитрихтер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rPr>
        <w:lastRenderedPageBreak/>
        <w:t>м</w:t>
      </w:r>
      <w:r w:rsidRPr="009E48A4">
        <w:rPr>
          <w:rFonts w:ascii="Times New Roman" w:hAnsi="Times New Roman" w:cs="Times New Roman"/>
          <w:sz w:val="28"/>
          <w:szCs w:val="28"/>
        </w:rPr>
        <w:t>онотрих</w:t>
      </w:r>
      <w:r w:rsidRPr="009E48A4">
        <w:rPr>
          <w:rFonts w:ascii="Times New Roman" w:hAnsi="Times New Roman" w:cs="Times New Roman"/>
          <w:sz w:val="28"/>
          <w:szCs w:val="28"/>
          <w:lang w:eastAsia="ko-KR"/>
        </w:rPr>
        <w:t>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F-пили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Денесінде жыныс жолымен көбеюге арналған өсінділерді қалай атайды</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F-пили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лофотрихтер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перитрихтер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а</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фитрихтер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lang w:val="kk-KZ"/>
        </w:rPr>
        <w:lastRenderedPageBreak/>
        <w:t>м</w:t>
      </w:r>
      <w:r w:rsidRPr="009E48A4">
        <w:rPr>
          <w:rFonts w:ascii="Times New Roman" w:hAnsi="Times New Roman" w:cs="Times New Roman"/>
          <w:sz w:val="28"/>
          <w:szCs w:val="28"/>
        </w:rPr>
        <w:t>онотрих</w:t>
      </w:r>
      <w:r w:rsidRPr="009E48A4">
        <w:rPr>
          <w:rFonts w:ascii="Times New Roman" w:hAnsi="Times New Roman" w:cs="Times New Roman"/>
          <w:sz w:val="28"/>
          <w:szCs w:val="28"/>
          <w:lang w:eastAsia="ko-KR"/>
        </w:rPr>
        <w:t>тер</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Ішек таяқшада ғана кездесетін жыныс жолымен көбеюге арналған структура?</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 xml:space="preserve">F-пили </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лофотрихи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перитрихи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rPr>
        <w:lastRenderedPageBreak/>
        <w:t>а</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фитрихи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rPr>
      </w:pPr>
      <w:r w:rsidRPr="009E48A4">
        <w:rPr>
          <w:rFonts w:ascii="Times New Roman" w:hAnsi="Times New Roman" w:cs="Times New Roman"/>
          <w:sz w:val="28"/>
          <w:szCs w:val="28"/>
          <w:lang w:val="kk-KZ"/>
        </w:rPr>
        <w:lastRenderedPageBreak/>
        <w:t>м</w:t>
      </w:r>
      <w:r w:rsidRPr="009E48A4">
        <w:rPr>
          <w:rFonts w:ascii="Times New Roman" w:hAnsi="Times New Roman" w:cs="Times New Roman"/>
          <w:sz w:val="28"/>
          <w:szCs w:val="28"/>
        </w:rPr>
        <w:t>онотрихи</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Грипп вирустың пішіні</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шар</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таяқша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eastAsia="ko-KR"/>
        </w:rPr>
        <w:lastRenderedPageBreak/>
        <w:t>к</w:t>
      </w:r>
      <w:r w:rsidRPr="009E48A4">
        <w:rPr>
          <w:rFonts w:ascii="Times New Roman" w:hAnsi="Times New Roman" w:cs="Times New Roman"/>
          <w:sz w:val="28"/>
          <w:szCs w:val="28"/>
          <w:lang w:eastAsia="ko-KR"/>
        </w:rPr>
        <w:t>уб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спер</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атозоид</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төрт бұрыш</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Папилловирустың пішіні</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шар</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таяқша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eastAsia="ko-KR"/>
        </w:rPr>
        <w:lastRenderedPageBreak/>
        <w:t>к</w:t>
      </w:r>
      <w:r w:rsidRPr="009E48A4">
        <w:rPr>
          <w:rFonts w:ascii="Times New Roman" w:hAnsi="Times New Roman" w:cs="Times New Roman"/>
          <w:sz w:val="28"/>
          <w:szCs w:val="28"/>
          <w:lang w:eastAsia="ko-KR"/>
        </w:rPr>
        <w:t>уб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спер</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атозоид</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төрт бұрыш</w:t>
      </w: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Бактриофаг Т-4 пішіні</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спер</w:t>
      </w:r>
      <w:r w:rsidRPr="009E48A4">
        <w:rPr>
          <w:rFonts w:ascii="Times New Roman" w:hAnsi="Times New Roman" w:cs="Times New Roman"/>
          <w:sz w:val="28"/>
          <w:szCs w:val="28"/>
          <w:lang w:val="kk-KZ"/>
        </w:rPr>
        <w:t>м</w:t>
      </w:r>
      <w:r w:rsidRPr="009E48A4">
        <w:rPr>
          <w:rFonts w:ascii="Times New Roman" w:hAnsi="Times New Roman" w:cs="Times New Roman"/>
          <w:sz w:val="28"/>
          <w:szCs w:val="28"/>
        </w:rPr>
        <w:t>атозоид</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таяқша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куб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шар</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төрт бұрыш</w:t>
      </w: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Суйек ісіктің (саркома) пішіні</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шар</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таяқша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val="kk-KZ" w:eastAsia="ko-KR"/>
        </w:rPr>
        <w:lastRenderedPageBreak/>
        <w:t>к</w:t>
      </w:r>
      <w:r w:rsidRPr="009E48A4">
        <w:rPr>
          <w:rFonts w:ascii="Times New Roman" w:hAnsi="Times New Roman" w:cs="Times New Roman"/>
          <w:sz w:val="28"/>
          <w:szCs w:val="28"/>
          <w:lang w:eastAsia="ko-KR"/>
        </w:rPr>
        <w:t>уб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rPr>
        <w:lastRenderedPageBreak/>
        <w:t>сперМатозоид</w:t>
      </w:r>
      <w:r w:rsidRPr="009E48A4">
        <w:rPr>
          <w:rFonts w:ascii="Times New Roman" w:hAnsi="Times New Roman" w:cs="Times New Roman"/>
          <w:sz w:val="28"/>
          <w:szCs w:val="28"/>
          <w:lang w:eastAsia="ko-KR"/>
        </w:rPr>
        <w:t xml:space="preserve"> тәрізді</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төрт бұрыш</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numPr>
          <w:ilvl w:val="0"/>
          <w:numId w:val="27"/>
        </w:numPr>
        <w:spacing w:after="0" w:line="240" w:lineRule="auto"/>
        <w:ind w:left="0" w:firstLine="425"/>
        <w:jc w:val="both"/>
        <w:rPr>
          <w:rFonts w:ascii="Times New Roman" w:hAnsi="Times New Roman" w:cs="Times New Roman"/>
          <w:sz w:val="28"/>
          <w:szCs w:val="28"/>
        </w:rPr>
      </w:pPr>
      <w:r w:rsidRPr="009E48A4">
        <w:rPr>
          <w:rFonts w:ascii="Times New Roman" w:hAnsi="Times New Roman" w:cs="Times New Roman"/>
          <w:sz w:val="28"/>
          <w:szCs w:val="28"/>
          <w:lang w:eastAsia="ko-KR"/>
        </w:rPr>
        <w:lastRenderedPageBreak/>
        <w:t>Кандай таксономиялық принцип бойынша вирустарды жіктейді</w:t>
      </w:r>
      <w:r w:rsidRPr="009E48A4">
        <w:rPr>
          <w:rFonts w:ascii="Times New Roman" w:hAnsi="Times New Roman" w:cs="Times New Roman"/>
          <w:sz w:val="28"/>
          <w:szCs w:val="28"/>
        </w:rPr>
        <w:t>?</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нуклеин қышқылдардың түріне байланысты</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пішіні бойынша</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салмағы бойынша</w:t>
      </w:r>
    </w:p>
    <w:p w:rsidR="00AF6C4E" w:rsidRPr="009E48A4" w:rsidRDefault="00AF6C4E" w:rsidP="009E48A4">
      <w:pPr>
        <w:spacing w:after="0" w:line="240" w:lineRule="auto"/>
        <w:ind w:firstLine="425"/>
        <w:jc w:val="both"/>
        <w:rPr>
          <w:rFonts w:ascii="Times New Roman" w:hAnsi="Times New Roman" w:cs="Times New Roman"/>
          <w:sz w:val="28"/>
          <w:szCs w:val="28"/>
        </w:rPr>
        <w:sectPr w:rsidR="00AF6C4E" w:rsidRPr="009E48A4" w:rsidSect="00A15ABE">
          <w:type w:val="continuous"/>
          <w:pgSz w:w="11906" w:h="16838"/>
          <w:pgMar w:top="1134" w:right="567" w:bottom="1418" w:left="1701" w:header="720" w:footer="720" w:gutter="0"/>
          <w:paperSrc w:first="1" w:other="1"/>
          <w:cols w:space="720"/>
        </w:sectPr>
      </w:pP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lastRenderedPageBreak/>
        <w:t>тұдырылатын аурудың түріне байланысты</w:t>
      </w:r>
    </w:p>
    <w:p w:rsidR="00AF6C4E" w:rsidRPr="009E48A4" w:rsidRDefault="00AF6C4E" w:rsidP="009E48A4">
      <w:pPr>
        <w:spacing w:after="0" w:line="240" w:lineRule="auto"/>
        <w:ind w:firstLine="425"/>
        <w:jc w:val="both"/>
        <w:rPr>
          <w:rFonts w:ascii="Times New Roman" w:hAnsi="Times New Roman" w:cs="Times New Roman"/>
          <w:sz w:val="28"/>
          <w:szCs w:val="28"/>
          <w:lang w:eastAsia="ko-KR"/>
        </w:rPr>
      </w:pPr>
      <w:r w:rsidRPr="009E48A4">
        <w:rPr>
          <w:rFonts w:ascii="Times New Roman" w:hAnsi="Times New Roman" w:cs="Times New Roman"/>
          <w:sz w:val="28"/>
          <w:szCs w:val="28"/>
          <w:lang w:eastAsia="ko-KR"/>
        </w:rPr>
        <w:t>табиғатта таралу жолдарына байланысты</w:t>
      </w:r>
    </w:p>
    <w:p w:rsidR="00AF6C4E" w:rsidRPr="009E48A4" w:rsidRDefault="00AF6C4E" w:rsidP="009E48A4">
      <w:pPr>
        <w:spacing w:after="0" w:line="240" w:lineRule="auto"/>
        <w:ind w:firstLine="425"/>
        <w:jc w:val="both"/>
        <w:rPr>
          <w:rFonts w:ascii="Times New Roman" w:hAnsi="Times New Roman" w:cs="Times New Roman"/>
          <w:sz w:val="28"/>
          <w:szCs w:val="28"/>
          <w:lang w:val="kk-KZ"/>
        </w:rPr>
      </w:pPr>
    </w:p>
    <w:p w:rsidR="00AF6C4E" w:rsidRPr="009E48A4" w:rsidRDefault="00AF6C4E" w:rsidP="009E48A4">
      <w:pPr>
        <w:spacing w:after="0" w:line="240" w:lineRule="auto"/>
        <w:ind w:firstLine="425"/>
        <w:jc w:val="both"/>
        <w:rPr>
          <w:rFonts w:ascii="Times New Roman" w:hAnsi="Times New Roman" w:cs="Times New Roman"/>
          <w:sz w:val="28"/>
          <w:szCs w:val="28"/>
          <w:lang w:val="kk-KZ"/>
        </w:rPr>
      </w:pPr>
    </w:p>
    <w:p w:rsidR="00A864CE" w:rsidRPr="009E48A4" w:rsidRDefault="005100C8" w:rsidP="009E48A4">
      <w:pPr>
        <w:spacing w:after="0" w:line="240" w:lineRule="auto"/>
        <w:ind w:firstLine="425"/>
        <w:jc w:val="both"/>
        <w:rPr>
          <w:rFonts w:ascii="Times New Roman" w:hAnsi="Times New Roman" w:cs="Times New Roman"/>
          <w:b/>
          <w:sz w:val="28"/>
          <w:szCs w:val="28"/>
          <w:lang w:val="kk-KZ"/>
        </w:rPr>
      </w:pPr>
      <w:r w:rsidRPr="009E48A4">
        <w:rPr>
          <w:rFonts w:ascii="Times New Roman" w:hAnsi="Times New Roman" w:cs="Times New Roman"/>
          <w:b/>
          <w:noProof/>
          <w:color w:val="000000"/>
          <w:sz w:val="28"/>
          <w:szCs w:val="28"/>
          <w:lang w:val="kk-KZ"/>
        </w:rPr>
        <w:t xml:space="preserve">Студенттердің өз бетінше жасайтын жұмыстар </w:t>
      </w:r>
      <w:r w:rsidR="00A864CE" w:rsidRPr="009E48A4">
        <w:rPr>
          <w:rFonts w:ascii="Times New Roman" w:hAnsi="Times New Roman" w:cs="Times New Roman"/>
          <w:b/>
          <w:sz w:val="28"/>
          <w:szCs w:val="28"/>
          <w:lang w:val="kk-KZ"/>
        </w:rPr>
        <w:t>.</w:t>
      </w:r>
    </w:p>
    <w:p w:rsidR="00A864CE" w:rsidRPr="009E48A4" w:rsidRDefault="00A864CE" w:rsidP="009E48A4">
      <w:pPr>
        <w:numPr>
          <w:ilvl w:val="0"/>
          <w:numId w:val="22"/>
        </w:numPr>
        <w:tabs>
          <w:tab w:val="num" w:pos="0"/>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Микроорганизмдерді культивирлеу үшін ЕПА және сусло-агарлы тазартылған агар дайындау. </w:t>
      </w:r>
    </w:p>
    <w:p w:rsidR="00A864CE" w:rsidRPr="009E48A4" w:rsidRDefault="00A864CE" w:rsidP="009E48A4">
      <w:pPr>
        <w:numPr>
          <w:ilvl w:val="0"/>
          <w:numId w:val="22"/>
        </w:numPr>
        <w:tabs>
          <w:tab w:val="num" w:pos="0"/>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Бактериологиялық ілмешектің көмегімен микроорганизм дақылдарын егуді (бактерия, ашытқы және саңырауқұлақ) бір пробиркадан екінші пробиркаға  өткізу. </w:t>
      </w:r>
    </w:p>
    <w:p w:rsidR="00A864CE" w:rsidRPr="009E48A4" w:rsidRDefault="00A864CE" w:rsidP="009E48A4">
      <w:pPr>
        <w:numPr>
          <w:ilvl w:val="0"/>
          <w:numId w:val="22"/>
        </w:numPr>
        <w:tabs>
          <w:tab w:val="num" w:pos="0"/>
        </w:tabs>
        <w:spacing w:after="0" w:line="240" w:lineRule="auto"/>
        <w:ind w:left="0"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 xml:space="preserve">Сұйық қоректік орталарда өсірілген бактериялар және ашытқылар дақылдарын залалсыздандырылған қоректік орталарға ауыстырып егуді өткізу. </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r w:rsidRPr="009E48A4">
        <w:rPr>
          <w:rFonts w:ascii="Times New Roman" w:hAnsi="Times New Roman" w:cs="Times New Roman"/>
          <w:sz w:val="28"/>
          <w:szCs w:val="28"/>
          <w:lang w:val="kk-KZ"/>
        </w:rPr>
        <w:t>4. Петри табақшаларында тығыз орталарда егу. Петри табақшаларына егу бірнеше тәсілмен жүргізіледі.</w:t>
      </w: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5100C8" w:rsidRPr="009E48A4" w:rsidRDefault="005100C8" w:rsidP="009E48A4">
      <w:pPr>
        <w:spacing w:after="0" w:line="240" w:lineRule="auto"/>
        <w:ind w:firstLine="425"/>
        <w:jc w:val="both"/>
        <w:rPr>
          <w:rFonts w:ascii="Times New Roman" w:hAnsi="Times New Roman" w:cs="Times New Roman"/>
          <w:sz w:val="28"/>
          <w:szCs w:val="28"/>
          <w:lang w:val="kk-KZ"/>
        </w:rPr>
      </w:pPr>
    </w:p>
    <w:p w:rsidR="00A864CE" w:rsidRPr="009E48A4" w:rsidRDefault="00A864CE" w:rsidP="009E48A4">
      <w:pPr>
        <w:spacing w:after="0" w:line="240" w:lineRule="auto"/>
        <w:ind w:firstLine="425"/>
        <w:jc w:val="both"/>
        <w:rPr>
          <w:rFonts w:ascii="Times New Roman" w:hAnsi="Times New Roman" w:cs="Times New Roman"/>
          <w:sz w:val="28"/>
          <w:szCs w:val="28"/>
          <w:lang w:val="kk-KZ"/>
        </w:rPr>
      </w:pPr>
    </w:p>
    <w:p w:rsidR="00FF3A3E" w:rsidRPr="00A109E8" w:rsidRDefault="00FF3A3E" w:rsidP="00FF3A3E">
      <w:pPr>
        <w:spacing w:after="0" w:line="240" w:lineRule="auto"/>
        <w:ind w:firstLine="708"/>
        <w:jc w:val="both"/>
        <w:rPr>
          <w:rFonts w:ascii="Times New Roman" w:eastAsia="Times New Roman" w:hAnsi="Times New Roman" w:cs="Times New Roman"/>
          <w:b/>
          <w:sz w:val="28"/>
          <w:szCs w:val="28"/>
          <w:lang w:val="kk-KZ"/>
        </w:rPr>
      </w:pPr>
      <w:r w:rsidRPr="00A109E8">
        <w:rPr>
          <w:rFonts w:ascii="Times New Roman" w:eastAsia="Times New Roman" w:hAnsi="Times New Roman" w:cs="Times New Roman"/>
          <w:b/>
          <w:sz w:val="28"/>
          <w:szCs w:val="28"/>
          <w:lang w:val="kk-KZ"/>
        </w:rPr>
        <w:t>Қорытынды</w:t>
      </w:r>
    </w:p>
    <w:p w:rsidR="00FF3A3E" w:rsidRPr="00A109E8" w:rsidRDefault="00FF3A3E" w:rsidP="00FF3A3E">
      <w:pPr>
        <w:spacing w:after="0" w:line="240" w:lineRule="auto"/>
        <w:ind w:firstLine="708"/>
        <w:jc w:val="both"/>
        <w:rPr>
          <w:rFonts w:ascii="Times New Roman" w:eastAsia="Times New Roman" w:hAnsi="Times New Roman" w:cs="Times New Roman"/>
          <w:b/>
          <w:sz w:val="28"/>
          <w:szCs w:val="28"/>
          <w:lang w:val="kk-KZ"/>
        </w:rPr>
      </w:pPr>
    </w:p>
    <w:p w:rsidR="00FF3A3E" w:rsidRPr="00A109E8" w:rsidRDefault="00FF3A3E" w:rsidP="00FF3A3E">
      <w:pPr>
        <w:spacing w:after="0" w:line="240" w:lineRule="auto"/>
        <w:ind w:firstLine="708"/>
        <w:jc w:val="both"/>
        <w:rPr>
          <w:rFonts w:ascii="Times New Roman" w:eastAsia="Times New Roman" w:hAnsi="Times New Roman" w:cs="Times New Roman"/>
          <w:sz w:val="28"/>
          <w:szCs w:val="28"/>
          <w:lang w:val="kk-KZ"/>
        </w:rPr>
      </w:pPr>
      <w:r w:rsidRPr="00A109E8">
        <w:rPr>
          <w:rFonts w:ascii="Times New Roman" w:eastAsia="Times New Roman" w:hAnsi="Times New Roman" w:cs="Times New Roman"/>
          <w:sz w:val="28"/>
          <w:szCs w:val="28"/>
          <w:lang w:val="kk-KZ"/>
        </w:rPr>
        <w:t>Биотехнологиялық процесті  тиімді жүргізуді бақылау және басқару әдістерін  жаңартумен тығыз байланысты. Битехгологияның тарихы барысында сыртқы ортаның параметрлерінің өзгеруінің көмегімен продуценттің  дамуын реттеуге жеке әрекет жасалады. ХХ ғ ортасына дейін  реттеу негізінде  эмперикаға дейін жоғарылады , жасалып жатқан өзгерістердің мәнісін  білімсіз процесті тиімді басқару және бақылау мүмкін емес.</w:t>
      </w:r>
    </w:p>
    <w:p w:rsidR="00FF3A3E" w:rsidRPr="00A109E8" w:rsidRDefault="00FF3A3E" w:rsidP="00FF3A3E">
      <w:pPr>
        <w:spacing w:after="0" w:line="240" w:lineRule="auto"/>
        <w:ind w:firstLine="708"/>
        <w:jc w:val="both"/>
        <w:rPr>
          <w:rFonts w:ascii="Times New Roman" w:eastAsia="Times New Roman" w:hAnsi="Times New Roman" w:cs="Times New Roman"/>
          <w:sz w:val="28"/>
          <w:szCs w:val="28"/>
          <w:lang w:val="kk-KZ"/>
        </w:rPr>
      </w:pPr>
      <w:r w:rsidRPr="00A109E8">
        <w:rPr>
          <w:rFonts w:ascii="Times New Roman" w:eastAsia="Times New Roman" w:hAnsi="Times New Roman" w:cs="Times New Roman"/>
          <w:sz w:val="28"/>
          <w:szCs w:val="28"/>
          <w:lang w:val="kk-KZ"/>
        </w:rPr>
        <w:t>Қазіргі кезде биотехнологиялық процесті үйлесімді бағасы үшін критерияны таңдау қиын. Биотехнологияда үйлесімдеуде бақылау-өлшегіш аппаратуралардың және басқарушы құралдың , экологиялық талабы  мен басқа мүмкіндігімен экономикалық және конструктивтік жағдайлармен  шектеуді ескеру қажет. Биотехнологиялық процесті моделирлеу және үйлесімдеу мақсаты күрделілеу және көбінесе  әлі шешілмеген. Бірақ әртүрлі   биотехнологиялық процестің  теңбе-тең моделін өңдеу және соның негізінде үйлесімдеудің жаңа заманғы әдісін құру және биотехнологияның маңзыды бағытын басқару демек, онсыз прогрестің болуы мүмкін емес.</w:t>
      </w:r>
    </w:p>
    <w:p w:rsidR="00FF3A3E" w:rsidRDefault="00FF3A3E" w:rsidP="00FF3A3E">
      <w:pPr>
        <w:shd w:val="clear" w:color="auto" w:fill="FFFFFF"/>
        <w:spacing w:after="0" w:line="240" w:lineRule="auto"/>
        <w:ind w:firstLine="709"/>
        <w:jc w:val="both"/>
        <w:rPr>
          <w:rFonts w:ascii="Times New Roman" w:eastAsia="Times New Roman" w:hAnsi="Times New Roman" w:cs="Times New Roman"/>
          <w:sz w:val="28"/>
          <w:szCs w:val="28"/>
          <w:lang w:val="kk-KZ"/>
        </w:rPr>
      </w:pPr>
    </w:p>
    <w:p w:rsidR="00FF3A3E" w:rsidRDefault="00FF3A3E" w:rsidP="00FF3A3E">
      <w:pPr>
        <w:jc w:val="center"/>
        <w:rPr>
          <w:b/>
          <w:lang w:val="kk-KZ"/>
        </w:rPr>
      </w:pPr>
    </w:p>
    <w:p w:rsidR="00FF3A3E" w:rsidRDefault="00FF3A3E" w:rsidP="00FF3A3E">
      <w:pPr>
        <w:jc w:val="center"/>
        <w:rPr>
          <w:b/>
          <w:lang w:val="kk-KZ"/>
        </w:rPr>
      </w:pPr>
    </w:p>
    <w:p w:rsidR="00FF3A3E" w:rsidRDefault="00FF3A3E" w:rsidP="00FF3A3E">
      <w:pPr>
        <w:jc w:val="center"/>
        <w:rPr>
          <w:b/>
          <w:lang w:val="kk-KZ"/>
        </w:rPr>
      </w:pPr>
    </w:p>
    <w:p w:rsidR="00FF3A3E" w:rsidRDefault="00FF3A3E" w:rsidP="00FF3A3E">
      <w:pPr>
        <w:jc w:val="center"/>
        <w:rPr>
          <w:b/>
          <w:lang w:val="kk-KZ"/>
        </w:rPr>
      </w:pPr>
    </w:p>
    <w:p w:rsidR="00FF3A3E" w:rsidRDefault="00FF3A3E" w:rsidP="00FF3A3E">
      <w:pPr>
        <w:jc w:val="center"/>
        <w:rPr>
          <w:b/>
          <w:lang w:val="kk-KZ"/>
        </w:rPr>
      </w:pPr>
    </w:p>
    <w:p w:rsidR="00FF3A3E" w:rsidRPr="00FF3A3E" w:rsidRDefault="00FF3A3E" w:rsidP="00FF3A3E">
      <w:pPr>
        <w:jc w:val="center"/>
        <w:rPr>
          <w:rFonts w:ascii="Times New Roman" w:eastAsia="Times New Roman" w:hAnsi="Times New Roman" w:cs="Times New Roman"/>
          <w:b/>
          <w:sz w:val="28"/>
          <w:szCs w:val="28"/>
          <w:lang w:val="kk-KZ"/>
        </w:rPr>
      </w:pPr>
      <w:r w:rsidRPr="00FF3A3E">
        <w:rPr>
          <w:rFonts w:ascii="Times New Roman" w:eastAsia="Times New Roman" w:hAnsi="Times New Roman" w:cs="Times New Roman"/>
          <w:b/>
          <w:sz w:val="28"/>
          <w:szCs w:val="28"/>
          <w:lang w:val="kk-KZ"/>
        </w:rPr>
        <w:lastRenderedPageBreak/>
        <w:t>Білім алушының білімін бағалау критериялары</w:t>
      </w:r>
    </w:p>
    <w:p w:rsidR="00FF3A3E" w:rsidRPr="00FF3A3E" w:rsidRDefault="00FF3A3E" w:rsidP="00FF3A3E">
      <w:pPr>
        <w:rPr>
          <w:rFonts w:ascii="Times New Roman" w:eastAsia="Times New Roman" w:hAnsi="Times New Roman" w:cs="Times New Roman"/>
          <w:b/>
          <w:sz w:val="28"/>
          <w:szCs w:val="28"/>
          <w:lang w:val="kk-KZ"/>
        </w:rPr>
      </w:pP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134"/>
      </w:tblGrid>
      <w:tr w:rsidR="00FF3A3E" w:rsidRPr="00FF3A3E" w:rsidTr="00294EDB">
        <w:tc>
          <w:tcPr>
            <w:tcW w:w="1134" w:type="dxa"/>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lang w:val="kk-KZ"/>
              </w:rPr>
              <w:t>Әріптік жүйе бойынша бағалау</w:t>
            </w:r>
          </w:p>
        </w:tc>
        <w:tc>
          <w:tcPr>
            <w:tcW w:w="1179" w:type="dxa"/>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lang w:val="kk-KZ"/>
              </w:rPr>
              <w:t>Балдың сандық көрсеткіші</w:t>
            </w:r>
          </w:p>
        </w:tc>
        <w:tc>
          <w:tcPr>
            <w:tcW w:w="948" w:type="dxa"/>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w:t>
            </w:r>
            <w:r w:rsidRPr="00FF3A3E">
              <w:rPr>
                <w:rFonts w:ascii="Times New Roman" w:eastAsia="Times New Roman" w:hAnsi="Times New Roman" w:cs="Times New Roman"/>
                <w:bCs/>
                <w:sz w:val="28"/>
                <w:szCs w:val="28"/>
                <w:lang w:val="kk-KZ"/>
              </w:rPr>
              <w:t xml:space="preserve"> көрсеткіш</w:t>
            </w:r>
          </w:p>
        </w:tc>
        <w:tc>
          <w:tcPr>
            <w:tcW w:w="811" w:type="dxa"/>
          </w:tcPr>
          <w:p w:rsidR="00FF3A3E" w:rsidRPr="00FF3A3E" w:rsidRDefault="00FF3A3E" w:rsidP="00294EDB">
            <w:pPr>
              <w:ind w:left="-148" w:right="-108"/>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lang w:val="kk-KZ"/>
              </w:rPr>
              <w:t>Дәстүрлі жүйе бойынша бағалау</w:t>
            </w:r>
          </w:p>
        </w:tc>
        <w:tc>
          <w:tcPr>
            <w:tcW w:w="6134" w:type="dxa"/>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sz w:val="28"/>
                <w:szCs w:val="28"/>
                <w:lang w:val="kk-KZ"/>
              </w:rPr>
              <w:t xml:space="preserve">Білім алушының білімін бағалау </w:t>
            </w:r>
            <w:r w:rsidRPr="00FF3A3E">
              <w:rPr>
                <w:rFonts w:ascii="Times New Roman" w:eastAsia="Times New Roman" w:hAnsi="Times New Roman" w:cs="Times New Roman"/>
                <w:sz w:val="28"/>
                <w:szCs w:val="28"/>
              </w:rPr>
              <w:t>критерия</w:t>
            </w:r>
            <w:r w:rsidRPr="00FF3A3E">
              <w:rPr>
                <w:rFonts w:ascii="Times New Roman" w:eastAsia="Times New Roman" w:hAnsi="Times New Roman" w:cs="Times New Roman"/>
                <w:sz w:val="28"/>
                <w:szCs w:val="28"/>
                <w:lang w:val="kk-KZ"/>
              </w:rPr>
              <w:t>ларын</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А</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4,0</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95-100</w:t>
            </w:r>
          </w:p>
        </w:tc>
        <w:tc>
          <w:tcPr>
            <w:tcW w:w="811" w:type="dxa"/>
            <w:vMerge w:val="restart"/>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lang w:val="kk-KZ"/>
              </w:rPr>
            </w:pPr>
            <w:r w:rsidRPr="00FF3A3E">
              <w:rPr>
                <w:rFonts w:ascii="Times New Roman" w:eastAsia="Times New Roman" w:hAnsi="Times New Roman" w:cs="Times New Roman"/>
                <w:bCs/>
                <w:sz w:val="28"/>
                <w:szCs w:val="28"/>
                <w:lang w:val="kk-KZ"/>
              </w:rPr>
              <w:t>Өте жақсы</w:t>
            </w:r>
          </w:p>
        </w:tc>
        <w:tc>
          <w:tcPr>
            <w:tcW w:w="6134" w:type="dxa"/>
          </w:tcPr>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b/>
                <w:sz w:val="28"/>
                <w:szCs w:val="28"/>
                <w:lang w:val="kk-KZ"/>
              </w:rPr>
              <w:t>Студент көрсетті</w:t>
            </w:r>
            <w:r w:rsidRPr="00FF3A3E">
              <w:rPr>
                <w:rFonts w:ascii="Times New Roman" w:eastAsia="Times New Roman" w:hAnsi="Times New Roman" w:cs="Times New Roman"/>
                <w:sz w:val="28"/>
                <w:szCs w:val="28"/>
                <w:lang w:val="kk-KZ"/>
              </w:rPr>
              <w:t>:</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материалдарды толық және терең меңгеруі</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сабақтың барлық түрі бойынша жауапты толық, дәйекті, логикалы жауап беруі;</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алға қойған міндерттерді еркін жетуі;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дұрыс, негізделген шешімдер қабылдауы,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пәнді оқуда негізгі және қосымша арнайы әдебиеттерден ақпараттарды қолдана алу дағдысы, </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бағдарлама материалдарын өз бетінше жүйелей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орындауда әртүрлі тәсілдерді және дағдыларды меңгеруі</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Ғаламтор ақпараттық ресурстарды және шетелдік әдебиеттермен жұмыс жасай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уақытылы және сапалы орындауы</w:t>
            </w:r>
            <w:r w:rsidRPr="00FF3A3E">
              <w:rPr>
                <w:rFonts w:ascii="Times New Roman" w:eastAsia="Times New Roman" w:hAnsi="Times New Roman" w:cs="Times New Roman"/>
                <w:sz w:val="28"/>
                <w:szCs w:val="28"/>
              </w:rPr>
              <w:t>.</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А-</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3,67</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90-94</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b/>
                <w:sz w:val="28"/>
                <w:szCs w:val="28"/>
                <w:lang w:val="kk-KZ"/>
              </w:rPr>
              <w:t>Студент көрсетті</w:t>
            </w:r>
            <w:r w:rsidRPr="00FF3A3E">
              <w:rPr>
                <w:rFonts w:ascii="Times New Roman" w:eastAsia="Times New Roman" w:hAnsi="Times New Roman" w:cs="Times New Roman"/>
                <w:sz w:val="28"/>
                <w:szCs w:val="28"/>
                <w:lang w:val="kk-KZ"/>
              </w:rPr>
              <w:t>:</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материалдарды толық және терең меңгеруі</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сабақтың барлық түрі бойынша жауапты толық, дәйекті, логикалы жауап беруі;</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алға қойған міндерттерді еркін жетуі;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дұрыс шешім қабылдауы,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пәнді оқуда арнайы әдебиеттерді қолдану </w:t>
            </w:r>
            <w:r w:rsidRPr="00FF3A3E">
              <w:rPr>
                <w:rFonts w:ascii="Times New Roman" w:eastAsia="Times New Roman" w:hAnsi="Times New Roman" w:cs="Times New Roman"/>
                <w:sz w:val="28"/>
                <w:szCs w:val="28"/>
                <w:lang w:val="kk-KZ"/>
              </w:rPr>
              <w:lastRenderedPageBreak/>
              <w:t xml:space="preserve">дағдысы, </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бағдарлама материалдарын өз бетінше жүйелей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орындауда әртүрлі тәсілдерді және дағдыларды меңгеруі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тапсырмаларды уақытылы және сапалы орындауы</w:t>
            </w:r>
            <w:r w:rsidRPr="00FF3A3E">
              <w:rPr>
                <w:sz w:val="28"/>
                <w:szCs w:val="28"/>
              </w:rPr>
              <w:t>.</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lastRenderedPageBreak/>
              <w:t>В+</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3,33</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85-89</w:t>
            </w:r>
          </w:p>
        </w:tc>
        <w:tc>
          <w:tcPr>
            <w:tcW w:w="811" w:type="dxa"/>
            <w:vMerge w:val="restart"/>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lang w:val="kk-KZ"/>
              </w:rPr>
            </w:pPr>
            <w:r w:rsidRPr="00FF3A3E">
              <w:rPr>
                <w:rFonts w:ascii="Times New Roman" w:eastAsia="Times New Roman" w:hAnsi="Times New Roman" w:cs="Times New Roman"/>
                <w:bCs/>
                <w:sz w:val="28"/>
                <w:szCs w:val="28"/>
                <w:lang w:val="kk-KZ"/>
              </w:rPr>
              <w:t>Жақсы</w:t>
            </w:r>
          </w:p>
          <w:p w:rsidR="00FF3A3E" w:rsidRPr="00FF3A3E" w:rsidRDefault="00FF3A3E" w:rsidP="00294EDB">
            <w:pPr>
              <w:ind w:left="113" w:right="113"/>
              <w:jc w:val="center"/>
              <w:rPr>
                <w:rFonts w:ascii="Times New Roman" w:eastAsia="Times New Roman" w:hAnsi="Times New Roman" w:cs="Times New Roman"/>
                <w:bCs/>
                <w:sz w:val="28"/>
                <w:szCs w:val="28"/>
                <w:lang w:val="kk-KZ"/>
              </w:rPr>
            </w:pPr>
          </w:p>
        </w:tc>
        <w:tc>
          <w:tcPr>
            <w:tcW w:w="6134" w:type="dxa"/>
          </w:tcPr>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b/>
                <w:sz w:val="28"/>
                <w:szCs w:val="28"/>
                <w:lang w:val="kk-KZ"/>
              </w:rPr>
              <w:t>Студент көрсетті</w:t>
            </w:r>
            <w:r w:rsidRPr="00FF3A3E">
              <w:rPr>
                <w:rFonts w:ascii="Times New Roman" w:eastAsia="Times New Roman" w:hAnsi="Times New Roman" w:cs="Times New Roman"/>
                <w:sz w:val="28"/>
                <w:szCs w:val="28"/>
                <w:lang w:val="kk-KZ"/>
              </w:rPr>
              <w:t>:</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материалдарды меңгеруі</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сабақтың барлық түрі бойынша жауапты толық, дәйекті, сауатты және баяндауда анықсыздықтар бар болса;</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теориялық білмді дұрыс қолдану;</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қолданбалы есептерді шешу барысында қажетті дағдыларды қолдану</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пәнді оқуда ұсынылған әдебиеттерден  қолдана алу дағдысы, </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lang w:val="kk-KZ"/>
              </w:rPr>
              <w:t>- бағдарлама материалдарын өз бетінше жүйелей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орындауда әртүрлі тәсілдерді және дағдыларды меңгеруі</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уақытылы орындауы</w:t>
            </w:r>
            <w:r w:rsidRPr="00FF3A3E">
              <w:rPr>
                <w:rFonts w:ascii="Times New Roman" w:eastAsia="Times New Roman" w:hAnsi="Times New Roman" w:cs="Times New Roman"/>
                <w:sz w:val="28"/>
                <w:szCs w:val="28"/>
              </w:rPr>
              <w:t>.</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В</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3,0</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80-84</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материалдарды меңгеруі</w:t>
            </w:r>
            <w:r w:rsidRPr="00FF3A3E">
              <w:rPr>
                <w:sz w:val="28"/>
                <w:szCs w:val="28"/>
              </w:rPr>
              <w:t xml:space="preserve">; </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сабақтың барлық түрі бойынша жауапты елеусіз қателіктермен баяндауы</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оқытушының жетекшілігімен теориялық білімді қолдану дағдысы</w:t>
            </w:r>
            <w:r w:rsidRPr="00FF3A3E">
              <w:rPr>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практикалық есептер шығару барысында қажетті дағдыларды қолдану;</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пәнді оқуда ұсынылған әдебиеттерден  қолдана алу дағдысы,</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 xml:space="preserve">оқытушының жетекшілігіменбағдарлама </w:t>
            </w:r>
            <w:r w:rsidRPr="00FF3A3E">
              <w:rPr>
                <w:rFonts w:ascii="Times New Roman" w:eastAsia="Times New Roman" w:hAnsi="Times New Roman" w:cs="Times New Roman"/>
                <w:sz w:val="28"/>
                <w:szCs w:val="28"/>
                <w:lang w:val="kk-KZ"/>
              </w:rPr>
              <w:lastRenderedPageBreak/>
              <w:t>материалдарын жүйелей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барлық тапсырмаларды орындауда дағдыларды меңгеруі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жіберілген қателіктерді өзбетінше түзету қабілеттілігі</w:t>
            </w:r>
            <w:r w:rsidRPr="00FF3A3E">
              <w:rPr>
                <w:sz w:val="28"/>
                <w:szCs w:val="28"/>
              </w:rPr>
              <w:t>;</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lastRenderedPageBreak/>
              <w:t>В-</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2,67</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75-79</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материалдарды меңгеруі</w:t>
            </w:r>
            <w:r w:rsidRPr="00FF3A3E">
              <w:rPr>
                <w:sz w:val="28"/>
                <w:szCs w:val="28"/>
              </w:rPr>
              <w:t xml:space="preserve">; </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елеусіз қателіктермен жауаптарды  баяндап беруі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w:t>
            </w:r>
            <w:r w:rsidRPr="00FF3A3E">
              <w:rPr>
                <w:sz w:val="28"/>
                <w:szCs w:val="28"/>
                <w:lang w:val="kk-KZ"/>
              </w:rPr>
              <w:t xml:space="preserve"> оқытушының жетекшілігімен теориялық білімді қолдану дағдысы</w:t>
            </w:r>
            <w:r w:rsidRPr="00FF3A3E">
              <w:rPr>
                <w:sz w:val="28"/>
                <w:szCs w:val="28"/>
              </w:rPr>
              <w:t>;</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практикалық есептер шығару барысында қажетті дағдыларды қолдану;</w:t>
            </w:r>
          </w:p>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пәнді оқуда ұсынылған әдебиеттерден  қолдана алу дағдысы,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rPr>
              <w:t xml:space="preserve">- </w:t>
            </w:r>
            <w:r w:rsidRPr="00FF3A3E">
              <w:rPr>
                <w:rFonts w:ascii="Times New Roman" w:eastAsia="Times New Roman" w:hAnsi="Times New Roman" w:cs="Times New Roman"/>
                <w:sz w:val="28"/>
                <w:szCs w:val="28"/>
                <w:lang w:val="kk-KZ"/>
              </w:rPr>
              <w:t>оқытушының жетекшілігіменбағдарлама материалдарын қортындылап жүйелей алуы</w:t>
            </w:r>
            <w:r w:rsidRPr="00FF3A3E">
              <w:rPr>
                <w:rFonts w:ascii="Times New Roman" w:eastAsia="Times New Roman" w:hAnsi="Times New Roman" w:cs="Times New Roman"/>
                <w:sz w:val="28"/>
                <w:szCs w:val="28"/>
              </w:rPr>
              <w:t>;</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оқытушының көмегімен жіберілген қателіктерді түзете білуі;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барлық тапсырмалар түрі бойынша жіберілген қателіктерді уақытылы жою.</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С+</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2,33</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70-74</w:t>
            </w:r>
          </w:p>
        </w:tc>
        <w:tc>
          <w:tcPr>
            <w:tcW w:w="811" w:type="dxa"/>
            <w:vMerge w:val="restart"/>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lang w:val="kk-KZ"/>
              </w:rPr>
            </w:pPr>
            <w:r w:rsidRPr="00FF3A3E">
              <w:rPr>
                <w:rFonts w:ascii="Times New Roman" w:eastAsia="Times New Roman" w:hAnsi="Times New Roman" w:cs="Times New Roman"/>
                <w:bCs/>
                <w:sz w:val="28"/>
                <w:szCs w:val="28"/>
                <w:lang w:val="kk-KZ"/>
              </w:rPr>
              <w:t>қанағаттанарлық</w:t>
            </w:r>
          </w:p>
        </w:tc>
        <w:tc>
          <w:tcPr>
            <w:tcW w:w="6134" w:type="dxa"/>
          </w:tcPr>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b/>
                <w:sz w:val="28"/>
                <w:szCs w:val="28"/>
                <w:lang w:val="kk-KZ"/>
              </w:rPr>
              <w:t>Студент көрсетті</w:t>
            </w:r>
            <w:r w:rsidRPr="00FF3A3E">
              <w:rPr>
                <w:rFonts w:ascii="Times New Roman" w:eastAsia="Times New Roman" w:hAnsi="Times New Roman" w:cs="Times New Roman"/>
                <w:sz w:val="28"/>
                <w:szCs w:val="28"/>
                <w:lang w:val="kk-KZ"/>
              </w:rPr>
              <w:t>:</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xml:space="preserve">- материалдарды меңгеруі; </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барлық тапсырмалар түрі бойынша жауап беру барысында дұрыс тұжырымдаманың толық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бағдарлама материалдарын баяндау барысында ретінің бұзылуы;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өзбетінше орындау барысында туындайтын қиындықтардың болуы;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орындауда жеке тәсілдерді меңгеруі;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оқытушының ұсынылған әдебиеттерін қолдану дағдысы;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оқытушының жетекшілігімен бағдарлама материалдарынының жеке бөлімдерін </w:t>
            </w:r>
            <w:r w:rsidRPr="00FF3A3E">
              <w:rPr>
                <w:rFonts w:ascii="Times New Roman" w:eastAsia="Times New Roman" w:hAnsi="Times New Roman" w:cs="Times New Roman"/>
                <w:sz w:val="28"/>
                <w:szCs w:val="28"/>
                <w:lang w:val="kk-KZ"/>
              </w:rPr>
              <w:lastRenderedPageBreak/>
              <w:t>қортындылау дағдысы;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оқытушымен көмегімен жіберілген қателіктерді түзете білуі;   </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барлық тапсырмалар түрі бойынша жіберілген қателіктерді уақытылы жою.</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lastRenderedPageBreak/>
              <w:t>С</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2,0</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65-69</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негізгі материалды меңгеруі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 түрлері бойынша жауаптардың дұрыс тұжырымдаманың толық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rPr>
              <w:t xml:space="preserve">-  </w:t>
            </w:r>
            <w:r w:rsidRPr="00FF3A3E">
              <w:rPr>
                <w:sz w:val="28"/>
                <w:szCs w:val="28"/>
                <w:lang w:val="kk-KZ"/>
              </w:rPr>
              <w:t>берілген материалдарда ретсіздіктің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өзбетінше орындау барысында туындайтын қиындықтардың болуы;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орындауда жеке тәсілдерді меңгеруі;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оқытушының ұсынылған әдебиеттерін қолданудағы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бағдарлама материалдарынының жеке бөлімдерін қортындылаудағы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оқытушымен көмегімен жіберілген қателіктерді түзете білуі;   </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барлық тапсырмалар түрі бойынша жіберілген қателіктерді уақытылы жою.</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С-</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1,67</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60-64</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негізгі материалды меңгеруі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 түрлері бойынша жауаптардың дұрыс тұжырымдаманың толық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rPr>
              <w:t xml:space="preserve">- </w:t>
            </w:r>
            <w:r w:rsidRPr="00FF3A3E">
              <w:rPr>
                <w:sz w:val="28"/>
                <w:szCs w:val="28"/>
                <w:lang w:val="kk-KZ"/>
              </w:rPr>
              <w:t>берілген материалдарда ретсіздіктің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өзбетінше орындау барысында туындайтын қиындықтардың болуы;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орындауда жеке тәсілдерді меңгеруі;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оқытушының ұсынылған әдебиеттерін қолданудағы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lastRenderedPageBreak/>
              <w:t>-бағдарлама материалдарынының жеке бөлімдерін қортындылаудағы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оқытушымен көмегімен жіберілген қателіктерді түзете білуі;   </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барлық тапсырмалар түрі бойынша жіберілген қателіктерді уақытылы жою.</w:t>
            </w:r>
          </w:p>
        </w:tc>
      </w:tr>
      <w:tr w:rsidR="00FF3A3E" w:rsidRPr="00FF3A3E" w:rsidTr="00294EDB">
        <w:trPr>
          <w:trHeight w:val="699"/>
        </w:trPr>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lastRenderedPageBreak/>
              <w:t>Д+</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1,33</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55-59</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негізгі материалдарды жеке бөлімдерді меңгеруі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 түрлері бойынша жауаптардың дұрыс тұжырымдаманы түсінбеуі;</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берілген материалдарда ретсіздіктің болмауы;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rPr>
              <w:t xml:space="preserve">- </w:t>
            </w:r>
            <w:r w:rsidRPr="00FF3A3E">
              <w:rPr>
                <w:sz w:val="28"/>
                <w:szCs w:val="28"/>
                <w:lang w:val="kk-KZ"/>
              </w:rPr>
              <w:t>практикалық есептерді өзбетінше орындау барысында туындайтын қиындықтардың болуы;</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lang w:val="kk-KZ"/>
              </w:rPr>
              <w:t>-  практикалық есептерді орындауда жеке тәсілдерді меңгеруі;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бағдарлама материалдарынының жеке бөлімдерін қортындылаудағы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оқытушымен көмегімен жіберілген қателіктерді түзете білуі;   </w:t>
            </w:r>
          </w:p>
          <w:p w:rsidR="00FF3A3E" w:rsidRPr="00FF3A3E" w:rsidRDefault="00FF3A3E" w:rsidP="00294EDB">
            <w:pPr>
              <w:jc w:val="both"/>
              <w:rPr>
                <w:rFonts w:ascii="Times New Roman" w:eastAsia="Times New Roman" w:hAnsi="Times New Roman" w:cs="Times New Roman"/>
                <w:b/>
                <w:sz w:val="28"/>
                <w:szCs w:val="28"/>
                <w:lang w:val="kk-KZ"/>
              </w:rPr>
            </w:pPr>
            <w:r w:rsidRPr="00FF3A3E">
              <w:rPr>
                <w:rFonts w:ascii="Times New Roman" w:eastAsia="Times New Roman" w:hAnsi="Times New Roman" w:cs="Times New Roman"/>
                <w:sz w:val="28"/>
                <w:szCs w:val="28"/>
                <w:lang w:val="kk-KZ"/>
              </w:rPr>
              <w:t>- барлық тапсырмалар түрі бойынша жіберілген қателіктерді уақытылы орындамауы.</w:t>
            </w:r>
          </w:p>
        </w:tc>
      </w:tr>
      <w:tr w:rsidR="00FF3A3E" w:rsidRPr="00FF3A3E" w:rsidTr="00294EDB">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Д</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1,0</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50-54</w:t>
            </w:r>
          </w:p>
        </w:tc>
        <w:tc>
          <w:tcPr>
            <w:tcW w:w="811" w:type="dxa"/>
            <w:vMerge/>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p>
        </w:tc>
        <w:tc>
          <w:tcPr>
            <w:tcW w:w="6134" w:type="dxa"/>
          </w:tcPr>
          <w:p w:rsidR="00FF3A3E" w:rsidRPr="00FF3A3E" w:rsidRDefault="00FF3A3E" w:rsidP="00294EDB">
            <w:pPr>
              <w:jc w:val="both"/>
              <w:rPr>
                <w:rFonts w:ascii="Times New Roman" w:eastAsia="Times New Roman" w:hAnsi="Times New Roman" w:cs="Times New Roman"/>
                <w:sz w:val="28"/>
                <w:szCs w:val="28"/>
              </w:rPr>
            </w:pPr>
            <w:r w:rsidRPr="00FF3A3E">
              <w:rPr>
                <w:rFonts w:ascii="Times New Roman" w:eastAsia="Times New Roman" w:hAnsi="Times New Roman" w:cs="Times New Roman"/>
                <w:b/>
                <w:sz w:val="28"/>
                <w:szCs w:val="28"/>
              </w:rPr>
              <w:t xml:space="preserve">Студент </w:t>
            </w:r>
            <w:r w:rsidRPr="00FF3A3E">
              <w:rPr>
                <w:rFonts w:ascii="Times New Roman" w:eastAsia="Times New Roman" w:hAnsi="Times New Roman" w:cs="Times New Roman"/>
                <w:b/>
                <w:sz w:val="28"/>
                <w:szCs w:val="28"/>
                <w:lang w:val="kk-KZ"/>
              </w:rPr>
              <w:t>көрсетті</w:t>
            </w:r>
            <w:r w:rsidRPr="00FF3A3E">
              <w:rPr>
                <w:rFonts w:ascii="Times New Roman" w:eastAsia="Times New Roman" w:hAnsi="Times New Roman" w:cs="Times New Roman"/>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негізгі материалдардың жеке бөлімдерін игеру қиындығы</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тапсырмалар түрі бойынша тұжырымдамаларды түсінбеу</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материалдарды баяндау барысында ретсіздіктің болуы</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практикалық есептерді өзбетінше орындау барысында туындайтын қиындықтардың болуы</w:t>
            </w:r>
            <w:r w:rsidRPr="00FF3A3E">
              <w:rPr>
                <w:sz w:val="28"/>
                <w:szCs w:val="28"/>
              </w:rPr>
              <w:t>;</w:t>
            </w:r>
          </w:p>
          <w:p w:rsidR="00FF3A3E" w:rsidRPr="00FF3A3E" w:rsidRDefault="00FF3A3E" w:rsidP="00294EDB">
            <w:pPr>
              <w:pStyle w:val="ac"/>
              <w:spacing w:before="0" w:beforeAutospacing="0" w:after="0" w:afterAutospacing="0"/>
              <w:jc w:val="both"/>
              <w:rPr>
                <w:sz w:val="28"/>
                <w:szCs w:val="28"/>
                <w:lang w:val="kk-KZ"/>
              </w:rPr>
            </w:pPr>
            <w:r w:rsidRPr="00FF3A3E">
              <w:rPr>
                <w:sz w:val="28"/>
                <w:szCs w:val="28"/>
              </w:rPr>
              <w:t xml:space="preserve">-  </w:t>
            </w:r>
            <w:r w:rsidRPr="00FF3A3E">
              <w:rPr>
                <w:sz w:val="28"/>
                <w:szCs w:val="28"/>
                <w:lang w:val="kk-KZ"/>
              </w:rPr>
              <w:t>практикалық есептерді орындауда жеке тәсілдерді қолдана білмеуі;</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оқытушының ұсынылған әдебиеттерін </w:t>
            </w:r>
            <w:r w:rsidRPr="00FF3A3E">
              <w:rPr>
                <w:rFonts w:ascii="Times New Roman" w:eastAsia="Times New Roman" w:hAnsi="Times New Roman" w:cs="Times New Roman"/>
                <w:sz w:val="28"/>
                <w:szCs w:val="28"/>
                <w:lang w:val="kk-KZ"/>
              </w:rPr>
              <w:lastRenderedPageBreak/>
              <w:t>қолданудағы қиындықтардың болуы;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оқытылғанматериалдардың жеке бөлімдерін қортындылай алмауы;</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xml:space="preserve">- оқытушының көрсетілген қателіктерді түзету барысындағы қиындықтардың болуы;   </w:t>
            </w:r>
          </w:p>
          <w:p w:rsidR="00FF3A3E" w:rsidRPr="00FF3A3E" w:rsidRDefault="00FF3A3E" w:rsidP="00294EDB">
            <w:pPr>
              <w:jc w:val="both"/>
              <w:rPr>
                <w:rFonts w:ascii="Times New Roman" w:eastAsia="Times New Roman" w:hAnsi="Times New Roman" w:cs="Times New Roman"/>
                <w:sz w:val="28"/>
                <w:szCs w:val="28"/>
                <w:lang w:val="kk-KZ"/>
              </w:rPr>
            </w:pPr>
            <w:r w:rsidRPr="00FF3A3E">
              <w:rPr>
                <w:rFonts w:ascii="Times New Roman" w:eastAsia="Times New Roman" w:hAnsi="Times New Roman" w:cs="Times New Roman"/>
                <w:sz w:val="28"/>
                <w:szCs w:val="28"/>
                <w:lang w:val="kk-KZ"/>
              </w:rPr>
              <w:t>- барлық тапсырмалар бойынша жіберілген қателіктерді жөндеуді уақытылы орындалмауы.</w:t>
            </w:r>
          </w:p>
        </w:tc>
      </w:tr>
      <w:tr w:rsidR="00FF3A3E" w:rsidRPr="00FF3A3E" w:rsidTr="00294EDB">
        <w:trPr>
          <w:cantSplit/>
          <w:trHeight w:val="1587"/>
        </w:trPr>
        <w:tc>
          <w:tcPr>
            <w:tcW w:w="1134"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lang w:val="en-US"/>
              </w:rPr>
              <w:lastRenderedPageBreak/>
              <w:t>F</w:t>
            </w:r>
          </w:p>
        </w:tc>
        <w:tc>
          <w:tcPr>
            <w:tcW w:w="1179"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0</w:t>
            </w:r>
          </w:p>
        </w:tc>
        <w:tc>
          <w:tcPr>
            <w:tcW w:w="948" w:type="dxa"/>
            <w:vAlign w:val="center"/>
          </w:tcPr>
          <w:p w:rsidR="00FF3A3E" w:rsidRPr="00FF3A3E" w:rsidRDefault="00FF3A3E" w:rsidP="00294EDB">
            <w:pPr>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rPr>
              <w:t>0-49</w:t>
            </w:r>
          </w:p>
        </w:tc>
        <w:tc>
          <w:tcPr>
            <w:tcW w:w="811" w:type="dxa"/>
            <w:textDirection w:val="btLr"/>
            <w:vAlign w:val="center"/>
          </w:tcPr>
          <w:p w:rsidR="00FF3A3E" w:rsidRPr="00FF3A3E" w:rsidRDefault="00FF3A3E" w:rsidP="00294EDB">
            <w:pPr>
              <w:ind w:left="113" w:right="113"/>
              <w:jc w:val="center"/>
              <w:rPr>
                <w:rFonts w:ascii="Times New Roman" w:eastAsia="Times New Roman" w:hAnsi="Times New Roman" w:cs="Times New Roman"/>
                <w:bCs/>
                <w:sz w:val="28"/>
                <w:szCs w:val="28"/>
              </w:rPr>
            </w:pPr>
            <w:r w:rsidRPr="00FF3A3E">
              <w:rPr>
                <w:rFonts w:ascii="Times New Roman" w:eastAsia="Times New Roman" w:hAnsi="Times New Roman" w:cs="Times New Roman"/>
                <w:bCs/>
                <w:sz w:val="28"/>
                <w:szCs w:val="28"/>
                <w:lang w:val="kk-KZ"/>
              </w:rPr>
              <w:t>қанағаттанарлықсыз</w:t>
            </w:r>
          </w:p>
        </w:tc>
        <w:tc>
          <w:tcPr>
            <w:tcW w:w="6134" w:type="dxa"/>
          </w:tcPr>
          <w:p w:rsidR="00FF3A3E" w:rsidRPr="00FF3A3E" w:rsidRDefault="00FF3A3E" w:rsidP="00294EDB">
            <w:pPr>
              <w:pStyle w:val="ac"/>
              <w:spacing w:before="0" w:beforeAutospacing="0" w:after="0" w:afterAutospacing="0"/>
              <w:jc w:val="both"/>
              <w:rPr>
                <w:sz w:val="28"/>
                <w:szCs w:val="28"/>
              </w:rPr>
            </w:pPr>
            <w:r w:rsidRPr="00FF3A3E">
              <w:rPr>
                <w:b/>
                <w:sz w:val="28"/>
                <w:szCs w:val="28"/>
              </w:rPr>
              <w:t xml:space="preserve">Студент </w:t>
            </w:r>
            <w:r w:rsidRPr="00FF3A3E">
              <w:rPr>
                <w:b/>
                <w:sz w:val="28"/>
                <w:szCs w:val="28"/>
                <w:lang w:val="kk-KZ"/>
              </w:rPr>
              <w:t>көрсетті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бағдарлама материалын білмеуі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барлық тапсырмалар түрі бойынша елеулі қателіктердің жіберілуі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тапсырмаларды орындауда жеке тәсілдерді мүлдем игермеуі</w:t>
            </w:r>
            <w:r w:rsidRPr="00FF3A3E">
              <w:rPr>
                <w:sz w:val="28"/>
                <w:szCs w:val="28"/>
              </w:rPr>
              <w:t>;</w:t>
            </w:r>
          </w:p>
          <w:p w:rsidR="00FF3A3E" w:rsidRPr="00FF3A3E" w:rsidRDefault="00FF3A3E" w:rsidP="00294EDB">
            <w:pPr>
              <w:pStyle w:val="ac"/>
              <w:spacing w:before="0" w:beforeAutospacing="0" w:after="0" w:afterAutospacing="0"/>
              <w:jc w:val="both"/>
              <w:rPr>
                <w:sz w:val="28"/>
                <w:szCs w:val="28"/>
              </w:rPr>
            </w:pPr>
            <w:r w:rsidRPr="00FF3A3E">
              <w:rPr>
                <w:sz w:val="28"/>
                <w:szCs w:val="28"/>
              </w:rPr>
              <w:t xml:space="preserve">- </w:t>
            </w:r>
            <w:r w:rsidRPr="00FF3A3E">
              <w:rPr>
                <w:sz w:val="28"/>
                <w:szCs w:val="28"/>
                <w:lang w:val="kk-KZ"/>
              </w:rPr>
              <w:t xml:space="preserve">ағымды, межелік және қорытынды бақылау түрлері бойынша тапсырмаларды мүлдем орындамауы </w:t>
            </w:r>
          </w:p>
        </w:tc>
      </w:tr>
    </w:tbl>
    <w:p w:rsidR="00E15A11" w:rsidRDefault="00E15A11"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5A2269" w:rsidRPr="009E48A4" w:rsidRDefault="005A2269" w:rsidP="005A2269">
      <w:pPr>
        <w:tabs>
          <w:tab w:val="left" w:pos="4088"/>
        </w:tabs>
        <w:spacing w:after="0" w:line="240" w:lineRule="auto"/>
        <w:ind w:firstLine="425"/>
        <w:jc w:val="center"/>
        <w:rPr>
          <w:rFonts w:ascii="Times New Roman" w:hAnsi="Times New Roman" w:cs="Times New Roman"/>
          <w:sz w:val="28"/>
          <w:szCs w:val="28"/>
          <w:lang w:val="kk-KZ"/>
        </w:rPr>
      </w:pPr>
      <w:r w:rsidRPr="009E48A4">
        <w:rPr>
          <w:rFonts w:ascii="Times New Roman" w:hAnsi="Times New Roman" w:cs="Times New Roman"/>
          <w:sz w:val="28"/>
          <w:szCs w:val="28"/>
          <w:lang w:val="kk-KZ"/>
        </w:rPr>
        <w:t>Рысбаева Г.С.</w:t>
      </w:r>
    </w:p>
    <w:p w:rsidR="005A2269" w:rsidRPr="001C18BE" w:rsidRDefault="005A2269" w:rsidP="005A2269">
      <w:pPr>
        <w:tabs>
          <w:tab w:val="left" w:pos="4088"/>
        </w:tabs>
        <w:spacing w:after="0" w:line="240" w:lineRule="auto"/>
        <w:ind w:firstLine="425"/>
        <w:jc w:val="center"/>
        <w:rPr>
          <w:rFonts w:ascii="Times New Roman" w:hAnsi="Times New Roman" w:cs="Times New Roman"/>
          <w:sz w:val="28"/>
          <w:szCs w:val="28"/>
        </w:rPr>
      </w:pPr>
      <w:r w:rsidRPr="009E48A4">
        <w:rPr>
          <w:rFonts w:ascii="Times New Roman" w:hAnsi="Times New Roman" w:cs="Times New Roman"/>
          <w:sz w:val="28"/>
          <w:szCs w:val="28"/>
          <w:lang w:val="kk-KZ"/>
        </w:rPr>
        <w:t>Айткулова Р.Э.</w:t>
      </w:r>
    </w:p>
    <w:p w:rsidR="005A2269" w:rsidRDefault="005A2269" w:rsidP="005A2269">
      <w:pPr>
        <w:tabs>
          <w:tab w:val="left" w:pos="4088"/>
        </w:tabs>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Абилдаева Р.А</w:t>
      </w:r>
    </w:p>
    <w:p w:rsidR="005A2269" w:rsidRPr="009E48A4" w:rsidRDefault="005A2269" w:rsidP="005A2269">
      <w:pPr>
        <w:tabs>
          <w:tab w:val="left" w:pos="4088"/>
        </w:tabs>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Ильясова А.А.</w:t>
      </w:r>
    </w:p>
    <w:p w:rsidR="005A2269" w:rsidRPr="009E48A4" w:rsidRDefault="005A2269" w:rsidP="005A2269">
      <w:pPr>
        <w:tabs>
          <w:tab w:val="left" w:pos="4088"/>
        </w:tabs>
        <w:spacing w:after="0" w:line="240" w:lineRule="auto"/>
        <w:ind w:firstLine="425"/>
        <w:jc w:val="both"/>
        <w:rPr>
          <w:rFonts w:ascii="Times New Roman" w:hAnsi="Times New Roman" w:cs="Times New Roman"/>
          <w:sz w:val="28"/>
          <w:szCs w:val="28"/>
          <w:lang w:val="kk-KZ"/>
        </w:rPr>
      </w:pPr>
    </w:p>
    <w:p w:rsidR="005A2269" w:rsidRPr="009E48A4" w:rsidRDefault="005A2269" w:rsidP="005A2269">
      <w:pPr>
        <w:tabs>
          <w:tab w:val="left" w:pos="4088"/>
        </w:tabs>
        <w:spacing w:after="0" w:line="240" w:lineRule="auto"/>
        <w:ind w:firstLine="425"/>
        <w:jc w:val="both"/>
        <w:rPr>
          <w:rFonts w:ascii="Times New Roman" w:hAnsi="Times New Roman" w:cs="Times New Roman"/>
          <w:sz w:val="28"/>
          <w:szCs w:val="28"/>
          <w:lang w:val="kk-KZ"/>
        </w:rPr>
      </w:pPr>
    </w:p>
    <w:p w:rsidR="005A2269" w:rsidRPr="00AA23F9" w:rsidRDefault="005A2269" w:rsidP="005A2269">
      <w:pPr>
        <w:tabs>
          <w:tab w:val="left" w:pos="4088"/>
        </w:tabs>
        <w:spacing w:after="0" w:line="240" w:lineRule="auto"/>
        <w:jc w:val="center"/>
        <w:rPr>
          <w:rFonts w:ascii="Times New Roman" w:hAnsi="Times New Roman"/>
          <w:b/>
          <w:sz w:val="32"/>
          <w:szCs w:val="32"/>
          <w:lang w:val="kk-KZ"/>
        </w:rPr>
      </w:pPr>
      <w:r w:rsidRPr="00AA23F9">
        <w:rPr>
          <w:rFonts w:ascii="Times New Roman" w:hAnsi="Times New Roman"/>
          <w:b/>
          <w:sz w:val="32"/>
          <w:szCs w:val="32"/>
          <w:lang w:val="kk-KZ"/>
        </w:rPr>
        <w:t>«</w:t>
      </w:r>
      <w:r>
        <w:rPr>
          <w:rFonts w:ascii="Times New Roman" w:hAnsi="Times New Roman"/>
          <w:b/>
          <w:sz w:val="32"/>
          <w:szCs w:val="32"/>
          <w:lang w:val="kk-KZ"/>
        </w:rPr>
        <w:t>Микробиология және вирусология</w:t>
      </w:r>
      <w:r w:rsidRPr="00AA23F9">
        <w:rPr>
          <w:rFonts w:ascii="Times New Roman" w:hAnsi="Times New Roman"/>
          <w:b/>
          <w:sz w:val="32"/>
          <w:szCs w:val="32"/>
          <w:lang w:val="kk-KZ"/>
        </w:rPr>
        <w:t>» пәнінен</w:t>
      </w:r>
    </w:p>
    <w:p w:rsidR="005A2269" w:rsidRPr="009E48A4" w:rsidRDefault="005A2269" w:rsidP="005A2269">
      <w:pPr>
        <w:tabs>
          <w:tab w:val="left" w:pos="4088"/>
        </w:tabs>
        <w:spacing w:after="0" w:line="240" w:lineRule="auto"/>
        <w:ind w:firstLine="425"/>
        <w:jc w:val="both"/>
        <w:rPr>
          <w:rFonts w:ascii="Times New Roman" w:hAnsi="Times New Roman" w:cs="Times New Roman"/>
          <w:sz w:val="28"/>
          <w:szCs w:val="28"/>
          <w:lang w:val="kk-KZ"/>
        </w:rPr>
      </w:pPr>
    </w:p>
    <w:p w:rsidR="005A2269" w:rsidRDefault="005A2269" w:rsidP="005A2269">
      <w:pPr>
        <w:tabs>
          <w:tab w:val="left" w:pos="4088"/>
        </w:tabs>
        <w:spacing w:after="0" w:line="240" w:lineRule="auto"/>
        <w:ind w:firstLine="425"/>
        <w:jc w:val="center"/>
        <w:rPr>
          <w:rFonts w:ascii="Times New Roman" w:hAnsi="Times New Roman" w:cs="Times New Roman"/>
          <w:b/>
          <w:sz w:val="32"/>
          <w:szCs w:val="32"/>
          <w:lang w:val="kk-KZ"/>
        </w:rPr>
      </w:pPr>
    </w:p>
    <w:p w:rsidR="005A2269" w:rsidRDefault="005A2269" w:rsidP="005A2269">
      <w:pPr>
        <w:tabs>
          <w:tab w:val="left" w:pos="4088"/>
        </w:tabs>
        <w:spacing w:after="0" w:line="240" w:lineRule="auto"/>
        <w:ind w:firstLine="425"/>
        <w:jc w:val="center"/>
        <w:rPr>
          <w:rFonts w:ascii="Times New Roman" w:hAnsi="Times New Roman" w:cs="Times New Roman"/>
          <w:b/>
          <w:sz w:val="32"/>
          <w:szCs w:val="32"/>
          <w:lang w:val="kk-KZ"/>
        </w:rPr>
      </w:pPr>
    </w:p>
    <w:p w:rsidR="005A2269" w:rsidRPr="002A1B0E" w:rsidRDefault="005A2269" w:rsidP="005A2269">
      <w:pPr>
        <w:tabs>
          <w:tab w:val="left" w:pos="4088"/>
        </w:tabs>
        <w:spacing w:after="0" w:line="240" w:lineRule="auto"/>
        <w:ind w:firstLine="425"/>
        <w:jc w:val="center"/>
        <w:rPr>
          <w:rFonts w:ascii="Times New Roman" w:hAnsi="Times New Roman" w:cs="Times New Roman"/>
          <w:b/>
          <w:sz w:val="32"/>
          <w:szCs w:val="32"/>
          <w:lang w:val="kk-KZ"/>
        </w:rPr>
      </w:pPr>
      <w:r w:rsidRPr="002A1B0E">
        <w:rPr>
          <w:rFonts w:ascii="Times New Roman" w:hAnsi="Times New Roman" w:cs="Times New Roman"/>
          <w:b/>
          <w:sz w:val="32"/>
          <w:szCs w:val="32"/>
          <w:lang w:val="kk-KZ"/>
        </w:rPr>
        <w:t>КЕЙСТЕР ЖИНАҒЫ</w:t>
      </w:r>
    </w:p>
    <w:p w:rsidR="005A2269" w:rsidRPr="009E48A4" w:rsidRDefault="005A2269" w:rsidP="005A2269">
      <w:pPr>
        <w:tabs>
          <w:tab w:val="left" w:pos="4088"/>
        </w:tabs>
        <w:spacing w:after="0" w:line="240" w:lineRule="auto"/>
        <w:ind w:firstLine="425"/>
        <w:jc w:val="both"/>
        <w:rPr>
          <w:rFonts w:ascii="Times New Roman" w:hAnsi="Times New Roman" w:cs="Times New Roman"/>
          <w:sz w:val="28"/>
          <w:szCs w:val="28"/>
          <w:u w:val="single"/>
          <w:lang w:val="kk-KZ"/>
        </w:rPr>
      </w:pPr>
    </w:p>
    <w:p w:rsidR="00FF3A3E" w:rsidRDefault="00FF3A3E" w:rsidP="009E48A4">
      <w:pPr>
        <w:spacing w:after="0" w:line="240" w:lineRule="auto"/>
        <w:ind w:firstLine="425"/>
        <w:jc w:val="both"/>
        <w:rPr>
          <w:rFonts w:ascii="Times New Roman" w:hAnsi="Times New Roman" w:cs="Times New Roman"/>
          <w:sz w:val="28"/>
          <w:szCs w:val="28"/>
          <w:lang w:val="kk-KZ"/>
        </w:rPr>
      </w:pPr>
    </w:p>
    <w:p w:rsidR="005A2269" w:rsidRDefault="005A2269" w:rsidP="009E48A4">
      <w:pPr>
        <w:spacing w:after="0" w:line="240" w:lineRule="auto"/>
        <w:ind w:firstLine="425"/>
        <w:jc w:val="both"/>
        <w:rPr>
          <w:rFonts w:ascii="Times New Roman" w:hAnsi="Times New Roman" w:cs="Times New Roman"/>
          <w:sz w:val="28"/>
          <w:szCs w:val="28"/>
          <w:lang w:val="kk-KZ"/>
        </w:rPr>
      </w:pPr>
    </w:p>
    <w:p w:rsidR="005A2269" w:rsidRDefault="005A2269" w:rsidP="009E48A4">
      <w:pPr>
        <w:spacing w:after="0" w:line="240" w:lineRule="auto"/>
        <w:ind w:firstLine="425"/>
        <w:jc w:val="both"/>
        <w:rPr>
          <w:rFonts w:ascii="Times New Roman" w:hAnsi="Times New Roman" w:cs="Times New Roman"/>
          <w:sz w:val="28"/>
          <w:szCs w:val="28"/>
          <w:lang w:val="kk-KZ"/>
        </w:rPr>
      </w:pPr>
    </w:p>
    <w:p w:rsidR="005A2269" w:rsidRDefault="005A2269" w:rsidP="009E48A4">
      <w:pPr>
        <w:spacing w:after="0" w:line="240" w:lineRule="auto"/>
        <w:ind w:firstLine="425"/>
        <w:jc w:val="both"/>
        <w:rPr>
          <w:rFonts w:ascii="Times New Roman" w:hAnsi="Times New Roman" w:cs="Times New Roman"/>
          <w:sz w:val="28"/>
          <w:szCs w:val="28"/>
          <w:lang w:val="kk-KZ"/>
        </w:rPr>
      </w:pPr>
    </w:p>
    <w:p w:rsidR="005A2269" w:rsidRPr="005A2269" w:rsidRDefault="005A2269" w:rsidP="009E48A4">
      <w:pPr>
        <w:spacing w:after="0" w:line="240" w:lineRule="auto"/>
        <w:ind w:firstLine="425"/>
        <w:jc w:val="both"/>
        <w:rPr>
          <w:rFonts w:ascii="Times New Roman" w:hAnsi="Times New Roman" w:cs="Times New Roman"/>
          <w:sz w:val="28"/>
          <w:szCs w:val="28"/>
          <w:lang w:val="kk-KZ"/>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Default="00FF3A3E" w:rsidP="009E48A4">
      <w:pPr>
        <w:spacing w:after="0" w:line="240" w:lineRule="auto"/>
        <w:ind w:firstLine="425"/>
        <w:jc w:val="both"/>
        <w:rPr>
          <w:rFonts w:ascii="Times New Roman" w:hAnsi="Times New Roman" w:cs="Times New Roman"/>
          <w:sz w:val="28"/>
          <w:szCs w:val="28"/>
        </w:rPr>
      </w:pPr>
    </w:p>
    <w:p w:rsidR="00FF3A3E" w:rsidRPr="00FF3A3E" w:rsidRDefault="00FF3A3E" w:rsidP="00FF3A3E">
      <w:pPr>
        <w:jc w:val="center"/>
        <w:rPr>
          <w:rFonts w:ascii="Times New Roman" w:eastAsia="Times New Roman" w:hAnsi="Times New Roman" w:cs="Times New Roman"/>
          <w:sz w:val="28"/>
          <w:szCs w:val="28"/>
          <w:lang/>
        </w:rPr>
      </w:pPr>
      <w:r w:rsidRPr="00FF3A3E">
        <w:rPr>
          <w:rFonts w:ascii="Times New Roman" w:eastAsia="Times New Roman" w:hAnsi="Times New Roman" w:cs="Times New Roman"/>
          <w:sz w:val="28"/>
          <w:szCs w:val="28"/>
          <w:lang/>
        </w:rPr>
        <w:t>Басуға 201</w:t>
      </w:r>
      <w:r w:rsidRPr="00FF3A3E">
        <w:rPr>
          <w:rFonts w:ascii="Times New Roman" w:eastAsia="Times New Roman" w:hAnsi="Times New Roman" w:cs="Times New Roman"/>
          <w:sz w:val="28"/>
          <w:szCs w:val="28"/>
        </w:rPr>
        <w:t xml:space="preserve">8 </w:t>
      </w:r>
      <w:r w:rsidRPr="00FF3A3E">
        <w:rPr>
          <w:rFonts w:ascii="Times New Roman" w:eastAsia="Times New Roman" w:hAnsi="Times New Roman" w:cs="Times New Roman"/>
          <w:sz w:val="28"/>
          <w:szCs w:val="28"/>
          <w:lang/>
        </w:rPr>
        <w:t xml:space="preserve">ж. қол қойылған. Қағаз пiшiмi </w:t>
      </w:r>
    </w:p>
    <w:p w:rsidR="00FF3A3E" w:rsidRPr="00FF3A3E" w:rsidRDefault="00FF3A3E" w:rsidP="00FF3A3E">
      <w:pPr>
        <w:jc w:val="center"/>
        <w:rPr>
          <w:rFonts w:ascii="Times New Roman" w:eastAsia="Times New Roman" w:hAnsi="Times New Roman" w:cs="Times New Roman"/>
          <w:sz w:val="28"/>
          <w:szCs w:val="28"/>
          <w:lang/>
        </w:rPr>
      </w:pPr>
      <w:r w:rsidRPr="00FF3A3E">
        <w:rPr>
          <w:rFonts w:ascii="Times New Roman" w:eastAsia="Times New Roman" w:hAnsi="Times New Roman" w:cs="Times New Roman"/>
          <w:sz w:val="28"/>
          <w:szCs w:val="28"/>
          <w:lang/>
        </w:rPr>
        <w:t>Офсеттiк б</w:t>
      </w:r>
      <w:r w:rsidRPr="00FF3A3E">
        <w:rPr>
          <w:rFonts w:ascii="Times New Roman" w:eastAsia="Times New Roman" w:hAnsi="Times New Roman" w:cs="Times New Roman"/>
          <w:sz w:val="28"/>
          <w:szCs w:val="28"/>
          <w:lang/>
        </w:rPr>
        <w:t>а</w:t>
      </w:r>
      <w:r w:rsidRPr="00FF3A3E">
        <w:rPr>
          <w:rFonts w:ascii="Times New Roman" w:eastAsia="Times New Roman" w:hAnsi="Times New Roman" w:cs="Times New Roman"/>
          <w:sz w:val="28"/>
          <w:szCs w:val="28"/>
          <w:lang/>
        </w:rPr>
        <w:t>сылым. Көлемi 11, 5 б.б.     Таралымы    . Тапсырыс №</w:t>
      </w: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rPr>
          <w:rFonts w:ascii="Times New Roman" w:eastAsia="Times New Roman" w:hAnsi="Times New Roman" w:cs="Times New Roman"/>
          <w:sz w:val="28"/>
          <w:szCs w:val="28"/>
          <w:lang w:val="kk-KZ"/>
        </w:rPr>
      </w:pPr>
    </w:p>
    <w:p w:rsidR="00FF3A3E" w:rsidRPr="00FF3A3E" w:rsidRDefault="00FF3A3E" w:rsidP="00FF3A3E">
      <w:pPr>
        <w:rPr>
          <w:rFonts w:ascii="Times New Roman" w:eastAsia="Times New Roman" w:hAnsi="Times New Roman" w:cs="Times New Roman"/>
          <w:sz w:val="28"/>
          <w:szCs w:val="28"/>
          <w:lang w:val="kk-KZ"/>
        </w:rPr>
      </w:pPr>
    </w:p>
    <w:p w:rsidR="00FF3A3E" w:rsidRPr="00FF3A3E" w:rsidRDefault="00FF3A3E" w:rsidP="00FF3A3E">
      <w:pPr>
        <w:jc w:val="center"/>
        <w:rPr>
          <w:rFonts w:ascii="Times New Roman" w:eastAsia="Times New Roman" w:hAnsi="Times New Roman" w:cs="Times New Roman"/>
          <w:sz w:val="28"/>
          <w:szCs w:val="28"/>
          <w:lang/>
        </w:rPr>
      </w:pPr>
    </w:p>
    <w:p w:rsidR="00FF3A3E" w:rsidRPr="00FF3A3E" w:rsidRDefault="00FF3A3E" w:rsidP="00FF3A3E">
      <w:pPr>
        <w:jc w:val="center"/>
        <w:rPr>
          <w:rFonts w:ascii="Times New Roman" w:eastAsia="Times New Roman" w:hAnsi="Times New Roman" w:cs="Times New Roman"/>
          <w:sz w:val="28"/>
          <w:szCs w:val="28"/>
          <w:lang/>
        </w:rPr>
      </w:pPr>
      <w:r w:rsidRPr="00FF3A3E">
        <w:rPr>
          <w:rFonts w:ascii="Times New Roman" w:eastAsia="Times New Roman" w:hAnsi="Times New Roman" w:cs="Times New Roman"/>
          <w:sz w:val="28"/>
          <w:szCs w:val="28"/>
        </w:rPr>
        <w:sym w:font="Symbol" w:char="F0D3"/>
      </w:r>
      <w:r w:rsidRPr="00FF3A3E">
        <w:rPr>
          <w:rFonts w:ascii="Times New Roman" w:eastAsia="Times New Roman" w:hAnsi="Times New Roman" w:cs="Times New Roman"/>
          <w:sz w:val="28"/>
          <w:szCs w:val="28"/>
          <w:lang/>
        </w:rPr>
        <w:t xml:space="preserve"> М.Әуезов атындағы Оңтүстік Қазақстан мемлекеттік университетінің баспаханасы</w:t>
      </w:r>
    </w:p>
    <w:p w:rsidR="00FF3A3E" w:rsidRPr="00FF3A3E" w:rsidRDefault="00FF3A3E" w:rsidP="009E48A4">
      <w:pPr>
        <w:spacing w:after="0" w:line="240" w:lineRule="auto"/>
        <w:ind w:firstLine="425"/>
        <w:jc w:val="both"/>
        <w:rPr>
          <w:rFonts w:ascii="Times New Roman" w:hAnsi="Times New Roman" w:cs="Times New Roman"/>
          <w:sz w:val="28"/>
          <w:szCs w:val="28"/>
          <w:lang/>
        </w:rPr>
      </w:pPr>
    </w:p>
    <w:sectPr w:rsidR="00FF3A3E" w:rsidRPr="00FF3A3E" w:rsidSect="001D34B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13D1" w:rsidRDefault="007913D1" w:rsidP="003C712E">
      <w:pPr>
        <w:spacing w:after="0" w:line="240" w:lineRule="auto"/>
      </w:pPr>
      <w:r>
        <w:separator/>
      </w:r>
    </w:p>
  </w:endnote>
  <w:endnote w:type="continuationSeparator" w:id="1">
    <w:p w:rsidR="007913D1" w:rsidRDefault="007913D1" w:rsidP="003C712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charset w:val="00"/>
    <w:family w:val="roman"/>
    <w:pitch w:val="variable"/>
    <w:sig w:usb0="00000001" w:usb1="00000000" w:usb2="00000000" w:usb3="00000000" w:csb0="00000005" w:csb1="00000000"/>
  </w:font>
  <w:font w:name="KZ Times New Roman">
    <w:altName w:val="Times New Roman"/>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KZ">
    <w:altName w:val="Times New Roman"/>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3F0" w:rsidRDefault="006C03F0" w:rsidP="006D0078">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Pr>
        <w:rStyle w:val="af0"/>
        <w:noProof/>
      </w:rPr>
      <w:t>19</w:t>
    </w:r>
    <w:r>
      <w:rPr>
        <w:rStyle w:val="af0"/>
      </w:rPr>
      <w:fldChar w:fldCharType="end"/>
    </w:r>
  </w:p>
  <w:p w:rsidR="006C03F0" w:rsidRDefault="006C03F0" w:rsidP="006D0078">
    <w:pPr>
      <w:pStyle w:val="a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3F0" w:rsidRDefault="006C03F0" w:rsidP="006D0078">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5A2269">
      <w:rPr>
        <w:rStyle w:val="af0"/>
        <w:noProof/>
      </w:rPr>
      <w:t>15</w:t>
    </w:r>
    <w:r>
      <w:rPr>
        <w:rStyle w:val="af0"/>
      </w:rPr>
      <w:fldChar w:fldCharType="end"/>
    </w:r>
  </w:p>
  <w:p w:rsidR="006C03F0" w:rsidRDefault="006C03F0" w:rsidP="006D0078">
    <w:pPr>
      <w:pStyle w:val="ae"/>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3F0" w:rsidRDefault="006C03F0" w:rsidP="006D0078">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Pr>
        <w:rStyle w:val="af0"/>
        <w:noProof/>
      </w:rPr>
      <w:t>19</w:t>
    </w:r>
    <w:r>
      <w:rPr>
        <w:rStyle w:val="af0"/>
      </w:rPr>
      <w:fldChar w:fldCharType="end"/>
    </w:r>
  </w:p>
  <w:p w:rsidR="006C03F0" w:rsidRDefault="006C03F0" w:rsidP="006D0078">
    <w:pPr>
      <w:pStyle w:val="ae"/>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03F0" w:rsidRDefault="006C03F0" w:rsidP="006D0078">
    <w:pPr>
      <w:pStyle w:val="ae"/>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5A2269">
      <w:rPr>
        <w:rStyle w:val="af0"/>
        <w:noProof/>
      </w:rPr>
      <w:t>16</w:t>
    </w:r>
    <w:r>
      <w:rPr>
        <w:rStyle w:val="af0"/>
      </w:rPr>
      <w:fldChar w:fldCharType="end"/>
    </w:r>
  </w:p>
  <w:p w:rsidR="006C03F0" w:rsidRDefault="006C03F0" w:rsidP="006D0078">
    <w:pPr>
      <w:pStyle w:val="ae"/>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13D1" w:rsidRDefault="007913D1" w:rsidP="003C712E">
      <w:pPr>
        <w:spacing w:after="0" w:line="240" w:lineRule="auto"/>
      </w:pPr>
      <w:r>
        <w:separator/>
      </w:r>
    </w:p>
  </w:footnote>
  <w:footnote w:type="continuationSeparator" w:id="1">
    <w:p w:rsidR="007913D1" w:rsidRDefault="007913D1" w:rsidP="003C712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245C8E"/>
    <w:multiLevelType w:val="multilevel"/>
    <w:tmpl w:val="71425888"/>
    <w:lvl w:ilvl="0">
      <w:start w:val="1"/>
      <w:numFmt w:val="decimal"/>
      <w:lvlText w:val="%1."/>
      <w:lvlJc w:val="left"/>
      <w:pPr>
        <w:ind w:left="1440" w:hanging="360"/>
      </w:pPr>
      <w:rPr>
        <w:rFonts w:hint="default"/>
        <w:b/>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
    <w:nsid w:val="1AEC73FE"/>
    <w:multiLevelType w:val="hybridMultilevel"/>
    <w:tmpl w:val="46A82672"/>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
    <w:nsid w:val="21643BC4"/>
    <w:multiLevelType w:val="hybridMultilevel"/>
    <w:tmpl w:val="D27A319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1EF7438"/>
    <w:multiLevelType w:val="singleLevel"/>
    <w:tmpl w:val="0419000F"/>
    <w:lvl w:ilvl="0">
      <w:start w:val="1"/>
      <w:numFmt w:val="decimal"/>
      <w:lvlText w:val="%1."/>
      <w:lvlJc w:val="left"/>
      <w:pPr>
        <w:tabs>
          <w:tab w:val="num" w:pos="360"/>
        </w:tabs>
        <w:ind w:left="360" w:hanging="360"/>
      </w:pPr>
    </w:lvl>
  </w:abstractNum>
  <w:abstractNum w:abstractNumId="4">
    <w:nsid w:val="23744127"/>
    <w:multiLevelType w:val="hybridMultilevel"/>
    <w:tmpl w:val="B5C4CE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AB786D"/>
    <w:multiLevelType w:val="hybridMultilevel"/>
    <w:tmpl w:val="6B3C60A6"/>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
    <w:nsid w:val="27AC31F7"/>
    <w:multiLevelType w:val="hybridMultilevel"/>
    <w:tmpl w:val="32DA1C48"/>
    <w:lvl w:ilvl="0" w:tplc="E53E0CA4">
      <w:start w:val="1"/>
      <w:numFmt w:val="decimal"/>
      <w:lvlText w:val="%1."/>
      <w:lvlJc w:val="left"/>
      <w:pPr>
        <w:tabs>
          <w:tab w:val="num" w:pos="765"/>
        </w:tabs>
        <w:ind w:left="765" w:hanging="40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3C33380A"/>
    <w:multiLevelType w:val="hybridMultilevel"/>
    <w:tmpl w:val="28DE2150"/>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8">
    <w:nsid w:val="3E6E4AF7"/>
    <w:multiLevelType w:val="singleLevel"/>
    <w:tmpl w:val="7ACEAC18"/>
    <w:lvl w:ilvl="0">
      <w:start w:val="1"/>
      <w:numFmt w:val="decimal"/>
      <w:lvlText w:val="%1)"/>
      <w:lvlJc w:val="left"/>
      <w:pPr>
        <w:tabs>
          <w:tab w:val="num" w:pos="720"/>
        </w:tabs>
        <w:ind w:left="720" w:hanging="360"/>
      </w:pPr>
    </w:lvl>
  </w:abstractNum>
  <w:abstractNum w:abstractNumId="9">
    <w:nsid w:val="526C310B"/>
    <w:multiLevelType w:val="hybridMultilevel"/>
    <w:tmpl w:val="243A2430"/>
    <w:lvl w:ilvl="0" w:tplc="99D29FEC">
      <w:start w:val="1"/>
      <w:numFmt w:val="decimal"/>
      <w:lvlText w:val="%1."/>
      <w:lvlJc w:val="left"/>
      <w:pPr>
        <w:tabs>
          <w:tab w:val="num" w:pos="3225"/>
        </w:tabs>
        <w:ind w:left="3225" w:hanging="1095"/>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52C21F82"/>
    <w:multiLevelType w:val="hybridMultilevel"/>
    <w:tmpl w:val="F5E01B76"/>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nsid w:val="5BE765D5"/>
    <w:multiLevelType w:val="hybridMultilevel"/>
    <w:tmpl w:val="49F48054"/>
    <w:lvl w:ilvl="0" w:tplc="372C178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2">
    <w:nsid w:val="5E2F78B0"/>
    <w:multiLevelType w:val="hybridMultilevel"/>
    <w:tmpl w:val="2C00625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64E15FDC"/>
    <w:multiLevelType w:val="multilevel"/>
    <w:tmpl w:val="AA6C66B0"/>
    <w:lvl w:ilvl="0">
      <w:start w:val="1"/>
      <w:numFmt w:val="decimal"/>
      <w:lvlText w:val="%1."/>
      <w:lvlJc w:val="left"/>
      <w:pPr>
        <w:ind w:left="785" w:hanging="360"/>
      </w:pPr>
      <w:rPr>
        <w:rFonts w:hint="default"/>
      </w:rPr>
    </w:lvl>
    <w:lvl w:ilvl="1">
      <w:start w:val="2"/>
      <w:numFmt w:val="decimal"/>
      <w:isLgl/>
      <w:lvlText w:val="%1.%2"/>
      <w:lvlJc w:val="left"/>
      <w:pPr>
        <w:ind w:left="785" w:hanging="36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145" w:hanging="72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1865" w:hanging="1440"/>
      </w:pPr>
      <w:rPr>
        <w:rFonts w:hint="default"/>
      </w:rPr>
    </w:lvl>
    <w:lvl w:ilvl="8">
      <w:start w:val="1"/>
      <w:numFmt w:val="decimal"/>
      <w:isLgl/>
      <w:lvlText w:val="%1.%2.%3.%4.%5.%6.%7.%8.%9"/>
      <w:lvlJc w:val="left"/>
      <w:pPr>
        <w:ind w:left="2225" w:hanging="1800"/>
      </w:pPr>
      <w:rPr>
        <w:rFonts w:hint="default"/>
      </w:rPr>
    </w:lvl>
  </w:abstractNum>
  <w:abstractNum w:abstractNumId="14">
    <w:nsid w:val="6D005A35"/>
    <w:multiLevelType w:val="hybridMultilevel"/>
    <w:tmpl w:val="74FAFBCA"/>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nsid w:val="71F7537E"/>
    <w:multiLevelType w:val="multilevel"/>
    <w:tmpl w:val="F23C95AE"/>
    <w:lvl w:ilvl="0">
      <w:start w:val="1"/>
      <w:numFmt w:val="decimal"/>
      <w:lvlText w:val="%1."/>
      <w:lvlJc w:val="left"/>
      <w:pPr>
        <w:ind w:left="785" w:hanging="360"/>
      </w:pPr>
      <w:rPr>
        <w:rFonts w:hint="default"/>
      </w:rPr>
    </w:lvl>
    <w:lvl w:ilvl="1">
      <w:start w:val="1"/>
      <w:numFmt w:val="decimal"/>
      <w:isLgl/>
      <w:lvlText w:val="%1.%2."/>
      <w:lvlJc w:val="left"/>
      <w:pPr>
        <w:ind w:left="1505" w:hanging="720"/>
      </w:pPr>
      <w:rPr>
        <w:rFonts w:hint="default"/>
      </w:rPr>
    </w:lvl>
    <w:lvl w:ilvl="2">
      <w:start w:val="1"/>
      <w:numFmt w:val="decimal"/>
      <w:isLgl/>
      <w:lvlText w:val="%1.%2.%3."/>
      <w:lvlJc w:val="left"/>
      <w:pPr>
        <w:ind w:left="1865" w:hanging="720"/>
      </w:pPr>
      <w:rPr>
        <w:rFonts w:hint="default"/>
      </w:rPr>
    </w:lvl>
    <w:lvl w:ilvl="3">
      <w:start w:val="1"/>
      <w:numFmt w:val="decimal"/>
      <w:isLgl/>
      <w:lvlText w:val="%1.%2.%3.%4."/>
      <w:lvlJc w:val="left"/>
      <w:pPr>
        <w:ind w:left="2585" w:hanging="1080"/>
      </w:pPr>
      <w:rPr>
        <w:rFonts w:hint="default"/>
      </w:rPr>
    </w:lvl>
    <w:lvl w:ilvl="4">
      <w:start w:val="1"/>
      <w:numFmt w:val="decimal"/>
      <w:isLgl/>
      <w:lvlText w:val="%1.%2.%3.%4.%5."/>
      <w:lvlJc w:val="left"/>
      <w:pPr>
        <w:ind w:left="2945" w:hanging="1080"/>
      </w:pPr>
      <w:rPr>
        <w:rFonts w:hint="default"/>
      </w:rPr>
    </w:lvl>
    <w:lvl w:ilvl="5">
      <w:start w:val="1"/>
      <w:numFmt w:val="decimal"/>
      <w:isLgl/>
      <w:lvlText w:val="%1.%2.%3.%4.%5.%6."/>
      <w:lvlJc w:val="left"/>
      <w:pPr>
        <w:ind w:left="3665" w:hanging="1440"/>
      </w:pPr>
      <w:rPr>
        <w:rFonts w:hint="default"/>
      </w:rPr>
    </w:lvl>
    <w:lvl w:ilvl="6">
      <w:start w:val="1"/>
      <w:numFmt w:val="decimal"/>
      <w:isLgl/>
      <w:lvlText w:val="%1.%2.%3.%4.%5.%6.%7."/>
      <w:lvlJc w:val="left"/>
      <w:pPr>
        <w:ind w:left="4385" w:hanging="1800"/>
      </w:pPr>
      <w:rPr>
        <w:rFonts w:hint="default"/>
      </w:rPr>
    </w:lvl>
    <w:lvl w:ilvl="7">
      <w:start w:val="1"/>
      <w:numFmt w:val="decimal"/>
      <w:isLgl/>
      <w:lvlText w:val="%1.%2.%3.%4.%5.%6.%7.%8."/>
      <w:lvlJc w:val="left"/>
      <w:pPr>
        <w:ind w:left="4745" w:hanging="1800"/>
      </w:pPr>
      <w:rPr>
        <w:rFonts w:hint="default"/>
      </w:rPr>
    </w:lvl>
    <w:lvl w:ilvl="8">
      <w:start w:val="1"/>
      <w:numFmt w:val="decimal"/>
      <w:isLgl/>
      <w:lvlText w:val="%1.%2.%3.%4.%5.%6.%7.%8.%9."/>
      <w:lvlJc w:val="left"/>
      <w:pPr>
        <w:ind w:left="5465" w:hanging="2160"/>
      </w:pPr>
      <w:rPr>
        <w:rFonts w:hint="default"/>
      </w:rPr>
    </w:lvl>
  </w:abstractNum>
  <w:abstractNum w:abstractNumId="16">
    <w:nsid w:val="79172C37"/>
    <w:multiLevelType w:val="hybridMultilevel"/>
    <w:tmpl w:val="2BFCBA30"/>
    <w:lvl w:ilvl="0" w:tplc="3CB42F58">
      <w:start w:val="1"/>
      <w:numFmt w:val="decimal"/>
      <w:lvlText w:val="%1."/>
      <w:lvlJc w:val="left"/>
      <w:pPr>
        <w:tabs>
          <w:tab w:val="num" w:pos="2535"/>
        </w:tabs>
        <w:ind w:left="2535" w:hanging="1095"/>
      </w:pPr>
    </w:lvl>
    <w:lvl w:ilvl="1" w:tplc="3FF28998">
      <w:start w:val="2"/>
      <w:numFmt w:val="decimal"/>
      <w:lvlText w:val="%2"/>
      <w:lvlJc w:val="left"/>
      <w:pPr>
        <w:tabs>
          <w:tab w:val="num" w:pos="2160"/>
        </w:tabs>
        <w:ind w:left="216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7AEA247B"/>
    <w:multiLevelType w:val="hybridMultilevel"/>
    <w:tmpl w:val="418645DC"/>
    <w:lvl w:ilvl="0" w:tplc="78F6F818">
      <w:start w:val="1"/>
      <w:numFmt w:val="decimal"/>
      <w:lvlText w:val="%1"/>
      <w:lvlJc w:val="left"/>
      <w:pPr>
        <w:tabs>
          <w:tab w:val="num" w:pos="1068"/>
        </w:tabs>
        <w:ind w:left="1068" w:hanging="360"/>
      </w:pPr>
      <w:rPr>
        <w:rFonts w:ascii="Times New Roman" w:eastAsia="Times New Roman" w:hAnsi="Times New Roman" w:cs="Times New Roman"/>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7BFA781F"/>
    <w:multiLevelType w:val="singleLevel"/>
    <w:tmpl w:val="0419000F"/>
    <w:lvl w:ilvl="0">
      <w:start w:val="1"/>
      <w:numFmt w:val="decimal"/>
      <w:lvlText w:val="%1."/>
      <w:lvlJc w:val="left"/>
      <w:pPr>
        <w:tabs>
          <w:tab w:val="num" w:pos="360"/>
        </w:tabs>
        <w:ind w:left="360" w:hanging="360"/>
      </w:pPr>
      <w:rPr>
        <w:rFonts w:hint="default"/>
      </w:rPr>
    </w:lvl>
  </w:abstractNum>
  <w:abstractNum w:abstractNumId="19">
    <w:nsid w:val="7C535771"/>
    <w:multiLevelType w:val="hybridMultilevel"/>
    <w:tmpl w:val="1E2A7E40"/>
    <w:lvl w:ilvl="0" w:tplc="3CB42F58">
      <w:start w:val="1"/>
      <w:numFmt w:val="decimal"/>
      <w:lvlText w:val="%1."/>
      <w:lvlJc w:val="left"/>
      <w:pPr>
        <w:tabs>
          <w:tab w:val="num" w:pos="1815"/>
        </w:tabs>
        <w:ind w:left="1815" w:hanging="1095"/>
      </w:pPr>
    </w:lvl>
    <w:lvl w:ilvl="1" w:tplc="D436BA3C">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DF908DD"/>
    <w:multiLevelType w:val="hybridMultilevel"/>
    <w:tmpl w:val="60422BFE"/>
    <w:lvl w:ilvl="0" w:tplc="1B98E97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19"/>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num>
  <w:num w:numId="4">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3"/>
    <w:lvlOverride w:ilvl="0">
      <w:startOverride w:val="1"/>
    </w:lvlOverride>
  </w:num>
  <w:num w:numId="15">
    <w:abstractNumId w:val="8"/>
  </w:num>
  <w:num w:numId="16">
    <w:abstractNumId w:val="8"/>
    <w:lvlOverride w:ilvl="0">
      <w:startOverride w:val="1"/>
    </w:lvlOverride>
  </w:num>
  <w:num w:numId="17">
    <w:abstractNumId w:val="17"/>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0"/>
  </w:num>
  <w:num w:numId="27">
    <w:abstractNumId w:val="18"/>
  </w:num>
  <w:num w:numId="28">
    <w:abstractNumId w:val="13"/>
  </w:num>
  <w:num w:numId="29">
    <w:abstractNumId w:val="11"/>
  </w:num>
  <w:num w:numId="30">
    <w:abstractNumId w:val="0"/>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
  </w:num>
  <w:num w:numId="33">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characterSpacingControl w:val="doNotCompress"/>
  <w:footnotePr>
    <w:footnote w:id="0"/>
    <w:footnote w:id="1"/>
  </w:footnotePr>
  <w:endnotePr>
    <w:endnote w:id="0"/>
    <w:endnote w:id="1"/>
  </w:endnotePr>
  <w:compat>
    <w:useFELayout/>
  </w:compat>
  <w:rsids>
    <w:rsidRoot w:val="00A864CE"/>
    <w:rsid w:val="0000267C"/>
    <w:rsid w:val="00010152"/>
    <w:rsid w:val="000E1483"/>
    <w:rsid w:val="0011503C"/>
    <w:rsid w:val="00154216"/>
    <w:rsid w:val="00157760"/>
    <w:rsid w:val="00163AEA"/>
    <w:rsid w:val="00181007"/>
    <w:rsid w:val="00194403"/>
    <w:rsid w:val="001C18BE"/>
    <w:rsid w:val="001D0019"/>
    <w:rsid w:val="001D34BF"/>
    <w:rsid w:val="001F3749"/>
    <w:rsid w:val="002741A2"/>
    <w:rsid w:val="002A1B0E"/>
    <w:rsid w:val="002A68BB"/>
    <w:rsid w:val="002D501E"/>
    <w:rsid w:val="003C712E"/>
    <w:rsid w:val="00442151"/>
    <w:rsid w:val="00470605"/>
    <w:rsid w:val="00485D23"/>
    <w:rsid w:val="004961FB"/>
    <w:rsid w:val="004D224C"/>
    <w:rsid w:val="005100C8"/>
    <w:rsid w:val="005A2269"/>
    <w:rsid w:val="005C61F2"/>
    <w:rsid w:val="005F4250"/>
    <w:rsid w:val="005F6591"/>
    <w:rsid w:val="00643672"/>
    <w:rsid w:val="00662E4C"/>
    <w:rsid w:val="00681EDC"/>
    <w:rsid w:val="00692E37"/>
    <w:rsid w:val="006C03F0"/>
    <w:rsid w:val="006D0078"/>
    <w:rsid w:val="00784DA6"/>
    <w:rsid w:val="007913D1"/>
    <w:rsid w:val="007A6425"/>
    <w:rsid w:val="007F77F6"/>
    <w:rsid w:val="00850874"/>
    <w:rsid w:val="009646EB"/>
    <w:rsid w:val="0098349D"/>
    <w:rsid w:val="009E48A4"/>
    <w:rsid w:val="00A15ABE"/>
    <w:rsid w:val="00A67573"/>
    <w:rsid w:val="00A77A81"/>
    <w:rsid w:val="00A864CE"/>
    <w:rsid w:val="00AA0B57"/>
    <w:rsid w:val="00AA3077"/>
    <w:rsid w:val="00AF6C4E"/>
    <w:rsid w:val="00B140A8"/>
    <w:rsid w:val="00B37DA6"/>
    <w:rsid w:val="00B51CFD"/>
    <w:rsid w:val="00B73318"/>
    <w:rsid w:val="00BC3F86"/>
    <w:rsid w:val="00BD4999"/>
    <w:rsid w:val="00C32B32"/>
    <w:rsid w:val="00D43F87"/>
    <w:rsid w:val="00E15A11"/>
    <w:rsid w:val="00E3581C"/>
    <w:rsid w:val="00EA17C2"/>
    <w:rsid w:val="00EC4902"/>
    <w:rsid w:val="00ED1652"/>
    <w:rsid w:val="00EE29DF"/>
    <w:rsid w:val="00EE7492"/>
    <w:rsid w:val="00F07D49"/>
    <w:rsid w:val="00F72B28"/>
    <w:rsid w:val="00FF3A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34BF"/>
  </w:style>
  <w:style w:type="paragraph" w:styleId="1">
    <w:name w:val="heading 1"/>
    <w:basedOn w:val="a"/>
    <w:next w:val="a"/>
    <w:link w:val="10"/>
    <w:qFormat/>
    <w:rsid w:val="00BC3F86"/>
    <w:pPr>
      <w:keepNext/>
      <w:spacing w:after="0" w:line="240" w:lineRule="auto"/>
      <w:outlineLvl w:val="0"/>
    </w:pPr>
    <w:rPr>
      <w:rFonts w:ascii="Times New R Kaz" w:eastAsia="Times New Roman" w:hAnsi="Times New R Kaz" w:cs="Times New Roman"/>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emiHidden/>
    <w:unhideWhenUsed/>
    <w:rsid w:val="00A864CE"/>
    <w:pPr>
      <w:spacing w:after="12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semiHidden/>
    <w:rsid w:val="00A864CE"/>
    <w:rPr>
      <w:rFonts w:ascii="Times New Roman" w:eastAsia="Times New Roman" w:hAnsi="Times New Roman" w:cs="Times New Roman"/>
      <w:sz w:val="24"/>
      <w:szCs w:val="24"/>
    </w:rPr>
  </w:style>
  <w:style w:type="paragraph" w:styleId="a5">
    <w:name w:val="Body Text Indent"/>
    <w:basedOn w:val="a"/>
    <w:link w:val="a6"/>
    <w:semiHidden/>
    <w:unhideWhenUsed/>
    <w:rsid w:val="00A864CE"/>
    <w:pPr>
      <w:spacing w:after="120" w:line="240" w:lineRule="auto"/>
      <w:ind w:left="283"/>
    </w:pPr>
    <w:rPr>
      <w:rFonts w:ascii="Times New Roman" w:eastAsia="Times New Roman" w:hAnsi="Times New Roman" w:cs="Times New Roman"/>
      <w:sz w:val="20"/>
      <w:szCs w:val="20"/>
    </w:rPr>
  </w:style>
  <w:style w:type="character" w:customStyle="1" w:styleId="a6">
    <w:name w:val="Основной текст с отступом Знак"/>
    <w:basedOn w:val="a0"/>
    <w:link w:val="a5"/>
    <w:semiHidden/>
    <w:rsid w:val="00A864CE"/>
    <w:rPr>
      <w:rFonts w:ascii="Times New Roman" w:eastAsia="Times New Roman" w:hAnsi="Times New Roman" w:cs="Times New Roman"/>
      <w:sz w:val="20"/>
      <w:szCs w:val="20"/>
    </w:rPr>
  </w:style>
  <w:style w:type="paragraph" w:styleId="3">
    <w:name w:val="Body Text 3"/>
    <w:basedOn w:val="a"/>
    <w:link w:val="30"/>
    <w:semiHidden/>
    <w:unhideWhenUsed/>
    <w:rsid w:val="00A864CE"/>
    <w:pPr>
      <w:spacing w:after="120" w:line="240" w:lineRule="auto"/>
    </w:pPr>
    <w:rPr>
      <w:rFonts w:ascii="Times New Roman" w:eastAsia="Times New Roman" w:hAnsi="Times New Roman" w:cs="Times New Roman"/>
      <w:sz w:val="16"/>
      <w:szCs w:val="16"/>
    </w:rPr>
  </w:style>
  <w:style w:type="character" w:customStyle="1" w:styleId="30">
    <w:name w:val="Основной текст 3 Знак"/>
    <w:basedOn w:val="a0"/>
    <w:link w:val="3"/>
    <w:semiHidden/>
    <w:rsid w:val="00A864CE"/>
    <w:rPr>
      <w:rFonts w:ascii="Times New Roman" w:eastAsia="Times New Roman" w:hAnsi="Times New Roman" w:cs="Times New Roman"/>
      <w:sz w:val="16"/>
      <w:szCs w:val="16"/>
    </w:rPr>
  </w:style>
  <w:style w:type="paragraph" w:styleId="2">
    <w:name w:val="Body Text Indent 2"/>
    <w:basedOn w:val="a"/>
    <w:link w:val="20"/>
    <w:semiHidden/>
    <w:unhideWhenUsed/>
    <w:rsid w:val="00A864CE"/>
    <w:pPr>
      <w:autoSpaceDE w:val="0"/>
      <w:autoSpaceDN w:val="0"/>
      <w:adjustRightInd w:val="0"/>
      <w:spacing w:after="0" w:line="240" w:lineRule="auto"/>
      <w:ind w:firstLine="708"/>
    </w:pPr>
    <w:rPr>
      <w:rFonts w:ascii="KZ Times New Roman" w:eastAsia="Times New Roman" w:hAnsi="KZ Times New Roman" w:cs="Times New Roman"/>
      <w:sz w:val="28"/>
      <w:szCs w:val="24"/>
    </w:rPr>
  </w:style>
  <w:style w:type="character" w:customStyle="1" w:styleId="20">
    <w:name w:val="Основной текст с отступом 2 Знак"/>
    <w:basedOn w:val="a0"/>
    <w:link w:val="2"/>
    <w:semiHidden/>
    <w:rsid w:val="00A864CE"/>
    <w:rPr>
      <w:rFonts w:ascii="KZ Times New Roman" w:eastAsia="Times New Roman" w:hAnsi="KZ Times New Roman" w:cs="Times New Roman"/>
      <w:sz w:val="28"/>
      <w:szCs w:val="24"/>
    </w:rPr>
  </w:style>
  <w:style w:type="paragraph" w:customStyle="1" w:styleId="a7">
    <w:name w:val="Знак Знак Знак"/>
    <w:basedOn w:val="a"/>
    <w:rsid w:val="00A864CE"/>
    <w:pPr>
      <w:pageBreakBefore/>
      <w:spacing w:after="160" w:line="360" w:lineRule="auto"/>
    </w:pPr>
    <w:rPr>
      <w:rFonts w:ascii="Times New Roman" w:eastAsia="Times New Roman" w:hAnsi="Times New Roman" w:cs="Times New Roman"/>
      <w:sz w:val="28"/>
      <w:szCs w:val="20"/>
      <w:lang w:val="en-US" w:eastAsia="en-US"/>
    </w:rPr>
  </w:style>
  <w:style w:type="table" w:styleId="a8">
    <w:name w:val="Table Grid"/>
    <w:basedOn w:val="a1"/>
    <w:rsid w:val="00A864C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A864CE"/>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A864CE"/>
    <w:rPr>
      <w:rFonts w:ascii="Tahoma" w:hAnsi="Tahoma" w:cs="Tahoma"/>
      <w:sz w:val="16"/>
      <w:szCs w:val="16"/>
    </w:rPr>
  </w:style>
  <w:style w:type="paragraph" w:styleId="ab">
    <w:name w:val="List Paragraph"/>
    <w:basedOn w:val="a"/>
    <w:uiPriority w:val="34"/>
    <w:qFormat/>
    <w:rsid w:val="0098349D"/>
    <w:pPr>
      <w:ind w:left="720"/>
      <w:contextualSpacing/>
    </w:pPr>
  </w:style>
  <w:style w:type="character" w:customStyle="1" w:styleId="10">
    <w:name w:val="Заголовок 1 Знак"/>
    <w:basedOn w:val="a0"/>
    <w:link w:val="1"/>
    <w:rsid w:val="00BC3F86"/>
    <w:rPr>
      <w:rFonts w:ascii="Times New R Kaz" w:eastAsia="Times New Roman" w:hAnsi="Times New R Kaz" w:cs="Times New Roman"/>
      <w:sz w:val="28"/>
      <w:szCs w:val="20"/>
    </w:rPr>
  </w:style>
  <w:style w:type="paragraph" w:styleId="ac">
    <w:name w:val="Normal (Web)"/>
    <w:aliases w:val="Обычный (веб) Знак3,Обычный (веб) Знак2 Знак,Обычный (веб) Знак1 Знак Знак,Обычный (веб) Знак Знак Знак Знак,Обычный (веб) Знак2 Знак Знак Знак Знак,Обычный (веб) Знак1 Знак Знак Знак Знак1 Знак,Обычный (веб) Знак2,Обычный (веб) Знак1 Знак"/>
    <w:basedOn w:val="a"/>
    <w:link w:val="ad"/>
    <w:unhideWhenUsed/>
    <w:rsid w:val="00EC4902"/>
    <w:pPr>
      <w:spacing w:before="100" w:beforeAutospacing="1" w:after="100" w:afterAutospacing="1" w:line="240" w:lineRule="auto"/>
    </w:pPr>
    <w:rPr>
      <w:rFonts w:ascii="Times New Roman" w:eastAsia="Times New Roman" w:hAnsi="Times New Roman" w:cs="Times New Roman"/>
      <w:sz w:val="24"/>
      <w:szCs w:val="24"/>
    </w:rPr>
  </w:style>
  <w:style w:type="paragraph" w:styleId="ae">
    <w:name w:val="footer"/>
    <w:basedOn w:val="a"/>
    <w:link w:val="af"/>
    <w:rsid w:val="006D0078"/>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
    <w:name w:val="Нижний колонтитул Знак"/>
    <w:basedOn w:val="a0"/>
    <w:link w:val="ae"/>
    <w:rsid w:val="006D0078"/>
    <w:rPr>
      <w:rFonts w:ascii="Times New Roman" w:eastAsia="Times New Roman" w:hAnsi="Times New Roman" w:cs="Times New Roman"/>
      <w:sz w:val="20"/>
      <w:szCs w:val="20"/>
    </w:rPr>
  </w:style>
  <w:style w:type="paragraph" w:customStyle="1" w:styleId="11">
    <w:name w:val="Обычный1"/>
    <w:rsid w:val="006D0078"/>
    <w:pPr>
      <w:widowControl w:val="0"/>
      <w:snapToGrid w:val="0"/>
      <w:spacing w:after="0" w:line="240" w:lineRule="auto"/>
    </w:pPr>
    <w:rPr>
      <w:rFonts w:ascii="Times New Roman KZ" w:eastAsia="Times New Roman" w:hAnsi="Times New Roman KZ" w:cs="Times New Roman"/>
      <w:sz w:val="20"/>
      <w:szCs w:val="20"/>
    </w:rPr>
  </w:style>
  <w:style w:type="character" w:styleId="af0">
    <w:name w:val="page number"/>
    <w:basedOn w:val="a0"/>
    <w:rsid w:val="006D0078"/>
  </w:style>
  <w:style w:type="paragraph" w:styleId="af1">
    <w:name w:val="header"/>
    <w:basedOn w:val="a"/>
    <w:link w:val="af2"/>
    <w:uiPriority w:val="99"/>
    <w:unhideWhenUsed/>
    <w:rsid w:val="003C712E"/>
    <w:pPr>
      <w:tabs>
        <w:tab w:val="center" w:pos="4677"/>
        <w:tab w:val="right" w:pos="9355"/>
      </w:tabs>
      <w:spacing w:after="0" w:line="240" w:lineRule="auto"/>
    </w:pPr>
  </w:style>
  <w:style w:type="character" w:customStyle="1" w:styleId="af2">
    <w:name w:val="Верхний колонтитул Знак"/>
    <w:basedOn w:val="a0"/>
    <w:link w:val="af1"/>
    <w:uiPriority w:val="99"/>
    <w:rsid w:val="003C712E"/>
  </w:style>
  <w:style w:type="paragraph" w:styleId="af3">
    <w:name w:val="Title"/>
    <w:basedOn w:val="a"/>
    <w:link w:val="af4"/>
    <w:qFormat/>
    <w:rsid w:val="004961FB"/>
    <w:pPr>
      <w:spacing w:after="0" w:line="240" w:lineRule="auto"/>
      <w:jc w:val="center"/>
    </w:pPr>
    <w:rPr>
      <w:rFonts w:ascii="Times New Roman" w:eastAsia="Times New Roman" w:hAnsi="Times New Roman" w:cs="Times New Roman"/>
      <w:sz w:val="28"/>
      <w:szCs w:val="24"/>
    </w:rPr>
  </w:style>
  <w:style w:type="character" w:customStyle="1" w:styleId="af4">
    <w:name w:val="Название Знак"/>
    <w:basedOn w:val="a0"/>
    <w:link w:val="af3"/>
    <w:rsid w:val="004961FB"/>
    <w:rPr>
      <w:rFonts w:ascii="Times New Roman" w:eastAsia="Times New Roman" w:hAnsi="Times New Roman" w:cs="Times New Roman"/>
      <w:sz w:val="28"/>
      <w:szCs w:val="24"/>
    </w:rPr>
  </w:style>
  <w:style w:type="paragraph" w:styleId="af5">
    <w:name w:val="No Spacing"/>
    <w:qFormat/>
    <w:rsid w:val="004961FB"/>
    <w:pPr>
      <w:spacing w:after="0" w:line="240" w:lineRule="auto"/>
    </w:pPr>
    <w:rPr>
      <w:rFonts w:ascii="Calibri" w:eastAsia="Calibri" w:hAnsi="Calibri" w:cs="Times New Roman"/>
      <w:lang w:eastAsia="en-US"/>
    </w:rPr>
  </w:style>
  <w:style w:type="character" w:customStyle="1" w:styleId="ad">
    <w:name w:val="Обычный (веб) Знак"/>
    <w:aliases w:val="Обычный (веб) Знак3 Знак,Обычный (веб) Знак2 Знак Знак,Обычный (веб) Знак1 Знак Знак Знак,Обычный (веб) Знак Знак Знак Знак Знак,Обычный (веб) Знак2 Знак Знак Знак Знак Знак,Обычный (веб) Знак1 Знак Знак Знак Знак1 Знак Знак"/>
    <w:basedOn w:val="a0"/>
    <w:link w:val="ac"/>
    <w:locked/>
    <w:rsid w:val="00FF3A3E"/>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4067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9.jpeg"/><Relationship Id="rId26" Type="http://schemas.openxmlformats.org/officeDocument/2006/relationships/footer" Target="footer4.xml"/><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1.jpeg"/><Relationship Id="rId42" Type="http://schemas.openxmlformats.org/officeDocument/2006/relationships/image" Target="media/image28.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jpeg"/><Relationship Id="rId25" Type="http://schemas.openxmlformats.org/officeDocument/2006/relationships/footer" Target="footer3.xml"/><Relationship Id="rId33" Type="http://schemas.openxmlformats.org/officeDocument/2006/relationships/image" Target="media/image20.jpeg"/><Relationship Id="rId38" Type="http://schemas.openxmlformats.org/officeDocument/2006/relationships/image" Target="media/image24.jpeg"/><Relationship Id="rId46"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2.xml"/><Relationship Id="rId29" Type="http://schemas.openxmlformats.org/officeDocument/2006/relationships/image" Target="media/image16.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19.jpeg"/><Relationship Id="rId37" Type="http://schemas.openxmlformats.org/officeDocument/2006/relationships/image" Target="media/image23.jpeg"/><Relationship Id="rId40"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jpeg"/><Relationship Id="rId28" Type="http://schemas.openxmlformats.org/officeDocument/2006/relationships/image" Target="media/image15.jpeg"/><Relationship Id="rId36" Type="http://schemas.openxmlformats.org/officeDocument/2006/relationships/hyperlink" Target="http://kk.wikipedia.org/wiki/%D0%A1%D1%83%D1%80%D0%B5%D1%82:Fungi_collage.jpg" TargetMode="External"/><Relationship Id="rId10" Type="http://schemas.openxmlformats.org/officeDocument/2006/relationships/image" Target="media/image3.jpeg"/><Relationship Id="rId19"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emf"/><Relationship Id="rId22" Type="http://schemas.openxmlformats.org/officeDocument/2006/relationships/image" Target="media/image11.jpe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A63FBF-51C9-4903-9BAA-100127E2C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1</Pages>
  <Words>10032</Words>
  <Characters>57187</Characters>
  <Application>Microsoft Office Word</Application>
  <DocSecurity>0</DocSecurity>
  <Lines>476</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67085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KBZ</cp:lastModifiedBy>
  <cp:revision>32</cp:revision>
  <dcterms:created xsi:type="dcterms:W3CDTF">2018-05-29T06:15:00Z</dcterms:created>
  <dcterms:modified xsi:type="dcterms:W3CDTF">2018-06-03T16:35:00Z</dcterms:modified>
</cp:coreProperties>
</file>